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9E596E" w:rsidRDefault="009E596E" w:rsidP="009E596E">
      <w:pPr>
        <w:spacing w:line="240" w:lineRule="auto"/>
        <w:jc w:val="center"/>
        <w:rPr>
          <w:b/>
        </w:rPr>
      </w:pPr>
      <w:r w:rsidRPr="009E596E">
        <w:rPr>
          <w:b/>
        </w:rPr>
        <w:t>Z A P I S N I K</w:t>
      </w:r>
    </w:p>
    <w:p w:rsidR="009E596E" w:rsidRPr="009E596E" w:rsidRDefault="009E596E" w:rsidP="009E596E">
      <w:pPr>
        <w:spacing w:line="240" w:lineRule="auto"/>
        <w:jc w:val="center"/>
        <w:rPr>
          <w:b/>
        </w:rPr>
      </w:pPr>
      <w:r w:rsidRPr="009E596E">
        <w:rPr>
          <w:b/>
        </w:rPr>
        <w:t xml:space="preserve">3. sjednice Vijeća Mjesnog odbora Janko Matko održane 28. kolovoza 2025. </w:t>
      </w:r>
    </w:p>
    <w:p w:rsidR="009E596E" w:rsidRPr="009E596E" w:rsidRDefault="009E596E" w:rsidP="009E596E">
      <w:pPr>
        <w:spacing w:line="240" w:lineRule="auto"/>
        <w:jc w:val="center"/>
        <w:rPr>
          <w:b/>
        </w:rPr>
      </w:pPr>
      <w:r w:rsidRPr="009E596E">
        <w:rPr>
          <w:b/>
        </w:rPr>
        <w:t>Zagreb, Ulica Franje Horvata Kiša 12 s početkom u 18,00 sati</w:t>
      </w:r>
    </w:p>
    <w:p w:rsidR="009E596E" w:rsidRPr="009E596E" w:rsidRDefault="009E596E" w:rsidP="009E596E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Nazočni članovi Vijeća:</w:t>
      </w:r>
    </w:p>
    <w:p w:rsidR="002E1445" w:rsidRDefault="002E1445" w:rsidP="002E1445">
      <w:pPr>
        <w:spacing w:line="240" w:lineRule="auto"/>
        <w:jc w:val="both"/>
      </w:pPr>
      <w:r>
        <w:t>Vesna Špiljar, Ivana Dražić, Marko Radelić, Nenad Harak i Pavao Škoko Gavranović.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Odsutni članovi Vijeća: -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Predsjedava Gospođa Vesna Špiljar, predsjednica Vijeća.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Zapisnik vodi: Nenad Harak, član Vijeća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Predsjednica konstatira da je nazočno 5 od ukupno 5 članova Vijeća, što znači da Vijeće može pravovaljano odlučivati, te otvara 3. sjednicu Vijeća Mjesnog odbora.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Predsjednica Vijeća daje zapisnik 2. sjednice na verifikaciju.</w:t>
      </w:r>
    </w:p>
    <w:p w:rsidR="002E1445" w:rsidRDefault="002E1445" w:rsidP="002E1445">
      <w:pPr>
        <w:spacing w:line="240" w:lineRule="auto"/>
        <w:jc w:val="both"/>
      </w:pPr>
      <w:r>
        <w:t>Vijeće prihvaća tekst Zapisnika 2. sjednice Vijeća, bez izmjena.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 xml:space="preserve">Na prijedlog predsjednice Vijeće jednoglasno utvrđuje </w:t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center"/>
        <w:rPr>
          <w:b/>
        </w:rPr>
      </w:pPr>
      <w:r w:rsidRPr="009E596E">
        <w:rPr>
          <w:b/>
        </w:rPr>
        <w:t>DNEVNI  RED</w:t>
      </w:r>
    </w:p>
    <w:p w:rsidR="009E596E" w:rsidRPr="009E596E" w:rsidRDefault="009E596E" w:rsidP="009E596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E596E" w:rsidRPr="009E596E" w:rsidTr="009E596E">
        <w:tc>
          <w:tcPr>
            <w:tcW w:w="567" w:type="dxa"/>
            <w:shd w:val="clear" w:color="auto" w:fill="auto"/>
          </w:tcPr>
          <w:p w:rsidR="009E596E" w:rsidRPr="009E596E" w:rsidRDefault="009E596E" w:rsidP="009E596E">
            <w:pPr>
              <w:spacing w:line="240" w:lineRule="auto"/>
              <w:jc w:val="both"/>
            </w:pPr>
            <w:r w:rsidRPr="009E596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E596E" w:rsidRPr="009E596E" w:rsidRDefault="009E596E" w:rsidP="009E596E">
            <w:pPr>
              <w:spacing w:line="240" w:lineRule="auto"/>
              <w:jc w:val="both"/>
            </w:pPr>
            <w:r w:rsidRPr="009E596E">
              <w:t>Prijedlog zaključka o donošenju povremenog korištenja prostora Mjesne samouprave „Janko Matko“.</w:t>
            </w:r>
          </w:p>
        </w:tc>
      </w:tr>
      <w:tr w:rsidR="009E596E" w:rsidRPr="009E596E" w:rsidTr="009E596E">
        <w:tc>
          <w:tcPr>
            <w:tcW w:w="567" w:type="dxa"/>
            <w:shd w:val="clear" w:color="auto" w:fill="auto"/>
          </w:tcPr>
          <w:p w:rsidR="009E596E" w:rsidRPr="009E596E" w:rsidRDefault="009E596E" w:rsidP="009E596E">
            <w:pPr>
              <w:spacing w:line="240" w:lineRule="auto"/>
              <w:jc w:val="both"/>
            </w:pPr>
            <w:r w:rsidRPr="009E596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E596E" w:rsidRPr="009E596E" w:rsidRDefault="009E596E" w:rsidP="009E596E">
            <w:pPr>
              <w:spacing w:line="240" w:lineRule="auto"/>
              <w:jc w:val="both"/>
            </w:pPr>
            <w:r w:rsidRPr="009E596E">
              <w:t>Zaključci o aktualnoj komunalnoj i prometnoj problematici – donošenje zaklučaka</w:t>
            </w:r>
          </w:p>
        </w:tc>
      </w:tr>
      <w:tr w:rsidR="009E596E" w:rsidRPr="009E596E" w:rsidTr="009E596E">
        <w:tc>
          <w:tcPr>
            <w:tcW w:w="567" w:type="dxa"/>
            <w:shd w:val="clear" w:color="auto" w:fill="auto"/>
          </w:tcPr>
          <w:p w:rsidR="009E596E" w:rsidRPr="009E596E" w:rsidRDefault="009E596E" w:rsidP="009E596E">
            <w:pPr>
              <w:spacing w:line="240" w:lineRule="auto"/>
              <w:jc w:val="both"/>
            </w:pPr>
            <w:r w:rsidRPr="009E596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E596E" w:rsidRPr="009E596E" w:rsidRDefault="009E596E" w:rsidP="009E596E">
            <w:pPr>
              <w:spacing w:line="240" w:lineRule="auto"/>
              <w:jc w:val="both"/>
            </w:pPr>
            <w:r w:rsidRPr="009E596E">
              <w:t>Pitanja, prijedlozi i obavijesti</w:t>
            </w:r>
          </w:p>
          <w:p w:rsidR="009E596E" w:rsidRPr="009E596E" w:rsidRDefault="009E596E" w:rsidP="009E596E">
            <w:pPr>
              <w:spacing w:line="240" w:lineRule="auto"/>
              <w:jc w:val="both"/>
            </w:pPr>
          </w:p>
          <w:p w:rsidR="009E596E" w:rsidRPr="009E596E" w:rsidRDefault="009E596E" w:rsidP="009E596E">
            <w:pPr>
              <w:spacing w:line="240" w:lineRule="auto"/>
              <w:jc w:val="both"/>
            </w:pPr>
          </w:p>
        </w:tc>
      </w:tr>
    </w:tbl>
    <w:p w:rsidR="009E596E" w:rsidRPr="009E596E" w:rsidRDefault="009E596E" w:rsidP="009E596E">
      <w:pPr>
        <w:spacing w:line="240" w:lineRule="auto"/>
        <w:jc w:val="both"/>
        <w:rPr>
          <w:b/>
        </w:rPr>
      </w:pPr>
      <w:r w:rsidRPr="009E596E">
        <w:rPr>
          <w:b/>
        </w:rPr>
        <w:t>Ad1. Prijedlog zaključka o donošenju povremenog korištenja prostora Mjesne samouprave „Janko Matko“.</w:t>
      </w:r>
    </w:p>
    <w:p w:rsidR="009E596E" w:rsidRPr="009E596E" w:rsidRDefault="009E596E" w:rsidP="009E596E">
      <w:pPr>
        <w:spacing w:line="240" w:lineRule="auto"/>
        <w:jc w:val="both"/>
        <w:rPr>
          <w:b/>
        </w:rPr>
      </w:pPr>
    </w:p>
    <w:p w:rsidR="002E1445" w:rsidRDefault="002E1445" w:rsidP="002E1445">
      <w:pPr>
        <w:spacing w:line="240" w:lineRule="auto"/>
        <w:jc w:val="both"/>
      </w:pPr>
      <w:r>
        <w:t>Predsjednica Vijeća Mjesnog odbora Vesna Špiljar napominje da su pristigli zahtjevi za produljenje povremenog korištenja prostora te otvara raspravu.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 xml:space="preserve">U raspravi sudjeluju: Ivana  Dražić, Marko Radelić, Nenad Harak, Pavao Škoko Gavranović i Vesna Špiljar, 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Vijeće jednoglasno donosi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rPr>
          <w:b/>
        </w:rPr>
      </w:pPr>
      <w:r>
        <w:rPr>
          <w:b/>
        </w:rPr>
        <w:t>Zaključke  o donošenju povremenog korištenja prostora Mjesne samouprave „Janko Matko“.</w:t>
      </w:r>
    </w:p>
    <w:p w:rsidR="002E1445" w:rsidRDefault="002E1445" w:rsidP="002E1445">
      <w:pPr>
        <w:spacing w:line="240" w:lineRule="auto"/>
      </w:pPr>
    </w:p>
    <w:p w:rsidR="002E1445" w:rsidRDefault="002E1445" w:rsidP="002E1445">
      <w:pPr>
        <w:spacing w:line="240" w:lineRule="auto"/>
        <w:jc w:val="both"/>
      </w:pPr>
      <w:r>
        <w:t>(Zaključci se prilažu ovom zapisniku i njegov su sastavni dio.)</w:t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  <w:rPr>
          <w:b/>
        </w:rPr>
      </w:pPr>
      <w:r w:rsidRPr="009E596E">
        <w:rPr>
          <w:b/>
        </w:rPr>
        <w:t>Ad2. Zaključci o aktualnoj komunalnoj i prometnoj problematici – donošenje zakl</w:t>
      </w:r>
      <w:r w:rsidR="002E1445">
        <w:rPr>
          <w:b/>
        </w:rPr>
        <w:t>j</w:t>
      </w:r>
      <w:r w:rsidRPr="009E596E">
        <w:rPr>
          <w:b/>
        </w:rPr>
        <w:t>učaka</w:t>
      </w:r>
    </w:p>
    <w:p w:rsidR="009E596E" w:rsidRPr="009E596E" w:rsidRDefault="009E596E" w:rsidP="009E596E">
      <w:pPr>
        <w:spacing w:line="240" w:lineRule="auto"/>
        <w:jc w:val="both"/>
        <w:rPr>
          <w:b/>
        </w:rPr>
      </w:pPr>
    </w:p>
    <w:p w:rsidR="002E1445" w:rsidRDefault="002E1445" w:rsidP="002E1445">
      <w:pPr>
        <w:spacing w:line="240" w:lineRule="auto"/>
        <w:jc w:val="both"/>
      </w:pPr>
      <w:r>
        <w:t>Predsjednica Vijeća Mjesnog odbora napominje da se prihvaćaju svi do</w:t>
      </w:r>
      <w:r>
        <w:t xml:space="preserve"> </w:t>
      </w:r>
      <w:bookmarkStart w:id="0" w:name="_GoBack"/>
      <w:bookmarkEnd w:id="0"/>
      <w:r>
        <w:t>sada nerealizirani zaključci koji su doneseni na sjednicama od 2021. – 2025. te se ponovno ponavljaju.</w:t>
      </w:r>
    </w:p>
    <w:p w:rsidR="002E1445" w:rsidRDefault="002E1445" w:rsidP="002E1445">
      <w:pPr>
        <w:spacing w:line="240" w:lineRule="auto"/>
        <w:jc w:val="both"/>
      </w:pPr>
      <w:r>
        <w:lastRenderedPageBreak/>
        <w:t>Otvara raspravu.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 xml:space="preserve">U raspravi sudjeluju: Ivana  Dražić, Marko Radelić, Nenad Harak, Pavao Škoko Gavranović i Vesna Špiljar, 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Vijeće jednoglasno donosi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rPr>
          <w:b/>
        </w:rPr>
      </w:pPr>
      <w:r>
        <w:rPr>
          <w:b/>
        </w:rPr>
        <w:t>Zaključke o aktualnoj komunalnoj i prometnoj problematici – donošenje zakl</w:t>
      </w:r>
      <w:r>
        <w:rPr>
          <w:b/>
        </w:rPr>
        <w:t xml:space="preserve">j </w:t>
      </w:r>
      <w:r>
        <w:rPr>
          <w:b/>
        </w:rPr>
        <w:t>učaka</w:t>
      </w:r>
    </w:p>
    <w:p w:rsidR="002E1445" w:rsidRDefault="002E1445" w:rsidP="002E1445">
      <w:pPr>
        <w:spacing w:line="240" w:lineRule="auto"/>
      </w:pPr>
    </w:p>
    <w:p w:rsidR="002E1445" w:rsidRDefault="002E1445" w:rsidP="002E1445">
      <w:pPr>
        <w:spacing w:line="240" w:lineRule="auto"/>
        <w:jc w:val="both"/>
      </w:pPr>
      <w:r>
        <w:t>(Zaključci se prilažu ovom zapisniku i njegov su sastavni dio.)</w:t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  <w:rPr>
          <w:b/>
        </w:rPr>
      </w:pPr>
      <w:r w:rsidRPr="009E596E">
        <w:rPr>
          <w:b/>
        </w:rPr>
        <w:t>Ad3. Pitanja, prijedlozi i obavijesti</w:t>
      </w:r>
    </w:p>
    <w:p w:rsidR="009E596E" w:rsidRPr="009E596E" w:rsidRDefault="009E596E" w:rsidP="009E596E">
      <w:pPr>
        <w:spacing w:line="240" w:lineRule="auto"/>
        <w:jc w:val="both"/>
        <w:rPr>
          <w:b/>
        </w:rPr>
      </w:pPr>
    </w:p>
    <w:p w:rsidR="002E1445" w:rsidRDefault="002E1445" w:rsidP="002E1445">
      <w:pPr>
        <w:spacing w:line="240" w:lineRule="auto"/>
        <w:ind w:firstLine="708"/>
        <w:jc w:val="both"/>
      </w:pPr>
      <w:r>
        <w:t>Članovi Vijeća postavljaju pitanja i daju prijedloge vezane uz aktualne teme u naselju koje će se rješavati u narednim sjednicama.</w:t>
      </w:r>
    </w:p>
    <w:p w:rsidR="002E1445" w:rsidRDefault="002E1445" w:rsidP="002E1445">
      <w:pPr>
        <w:spacing w:line="240" w:lineRule="auto"/>
        <w:ind w:firstLine="708"/>
        <w:jc w:val="both"/>
      </w:pPr>
      <w:r>
        <w:t>Predsjednica Vijeća Vesna Špiljar, izvještava nazočne vijećnike s radom između dviju sjednica.</w:t>
      </w:r>
    </w:p>
    <w:p w:rsidR="002E1445" w:rsidRDefault="002E1445" w:rsidP="002E1445">
      <w:pPr>
        <w:spacing w:line="240" w:lineRule="auto"/>
        <w:ind w:firstLine="708"/>
        <w:jc w:val="both"/>
      </w:pPr>
      <w:r>
        <w:t>Budući da nije bilo više pitanja i prijedloga predsjednica zaključuje da je ovime iscrpljen dnevni red i zaključuje sjednicu.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Sjednica je završila u 19:00 sati.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KLASA: 024-08/25-003/1472</w:t>
      </w:r>
    </w:p>
    <w:p w:rsidR="002E1445" w:rsidRDefault="002E1445" w:rsidP="002E1445">
      <w:pPr>
        <w:spacing w:line="240" w:lineRule="auto"/>
        <w:jc w:val="both"/>
      </w:pPr>
      <w:r>
        <w:t>URBROJ: 251-13-11-5/004-25-2</w:t>
      </w:r>
    </w:p>
    <w:p w:rsidR="002E1445" w:rsidRDefault="002E1445" w:rsidP="002E1445">
      <w:pPr>
        <w:spacing w:line="240" w:lineRule="auto"/>
        <w:jc w:val="both"/>
      </w:pPr>
      <w:r>
        <w:t>Zagreb, 28. kolovoza 2025.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jc w:val="both"/>
      </w:pPr>
      <w:r>
        <w:t>Zapisnik vodio:</w:t>
      </w:r>
    </w:p>
    <w:p w:rsidR="002E1445" w:rsidRDefault="002E1445" w:rsidP="002E1445">
      <w:pPr>
        <w:spacing w:line="240" w:lineRule="auto"/>
        <w:jc w:val="both"/>
      </w:pPr>
      <w:r>
        <w:t>Nenad Harak</w:t>
      </w:r>
    </w:p>
    <w:p w:rsidR="002E1445" w:rsidRDefault="002E1445" w:rsidP="002E1445">
      <w:pPr>
        <w:spacing w:line="240" w:lineRule="auto"/>
        <w:jc w:val="both"/>
      </w:pPr>
    </w:p>
    <w:p w:rsidR="002E1445" w:rsidRDefault="002E1445" w:rsidP="002E1445">
      <w:pPr>
        <w:spacing w:line="240" w:lineRule="auto"/>
        <w:ind w:left="4248"/>
        <w:jc w:val="center"/>
      </w:pPr>
      <w:r>
        <w:t>Predsjednica</w:t>
      </w:r>
    </w:p>
    <w:p w:rsidR="002E1445" w:rsidRDefault="002E1445" w:rsidP="002E1445">
      <w:pPr>
        <w:spacing w:line="240" w:lineRule="auto"/>
        <w:ind w:left="4248"/>
        <w:jc w:val="center"/>
      </w:pPr>
      <w:r>
        <w:t>Vijeća Mjesnog odbora Janko Matko</w:t>
      </w:r>
    </w:p>
    <w:p w:rsidR="002E1445" w:rsidRDefault="002E1445" w:rsidP="002E1445">
      <w:pPr>
        <w:spacing w:line="240" w:lineRule="auto"/>
        <w:ind w:left="4248"/>
        <w:jc w:val="center"/>
      </w:pPr>
    </w:p>
    <w:p w:rsidR="002E1445" w:rsidRDefault="002E1445" w:rsidP="002E1445">
      <w:pPr>
        <w:spacing w:line="240" w:lineRule="auto"/>
        <w:ind w:left="4248"/>
        <w:jc w:val="center"/>
      </w:pPr>
      <w:r>
        <w:t>Vesna Špiljar</w:t>
      </w: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rPr>
          <w:rFonts w:eastAsia="MS Mincho"/>
          <w:szCs w:val="24"/>
          <w:lang w:val="en-US"/>
        </w:rPr>
      </w:pP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ab/>
        <w:t>Na temelju članka 7. Zaključka o prostorima mjesne samouprave (Službeni glasnik Grada Zagreba 26/25) i članka 38</w:t>
      </w:r>
      <w:r w:rsidRPr="009E596E">
        <w:rPr>
          <w:rFonts w:eastAsia="MS Mincho"/>
          <w:color w:val="FF0000"/>
          <w:szCs w:val="24"/>
          <w:lang w:val="en-US"/>
        </w:rPr>
        <w:t>.</w:t>
      </w:r>
      <w:r w:rsidRPr="009E596E">
        <w:rPr>
          <w:rFonts w:eastAsia="MS Mincho"/>
          <w:szCs w:val="24"/>
          <w:lang w:val="en-US"/>
        </w:rPr>
        <w:t xml:space="preserve"> Pravila Mjesnog odbora “Janko Matko”, Vijeće Mjesnog odbora “Janko Matko” </w:t>
      </w:r>
      <w:proofErr w:type="gramStart"/>
      <w:r w:rsidRPr="009E596E">
        <w:rPr>
          <w:rFonts w:eastAsia="MS Mincho"/>
          <w:szCs w:val="24"/>
          <w:lang w:val="en-US"/>
        </w:rPr>
        <w:t>na</w:t>
      </w:r>
      <w:proofErr w:type="gramEnd"/>
      <w:r w:rsidRPr="009E596E">
        <w:rPr>
          <w:rFonts w:eastAsia="MS Mincho"/>
          <w:szCs w:val="24"/>
          <w:lang w:val="en-US"/>
        </w:rPr>
        <w:t xml:space="preserve"> 3. </w:t>
      </w:r>
      <w:proofErr w:type="gramStart"/>
      <w:r w:rsidRPr="009E596E">
        <w:rPr>
          <w:rFonts w:eastAsia="MS Mincho"/>
          <w:szCs w:val="24"/>
          <w:lang w:val="en-US"/>
        </w:rPr>
        <w:t>sjednici</w:t>
      </w:r>
      <w:proofErr w:type="gramEnd"/>
      <w:r w:rsidRPr="009E596E">
        <w:rPr>
          <w:rFonts w:eastAsia="MS Mincho"/>
          <w:szCs w:val="24"/>
          <w:lang w:val="en-US"/>
        </w:rPr>
        <w:t xml:space="preserve">, 28. </w:t>
      </w:r>
      <w:proofErr w:type="gramStart"/>
      <w:r w:rsidRPr="009E596E">
        <w:rPr>
          <w:rFonts w:eastAsia="MS Mincho"/>
          <w:szCs w:val="24"/>
          <w:lang w:val="en-US"/>
        </w:rPr>
        <w:t>kolovoza</w:t>
      </w:r>
      <w:proofErr w:type="gramEnd"/>
      <w:r w:rsidRPr="009E596E">
        <w:rPr>
          <w:rFonts w:eastAsia="MS Mincho"/>
          <w:szCs w:val="24"/>
          <w:lang w:val="en-US"/>
        </w:rPr>
        <w:t xml:space="preserve"> 2025., donijelo je</w:t>
      </w:r>
    </w:p>
    <w:p w:rsidR="009E596E" w:rsidRPr="009E596E" w:rsidRDefault="009E596E" w:rsidP="009E596E">
      <w:pPr>
        <w:spacing w:line="240" w:lineRule="auto"/>
        <w:rPr>
          <w:rFonts w:eastAsia="MS Mincho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="MS Mincho"/>
          <w:b/>
          <w:szCs w:val="24"/>
          <w:lang w:val="en-US"/>
        </w:rPr>
      </w:pPr>
      <w:r w:rsidRPr="009E596E">
        <w:rPr>
          <w:rFonts w:eastAsia="MS Mincho"/>
          <w:b/>
          <w:szCs w:val="24"/>
          <w:lang w:val="en-US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rFonts w:eastAsia="MS Mincho"/>
          <w:b/>
          <w:szCs w:val="24"/>
          <w:lang w:val="en-US"/>
        </w:rPr>
      </w:pPr>
      <w:proofErr w:type="gramStart"/>
      <w:r w:rsidRPr="009E596E">
        <w:rPr>
          <w:rFonts w:eastAsia="MS Mincho"/>
          <w:b/>
          <w:szCs w:val="24"/>
          <w:lang w:val="en-US"/>
        </w:rPr>
        <w:t>o</w:t>
      </w:r>
      <w:proofErr w:type="gramEnd"/>
      <w:r w:rsidRPr="009E596E">
        <w:rPr>
          <w:rFonts w:eastAsia="MS Mincho"/>
          <w:b/>
          <w:szCs w:val="24"/>
          <w:lang w:val="en-US"/>
        </w:rPr>
        <w:t xml:space="preserve"> povremenom korištenju prostora MS „Janko Matko“</w:t>
      </w:r>
      <w:r w:rsidRPr="009E596E">
        <w:rPr>
          <w:rFonts w:eastAsia="MS Mincho"/>
          <w:b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1"/>
        </w:numPr>
        <w:spacing w:line="240" w:lineRule="auto"/>
        <w:contextualSpacing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 xml:space="preserve">Centar zdravstveno teraputske prakse – Feniks odobrava se povremeno korištenje prostora, dvorane, u objektu Mjesnog odbora „Janko Matko“, Franje Horvata Kiša 12, u terminu: ponedjeljak 10:30–11:30 i četvrtak 10:30–11:30 i teče </w:t>
      </w:r>
      <w:proofErr w:type="gramStart"/>
      <w:r w:rsidRPr="009E596E">
        <w:rPr>
          <w:rFonts w:eastAsia="MS Mincho"/>
          <w:szCs w:val="24"/>
          <w:lang w:val="en-US"/>
        </w:rPr>
        <w:t>od</w:t>
      </w:r>
      <w:proofErr w:type="gramEnd"/>
      <w:r w:rsidRPr="009E596E">
        <w:rPr>
          <w:rFonts w:eastAsia="MS Mincho"/>
          <w:szCs w:val="24"/>
          <w:lang w:val="en-US"/>
        </w:rPr>
        <w:t xml:space="preserve"> 28. </w:t>
      </w:r>
      <w:proofErr w:type="gramStart"/>
      <w:r w:rsidRPr="009E596E">
        <w:rPr>
          <w:rFonts w:eastAsia="MS Mincho"/>
          <w:szCs w:val="24"/>
          <w:lang w:val="en-US"/>
        </w:rPr>
        <w:t>kolovoza</w:t>
      </w:r>
      <w:proofErr w:type="gramEnd"/>
      <w:r w:rsidRPr="009E596E">
        <w:rPr>
          <w:rFonts w:eastAsia="MS Mincho"/>
          <w:szCs w:val="24"/>
          <w:lang w:val="en-US"/>
        </w:rPr>
        <w:t xml:space="preserve"> 2025. </w:t>
      </w:r>
      <w:proofErr w:type="gramStart"/>
      <w:r w:rsidRPr="009E596E">
        <w:rPr>
          <w:rFonts w:eastAsia="MS Mincho"/>
          <w:szCs w:val="24"/>
          <w:lang w:val="en-US"/>
        </w:rPr>
        <w:t>do</w:t>
      </w:r>
      <w:proofErr w:type="gramEnd"/>
      <w:r w:rsidRPr="009E596E">
        <w:rPr>
          <w:rFonts w:eastAsia="MS Mincho"/>
          <w:szCs w:val="24"/>
          <w:lang w:val="en-US"/>
        </w:rPr>
        <w:t xml:space="preserve"> 28. </w:t>
      </w:r>
      <w:proofErr w:type="gramStart"/>
      <w:r w:rsidRPr="009E596E">
        <w:rPr>
          <w:rFonts w:eastAsia="MS Mincho"/>
          <w:szCs w:val="24"/>
          <w:lang w:val="en-US"/>
        </w:rPr>
        <w:t>kolovoza</w:t>
      </w:r>
      <w:proofErr w:type="gramEnd"/>
      <w:r w:rsidRPr="009E596E">
        <w:rPr>
          <w:rFonts w:eastAsia="MS Mincho"/>
          <w:szCs w:val="24"/>
          <w:lang w:val="en-US"/>
        </w:rPr>
        <w:t xml:space="preserve"> 2026.</w:t>
      </w:r>
    </w:p>
    <w:p w:rsidR="009E596E" w:rsidRPr="009E596E" w:rsidRDefault="009E596E" w:rsidP="009E596E">
      <w:pPr>
        <w:numPr>
          <w:ilvl w:val="0"/>
          <w:numId w:val="1"/>
        </w:numPr>
        <w:spacing w:line="240" w:lineRule="auto"/>
        <w:contextualSpacing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 xml:space="preserve">Prostor iz točke 1. </w:t>
      </w:r>
      <w:proofErr w:type="gramStart"/>
      <w:r w:rsidRPr="009E596E">
        <w:rPr>
          <w:rFonts w:eastAsia="MS Mincho"/>
          <w:szCs w:val="24"/>
          <w:lang w:val="en-US"/>
        </w:rPr>
        <w:t>ovog</w:t>
      </w:r>
      <w:proofErr w:type="gramEnd"/>
      <w:r w:rsidRPr="009E596E">
        <w:rPr>
          <w:rFonts w:eastAsia="MS Mincho"/>
          <w:szCs w:val="24"/>
          <w:lang w:val="en-US"/>
        </w:rPr>
        <w:t xml:space="preserve"> zaključka, korisnik će koristiti bez naknade.</w:t>
      </w:r>
      <w:r w:rsidRPr="009E596E">
        <w:rPr>
          <w:rFonts w:eastAsia="MS Mincho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1"/>
        </w:numPr>
        <w:spacing w:line="240" w:lineRule="auto"/>
        <w:contextualSpacing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="MS Mincho"/>
          <w:szCs w:val="24"/>
          <w:lang w:val="en-US"/>
        </w:rPr>
        <w:t>će</w:t>
      </w:r>
      <w:proofErr w:type="gramEnd"/>
      <w:r w:rsidRPr="009E596E">
        <w:rPr>
          <w:rFonts w:eastAsia="MS Mincho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="MS Mincho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1"/>
        </w:numPr>
        <w:spacing w:line="240" w:lineRule="auto"/>
        <w:contextualSpacing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="MS Mincho"/>
          <w:szCs w:val="24"/>
          <w:lang w:val="en-US"/>
        </w:rPr>
        <w:t>ovog</w:t>
      </w:r>
      <w:proofErr w:type="gramEnd"/>
      <w:r w:rsidRPr="009E596E">
        <w:rPr>
          <w:rFonts w:eastAsia="MS Mincho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="MS Mincho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>URBROJ: 251-13-11-5/004-25-3</w:t>
      </w:r>
    </w:p>
    <w:p w:rsidR="009E596E" w:rsidRPr="009E596E" w:rsidRDefault="009E596E" w:rsidP="009E596E">
      <w:pPr>
        <w:spacing w:line="240" w:lineRule="auto"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 xml:space="preserve">U Zagrebu, 28. </w:t>
      </w:r>
      <w:proofErr w:type="gramStart"/>
      <w:r w:rsidRPr="009E596E">
        <w:rPr>
          <w:rFonts w:eastAsia="MS Mincho"/>
          <w:szCs w:val="24"/>
          <w:lang w:val="en-US"/>
        </w:rPr>
        <w:t>kolovoza</w:t>
      </w:r>
      <w:proofErr w:type="gramEnd"/>
      <w:r w:rsidRPr="009E596E">
        <w:rPr>
          <w:rFonts w:eastAsia="MS Mincho"/>
          <w:szCs w:val="24"/>
          <w:lang w:val="en-US"/>
        </w:rPr>
        <w:t xml:space="preserve"> 2025.</w:t>
      </w:r>
      <w:r w:rsidRPr="009E596E">
        <w:rPr>
          <w:rFonts w:eastAsia="MS Mincho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left="5760"/>
        <w:jc w:val="center"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>Predsjednica</w:t>
      </w:r>
      <w:r w:rsidRPr="009E596E">
        <w:rPr>
          <w:rFonts w:eastAsia="MS Mincho"/>
          <w:szCs w:val="24"/>
          <w:lang w:val="en-US"/>
        </w:rPr>
        <w:br/>
        <w:t xml:space="preserve"> Vijeća Mjesnog odbora</w:t>
      </w:r>
      <w:r w:rsidRPr="009E596E">
        <w:rPr>
          <w:rFonts w:eastAsia="MS Mincho"/>
          <w:szCs w:val="24"/>
          <w:lang w:val="en-US"/>
        </w:rPr>
        <w:br/>
        <w:t>„Janko Matko“</w:t>
      </w:r>
      <w:r w:rsidRPr="009E596E">
        <w:rPr>
          <w:rFonts w:eastAsia="MS Mincho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left="5760"/>
        <w:jc w:val="center"/>
        <w:rPr>
          <w:rFonts w:eastAsia="MS Mincho"/>
          <w:szCs w:val="24"/>
          <w:lang w:val="en-US"/>
        </w:rPr>
      </w:pPr>
      <w:r w:rsidRPr="009E596E">
        <w:rPr>
          <w:rFonts w:eastAsia="MS Mincho"/>
          <w:szCs w:val="24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9E596E">
        <w:rPr>
          <w:szCs w:val="24"/>
        </w:rPr>
        <w:tab/>
        <w:t>Na temelju članka 7. Zaključka o prostorima mjesne samouprave (Službeni glasnik Grada Zagreba 26/25) i članka 38</w:t>
      </w:r>
      <w:r w:rsidRPr="009E596E">
        <w:rPr>
          <w:color w:val="FF0000"/>
          <w:szCs w:val="24"/>
        </w:rPr>
        <w:t>.</w:t>
      </w:r>
      <w:r w:rsidRPr="009E596E">
        <w:rPr>
          <w:szCs w:val="24"/>
        </w:rPr>
        <w:t xml:space="preserve"> Pravila Mjesnog odbora “Janko Matko”, Vijeće Mjesnog odbora “Janko Matko” na 3. sjednici, 28. kolovoza 2025., donijelo je</w:t>
      </w: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povremenom korištenju prostora MS „Janko Matko“</w:t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numPr>
          <w:ilvl w:val="0"/>
          <w:numId w:val="2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Hrvatska demokratska zajednica (mladež) odobrava se povremeno korištenje prostora, dvorane, u objektu Mjesnog odbora „Janko Matko“, Franje Horvata Kiša 12, u terminu: utorak 10:00–11:00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2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2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2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251-13-11-5/004-25-4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9E596E">
        <w:rPr>
          <w:szCs w:val="24"/>
        </w:rPr>
        <w:lastRenderedPageBreak/>
        <w:tab/>
        <w:t>Na temelju članka 7. Zaključka o prostorima mjesne samouprave (Službeni glasnik Grada Zagreba 26/25) i članka 38</w:t>
      </w:r>
      <w:r w:rsidRPr="009E596E">
        <w:rPr>
          <w:color w:val="FF0000"/>
          <w:szCs w:val="24"/>
        </w:rPr>
        <w:t>.</w:t>
      </w:r>
      <w:r w:rsidRPr="009E596E">
        <w:rPr>
          <w:szCs w:val="24"/>
        </w:rPr>
        <w:t xml:space="preserve"> Pravila Mjesnog odbora “Janko Matko”, Vijeće Mjesnog odbora “Janko Matko” na 3. sjednici, 28. kolovoza 2025., donijelo je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povremenom korištenju prostora MS „Janko Matko“</w:t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numPr>
          <w:ilvl w:val="0"/>
          <w:numId w:val="3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Hrvatska demokratska zajednica odobrava se povremeno korištenje prostora, dvorane, u objektu Mjesnog odbora „Janko Matko“, Franje Horvata Kiša 12, u terminu: ponedjeljak 18:00–19:00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</w:p>
    <w:p w:rsidR="009E596E" w:rsidRPr="009E596E" w:rsidRDefault="009E596E" w:rsidP="009E596E">
      <w:pPr>
        <w:numPr>
          <w:ilvl w:val="0"/>
          <w:numId w:val="3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3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3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251-13-11-5/004-25-5</w:t>
      </w:r>
    </w:p>
    <w:p w:rsidR="009E596E" w:rsidRPr="009E596E" w:rsidRDefault="009E596E" w:rsidP="009E596E">
      <w:pPr>
        <w:spacing w:line="240" w:lineRule="auto"/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lastRenderedPageBreak/>
        <w:tab/>
        <w:t>Na temelju članka 7. Zaključka o prostorima mjesne samouprave (Službeni glasnik Grada Zagreba 26/25) i članka 38</w:t>
      </w:r>
      <w:r w:rsidRPr="009E596E">
        <w:rPr>
          <w:rFonts w:eastAsiaTheme="minorEastAsia"/>
          <w:color w:val="FF0000"/>
          <w:szCs w:val="24"/>
          <w:lang w:val="en-US"/>
        </w:rPr>
        <w:t>.</w:t>
      </w:r>
      <w:r w:rsidRPr="009E596E">
        <w:rPr>
          <w:rFonts w:eastAsiaTheme="minorEastAsia"/>
          <w:szCs w:val="24"/>
          <w:lang w:val="en-US"/>
        </w:rPr>
        <w:t xml:space="preserve"> Pravila Mjesnog odbora “Janko Matko”, Vijeće Mjesnog odbora “Janko Matko” </w:t>
      </w:r>
      <w:proofErr w:type="gramStart"/>
      <w:r w:rsidRPr="009E596E">
        <w:rPr>
          <w:rFonts w:eastAsiaTheme="minorEastAsia"/>
          <w:szCs w:val="24"/>
          <w:lang w:val="en-US"/>
        </w:rPr>
        <w:t>na</w:t>
      </w:r>
      <w:proofErr w:type="gramEnd"/>
      <w:r w:rsidRPr="009E596E">
        <w:rPr>
          <w:rFonts w:eastAsiaTheme="minorEastAsia"/>
          <w:szCs w:val="24"/>
          <w:lang w:val="en-US"/>
        </w:rPr>
        <w:t xml:space="preserve"> 3. </w:t>
      </w:r>
      <w:proofErr w:type="gramStart"/>
      <w:r w:rsidRPr="009E596E">
        <w:rPr>
          <w:rFonts w:eastAsiaTheme="minorEastAsia"/>
          <w:szCs w:val="24"/>
          <w:lang w:val="en-US"/>
        </w:rPr>
        <w:t>sjednici</w:t>
      </w:r>
      <w:proofErr w:type="gramEnd"/>
      <w:r w:rsidRPr="009E596E">
        <w:rPr>
          <w:rFonts w:eastAsiaTheme="minorEastAsia"/>
          <w:szCs w:val="24"/>
          <w:lang w:val="en-US"/>
        </w:rPr>
        <w:t xml:space="preserve">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2025., donijelo je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b/>
          <w:szCs w:val="24"/>
          <w:lang w:val="en-US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proofErr w:type="gramStart"/>
      <w:r w:rsidRPr="009E596E">
        <w:rPr>
          <w:rFonts w:eastAsiaTheme="minorEastAsia"/>
          <w:b/>
          <w:szCs w:val="24"/>
          <w:lang w:val="en-US"/>
        </w:rPr>
        <w:t>o</w:t>
      </w:r>
      <w:proofErr w:type="gramEnd"/>
      <w:r w:rsidRPr="009E596E">
        <w:rPr>
          <w:rFonts w:eastAsiaTheme="minorEastAsia"/>
          <w:b/>
          <w:szCs w:val="24"/>
          <w:lang w:val="en-US"/>
        </w:rPr>
        <w:t xml:space="preserve"> povremenom korištenju prostora MS „Janko Matko“</w:t>
      </w:r>
      <w:r w:rsidRPr="009E596E">
        <w:rPr>
          <w:rFonts w:eastAsiaTheme="minorEastAsia"/>
          <w:b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4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Socijaldemokratskoj partiji - SDP odobrava se povremeno korištenje prostora, dvorane, u objektu Mjesnog odbora „Janko Matko“, Franje Horvata Kiša 12, u terminu: ponedjeljak 19:00–20:00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4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4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4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URBROJ: 251-13-11-5/004-25-6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U Zagrebu,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lastRenderedPageBreak/>
        <w:tab/>
        <w:t>Na temelju članka 7. Zaključka o prostorima mjesne samouprave (Službeni glasnik Grada Zagreba 26/25) i članka 38</w:t>
      </w:r>
      <w:r w:rsidRPr="009E596E">
        <w:rPr>
          <w:rFonts w:eastAsiaTheme="minorEastAsia"/>
          <w:color w:val="FF0000"/>
          <w:szCs w:val="24"/>
          <w:lang w:val="en-US"/>
        </w:rPr>
        <w:t>.</w:t>
      </w:r>
      <w:r w:rsidRPr="009E596E">
        <w:rPr>
          <w:rFonts w:eastAsiaTheme="minorEastAsia"/>
          <w:szCs w:val="24"/>
          <w:lang w:val="en-US"/>
        </w:rPr>
        <w:t xml:space="preserve"> Pravila Mjesnog odbora “Janko Matko”, Vijeće Mjesnog odbora “Janko Matko” </w:t>
      </w:r>
      <w:proofErr w:type="gramStart"/>
      <w:r w:rsidRPr="009E596E">
        <w:rPr>
          <w:rFonts w:eastAsiaTheme="minorEastAsia"/>
          <w:szCs w:val="24"/>
          <w:lang w:val="en-US"/>
        </w:rPr>
        <w:t>na</w:t>
      </w:r>
      <w:proofErr w:type="gramEnd"/>
      <w:r w:rsidRPr="009E596E">
        <w:rPr>
          <w:rFonts w:eastAsiaTheme="minorEastAsia"/>
          <w:szCs w:val="24"/>
          <w:lang w:val="en-US"/>
        </w:rPr>
        <w:t xml:space="preserve"> 3. </w:t>
      </w:r>
      <w:proofErr w:type="gramStart"/>
      <w:r w:rsidRPr="009E596E">
        <w:rPr>
          <w:rFonts w:eastAsiaTheme="minorEastAsia"/>
          <w:szCs w:val="24"/>
          <w:lang w:val="en-US"/>
        </w:rPr>
        <w:t>sjednici</w:t>
      </w:r>
      <w:proofErr w:type="gramEnd"/>
      <w:r w:rsidRPr="009E596E">
        <w:rPr>
          <w:rFonts w:eastAsiaTheme="minorEastAsia"/>
          <w:szCs w:val="24"/>
          <w:lang w:val="en-US"/>
        </w:rPr>
        <w:t xml:space="preserve">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2025., donijelo je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b/>
          <w:szCs w:val="24"/>
          <w:lang w:val="en-US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proofErr w:type="gramStart"/>
      <w:r w:rsidRPr="009E596E">
        <w:rPr>
          <w:rFonts w:eastAsiaTheme="minorEastAsia"/>
          <w:b/>
          <w:szCs w:val="24"/>
          <w:lang w:val="en-US"/>
        </w:rPr>
        <w:t>o</w:t>
      </w:r>
      <w:proofErr w:type="gramEnd"/>
      <w:r w:rsidRPr="009E596E">
        <w:rPr>
          <w:rFonts w:eastAsiaTheme="minorEastAsia"/>
          <w:b/>
          <w:szCs w:val="24"/>
          <w:lang w:val="en-US"/>
        </w:rPr>
        <w:t xml:space="preserve"> povremenom korištenju prostora MS „Janko Matko“</w:t>
      </w:r>
      <w:r w:rsidRPr="009E596E">
        <w:rPr>
          <w:rFonts w:eastAsiaTheme="minorEastAsia"/>
          <w:b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5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Atelje 9 odobrava se povremeno korištenje prostora, dvorane, u objektu Mjesnog odbora „Janko Matko“, Franje Horvata Kiša 12, u terminu: utorak 9:00–13:00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5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5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5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left="360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URBROJ: 251-13-11-5/004-25-7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U Zagrebu,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lastRenderedPageBreak/>
        <w:tab/>
        <w:t>Na temelju članka 7. Zaključka o prostorima mjesne samouprave (Službeni glasnik Grada Zagreba 26/25) i članka 38</w:t>
      </w:r>
      <w:r w:rsidRPr="009E596E">
        <w:rPr>
          <w:rFonts w:eastAsiaTheme="minorEastAsia"/>
          <w:color w:val="FF0000"/>
          <w:szCs w:val="24"/>
          <w:lang w:val="en-US"/>
        </w:rPr>
        <w:t>.</w:t>
      </w:r>
      <w:r w:rsidRPr="009E596E">
        <w:rPr>
          <w:rFonts w:eastAsiaTheme="minorEastAsia"/>
          <w:szCs w:val="24"/>
          <w:lang w:val="en-US"/>
        </w:rPr>
        <w:t xml:space="preserve"> Pravila Mjesnog odbora “Janko Matko”, Vijeće Mjesnog odbora “Janko Matko” </w:t>
      </w:r>
      <w:proofErr w:type="gramStart"/>
      <w:r w:rsidRPr="009E596E">
        <w:rPr>
          <w:rFonts w:eastAsiaTheme="minorEastAsia"/>
          <w:szCs w:val="24"/>
          <w:lang w:val="en-US"/>
        </w:rPr>
        <w:t>na</w:t>
      </w:r>
      <w:proofErr w:type="gramEnd"/>
      <w:r w:rsidRPr="009E596E">
        <w:rPr>
          <w:rFonts w:eastAsiaTheme="minorEastAsia"/>
          <w:szCs w:val="24"/>
          <w:lang w:val="en-US"/>
        </w:rPr>
        <w:t xml:space="preserve"> 3. </w:t>
      </w:r>
      <w:proofErr w:type="gramStart"/>
      <w:r w:rsidRPr="009E596E">
        <w:rPr>
          <w:rFonts w:eastAsiaTheme="minorEastAsia"/>
          <w:szCs w:val="24"/>
          <w:lang w:val="en-US"/>
        </w:rPr>
        <w:t>sjednici</w:t>
      </w:r>
      <w:proofErr w:type="gramEnd"/>
      <w:r w:rsidRPr="009E596E">
        <w:rPr>
          <w:rFonts w:eastAsiaTheme="minorEastAsia"/>
          <w:szCs w:val="24"/>
          <w:lang w:val="en-US"/>
        </w:rPr>
        <w:t xml:space="preserve">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2025., donijelo je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b/>
          <w:szCs w:val="24"/>
          <w:lang w:val="en-US"/>
        </w:rPr>
        <w:t>Z A K L J U Č A K</w:t>
      </w:r>
      <w:r w:rsidRPr="009E596E">
        <w:rPr>
          <w:rFonts w:eastAsiaTheme="minorEastAsia"/>
          <w:b/>
          <w:szCs w:val="24"/>
          <w:lang w:val="en-US"/>
        </w:rPr>
        <w:br/>
        <w:t>o povremenom korištenju prostora MS „Janko Matko“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6"/>
        </w:numPr>
        <w:spacing w:line="240" w:lineRule="auto"/>
        <w:contextualSpacing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Matica umirovljenika Peščenica – Žitnjak odobrava se povremeno korištenje prostora, dvorane, u objektu Mjesnog odbora „Janko Matko“, Franje Horvata Kiša 12, u terminu: srijeda 16:00–18:00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6"/>
        </w:numPr>
        <w:spacing w:line="240" w:lineRule="auto"/>
        <w:contextualSpacing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6"/>
        </w:numPr>
        <w:spacing w:line="240" w:lineRule="auto"/>
        <w:contextualSpacing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6"/>
        </w:numPr>
        <w:spacing w:line="240" w:lineRule="auto"/>
        <w:contextualSpacing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URBROJ: 251-13-11-5/004-25-8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U Zagrebu,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</w:pPr>
      <w:r w:rsidRPr="009E596E">
        <w:rPr>
          <w:szCs w:val="24"/>
        </w:rPr>
        <w:lastRenderedPageBreak/>
        <w:t>Na temelju članka 7. Zaključka o prostorima mjesne samouprave (Službeni glasnik Grada Zagreba 26/25) i članka 38</w:t>
      </w:r>
      <w:r w:rsidRPr="009E596E">
        <w:rPr>
          <w:color w:val="FF0000"/>
          <w:szCs w:val="24"/>
        </w:rPr>
        <w:t>.</w:t>
      </w:r>
      <w:r w:rsidRPr="009E596E">
        <w:rPr>
          <w:szCs w:val="24"/>
        </w:rPr>
        <w:t xml:space="preserve"> Pravila Mjesnog odbora “Janko Matko”, Vijeće Mjesnog odbora “Janko Matko” na 3. sjednici, 28. kolovoza 2025., donijelo je</w:t>
      </w: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  <w:r w:rsidRPr="009E596E">
        <w:rPr>
          <w:b/>
          <w:szCs w:val="24"/>
        </w:rPr>
        <w:br/>
        <w:t>o povremenom korištenju prostora MS „Janko Matko“</w:t>
      </w:r>
      <w:r w:rsidRPr="009E596E">
        <w:rPr>
          <w:szCs w:val="24"/>
        </w:rPr>
        <w:br/>
      </w:r>
    </w:p>
    <w:p w:rsidR="009E596E" w:rsidRPr="009E596E" w:rsidRDefault="009E596E" w:rsidP="009E596E">
      <w:pPr>
        <w:numPr>
          <w:ilvl w:val="0"/>
          <w:numId w:val="7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STK Rakuni Zagreb odobrava se povremeno korištenje prostora, dvorane, u objektu Mjesnog odbora „Janko Matko“, Franje Horvata Kiša 12, u terminu: srijeda 18:00–22:00 i petak 18:00–22:00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7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7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7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251-13-11-5/004-25-9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20"/>
        <w:jc w:val="both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lastRenderedPageBreak/>
        <w:t>Na temelju članka 7. Zaključka o prostorima mjesne samouprave (Službeni glasnik Grada Zagreba 26/25) i članka 38</w:t>
      </w:r>
      <w:r w:rsidRPr="009E596E">
        <w:rPr>
          <w:rFonts w:eastAsiaTheme="minorEastAsia"/>
          <w:color w:val="FF0000"/>
          <w:szCs w:val="24"/>
          <w:lang w:val="en-US"/>
        </w:rPr>
        <w:t>.</w:t>
      </w:r>
      <w:r w:rsidRPr="009E596E">
        <w:rPr>
          <w:rFonts w:eastAsiaTheme="minorEastAsia"/>
          <w:szCs w:val="24"/>
          <w:lang w:val="en-US"/>
        </w:rPr>
        <w:t xml:space="preserve"> Pravila Mjesnog odbora “Janko Matko”, Vijeće Mjesnog odbora “Janko Matko” </w:t>
      </w:r>
      <w:proofErr w:type="gramStart"/>
      <w:r w:rsidRPr="009E596E">
        <w:rPr>
          <w:rFonts w:eastAsiaTheme="minorEastAsia"/>
          <w:szCs w:val="24"/>
          <w:lang w:val="en-US"/>
        </w:rPr>
        <w:t>na</w:t>
      </w:r>
      <w:proofErr w:type="gramEnd"/>
      <w:r w:rsidRPr="009E596E">
        <w:rPr>
          <w:rFonts w:eastAsiaTheme="minorEastAsia"/>
          <w:szCs w:val="24"/>
          <w:lang w:val="en-US"/>
        </w:rPr>
        <w:t xml:space="preserve"> 3. </w:t>
      </w:r>
      <w:proofErr w:type="gramStart"/>
      <w:r w:rsidRPr="009E596E">
        <w:rPr>
          <w:rFonts w:eastAsiaTheme="minorEastAsia"/>
          <w:szCs w:val="24"/>
          <w:lang w:val="en-US"/>
        </w:rPr>
        <w:t>sjednici</w:t>
      </w:r>
      <w:proofErr w:type="gramEnd"/>
      <w:r w:rsidRPr="009E596E">
        <w:rPr>
          <w:rFonts w:eastAsiaTheme="minorEastAsia"/>
          <w:szCs w:val="24"/>
          <w:lang w:val="en-US"/>
        </w:rPr>
        <w:t xml:space="preserve">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2025., donijelo je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b/>
          <w:szCs w:val="24"/>
          <w:lang w:val="en-US"/>
        </w:rPr>
        <w:t>Z A K L J U Č A K</w:t>
      </w:r>
      <w:r w:rsidRPr="009E596E">
        <w:rPr>
          <w:rFonts w:eastAsiaTheme="minorEastAsia"/>
          <w:b/>
          <w:szCs w:val="24"/>
          <w:lang w:val="en-US"/>
        </w:rPr>
        <w:br/>
        <w:t>o povremenom korištenju prostora MS „Janko Matko“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8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Belot klub – skupina građana odobrava se povremeno korištenje prostora, dvorane, u objektu Mjesnog odbora „Janko Matko“, Franje Horvata Kiša 12, u terminu: petak 15:00–18:00 i teče </w:t>
      </w:r>
      <w:proofErr w:type="gramStart"/>
      <w:r w:rsidRPr="009E596E">
        <w:rPr>
          <w:rFonts w:eastAsiaTheme="minorEastAsia"/>
          <w:szCs w:val="24"/>
          <w:lang w:val="en-US"/>
        </w:rPr>
        <w:t>od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8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8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8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URBROJ: 251-13-11-5/004-25-11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U Zagrebu,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tabs>
          <w:tab w:val="left" w:pos="1260"/>
        </w:tabs>
        <w:spacing w:line="240" w:lineRule="auto"/>
        <w:jc w:val="both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lastRenderedPageBreak/>
        <w:tab/>
        <w:t>Na temelju članka 7. Zaključka o prostorima mjesne samouprave (Službeni glasnik Grada Zagreba 26/25) i članka 38</w:t>
      </w:r>
      <w:r w:rsidRPr="009E596E">
        <w:rPr>
          <w:rFonts w:eastAsiaTheme="minorEastAsia"/>
          <w:color w:val="FF0000"/>
          <w:szCs w:val="24"/>
          <w:lang w:val="en-US"/>
        </w:rPr>
        <w:t>.</w:t>
      </w:r>
      <w:r w:rsidRPr="009E596E">
        <w:rPr>
          <w:rFonts w:eastAsiaTheme="minorEastAsia"/>
          <w:szCs w:val="24"/>
          <w:lang w:val="en-US"/>
        </w:rPr>
        <w:t xml:space="preserve"> Pravila Mjesnog odbora “Janko Matko”, Vijeće Mjesnog odbora “Janko Matko” </w:t>
      </w:r>
      <w:proofErr w:type="gramStart"/>
      <w:r w:rsidRPr="009E596E">
        <w:rPr>
          <w:rFonts w:eastAsiaTheme="minorEastAsia"/>
          <w:szCs w:val="24"/>
          <w:lang w:val="en-US"/>
        </w:rPr>
        <w:t>na</w:t>
      </w:r>
      <w:proofErr w:type="gramEnd"/>
      <w:r w:rsidRPr="009E596E">
        <w:rPr>
          <w:rFonts w:eastAsiaTheme="minorEastAsia"/>
          <w:szCs w:val="24"/>
          <w:lang w:val="en-US"/>
        </w:rPr>
        <w:t xml:space="preserve"> 3. </w:t>
      </w:r>
      <w:proofErr w:type="gramStart"/>
      <w:r w:rsidRPr="009E596E">
        <w:rPr>
          <w:rFonts w:eastAsiaTheme="minorEastAsia"/>
          <w:szCs w:val="24"/>
          <w:lang w:val="en-US"/>
        </w:rPr>
        <w:t>sjednici</w:t>
      </w:r>
      <w:proofErr w:type="gramEnd"/>
      <w:r w:rsidRPr="009E596E">
        <w:rPr>
          <w:rFonts w:eastAsiaTheme="minorEastAsia"/>
          <w:szCs w:val="24"/>
          <w:lang w:val="en-US"/>
        </w:rPr>
        <w:t xml:space="preserve">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2025., donijelo je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b/>
          <w:szCs w:val="24"/>
          <w:lang w:val="en-US"/>
        </w:rPr>
        <w:t>Z A K L J U Č A K</w:t>
      </w:r>
      <w:r w:rsidRPr="009E596E">
        <w:rPr>
          <w:rFonts w:eastAsiaTheme="minorEastAsia"/>
          <w:b/>
          <w:szCs w:val="24"/>
          <w:lang w:val="en-US"/>
        </w:rPr>
        <w:br/>
        <w:t>o povremenom korištenju prostora MS „Janko Matko“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9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Vijeće mjesnog odbora „Janko Matko</w:t>
      </w:r>
      <w:proofErr w:type="gramStart"/>
      <w:r w:rsidRPr="009E596E">
        <w:rPr>
          <w:rFonts w:eastAsiaTheme="minorEastAsia"/>
          <w:szCs w:val="24"/>
          <w:lang w:val="en-US"/>
        </w:rPr>
        <w:t>“ odobrava</w:t>
      </w:r>
      <w:proofErr w:type="gramEnd"/>
      <w:r w:rsidRPr="009E596E">
        <w:rPr>
          <w:rFonts w:eastAsiaTheme="minorEastAsia"/>
          <w:szCs w:val="24"/>
          <w:lang w:val="en-US"/>
        </w:rPr>
        <w:t xml:space="preserve"> se povremeno korištenje prostora, dvorane, u objektu Mjesnog odbora „Janko Matko“, Franje Horvata Kiša 12, u terminu: četvrtak 18:00–20:00 i teče od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 </w:t>
      </w:r>
      <w:proofErr w:type="gramStart"/>
      <w:r w:rsidRPr="009E596E">
        <w:rPr>
          <w:rFonts w:eastAsiaTheme="minorEastAsia"/>
          <w:szCs w:val="24"/>
          <w:lang w:val="en-US"/>
        </w:rPr>
        <w:t>do</w:t>
      </w:r>
      <w:proofErr w:type="gramEnd"/>
      <w:r w:rsidRPr="009E596E">
        <w:rPr>
          <w:rFonts w:eastAsiaTheme="minorEastAsia"/>
          <w:szCs w:val="24"/>
          <w:lang w:val="en-US"/>
        </w:rPr>
        <w:t xml:space="preserve">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2026.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9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Prostor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korisnik će koristiti bez naknade.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9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Korisnik se obvezuje da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postupati s pažnjom dobrog gospodara u korištenju prostora, što uključuje čišćenje i pospremanje prostora nakon korištenja.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numPr>
          <w:ilvl w:val="0"/>
          <w:numId w:val="9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O povremenom korištenju prostora iz točke 1. </w:t>
      </w:r>
      <w:proofErr w:type="gramStart"/>
      <w:r w:rsidRPr="009E596E">
        <w:rPr>
          <w:rFonts w:eastAsiaTheme="minorEastAsia"/>
          <w:szCs w:val="24"/>
          <w:lang w:val="en-US"/>
        </w:rPr>
        <w:t>ovog</w:t>
      </w:r>
      <w:proofErr w:type="gramEnd"/>
      <w:r w:rsidRPr="009E596E">
        <w:rPr>
          <w:rFonts w:eastAsiaTheme="minorEastAsia"/>
          <w:szCs w:val="24"/>
          <w:lang w:val="en-US"/>
        </w:rPr>
        <w:t xml:space="preserve"> zaključka, Gradski ured za mjesnu samoupravu, promet, civilnu zaštitu i sigurnost, Područni odsjek Centar II (Maksimir, Peščenica – Žitnjak i Trnje) izdat će odobrenje o korištenju, a u skladu s ovim zaključkom.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URBROJ: 251-13-11-5/004-25-10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U Zagrebu, 28. </w:t>
      </w:r>
      <w:proofErr w:type="gramStart"/>
      <w:r w:rsidRPr="009E596E">
        <w:rPr>
          <w:rFonts w:eastAsiaTheme="minorEastAsia"/>
          <w:szCs w:val="24"/>
          <w:lang w:val="en-US"/>
        </w:rPr>
        <w:t>kolovoza</w:t>
      </w:r>
      <w:proofErr w:type="gramEnd"/>
      <w:r w:rsidRPr="009E596E">
        <w:rPr>
          <w:rFonts w:eastAsiaTheme="minorEastAsia"/>
          <w:szCs w:val="24"/>
          <w:lang w:val="en-US"/>
        </w:rPr>
        <w:t xml:space="preserve"> 2025.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Janko Matko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postavi bukobrana na lokaciji kod petlje – od Avenije Marina Držića na ulasku u Slavonsku aveniju do pothodnika.</w:t>
      </w:r>
      <w:r w:rsidRPr="009E596E">
        <w:rPr>
          <w:b/>
          <w:szCs w:val="24"/>
        </w:rPr>
        <w:br/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 xml:space="preserve">         </w:t>
      </w:r>
      <w:r w:rsidRPr="009E596E">
        <w:rPr>
          <w:b/>
          <w:i/>
          <w:szCs w:val="24"/>
        </w:rPr>
        <w:t xml:space="preserve">- </w:t>
      </w:r>
      <w:r w:rsidRPr="009E596E">
        <w:rPr>
          <w:b/>
          <w:i/>
          <w:szCs w:val="24"/>
        </w:rPr>
        <w:tab/>
        <w:t>postavu bukobrana na lokaciji kod petlje – od Avenije Marina Držića na ulasku u Slavonsku aveniju do pothodnika.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251-13-11-5/006-25-12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jc w:val="right"/>
        <w:rPr>
          <w:szCs w:val="24"/>
        </w:rPr>
      </w:pPr>
    </w:p>
    <w:p w:rsidR="009E596E" w:rsidRPr="009E596E" w:rsidRDefault="009E596E" w:rsidP="009E596E">
      <w:pPr>
        <w:spacing w:line="240" w:lineRule="auto"/>
        <w:jc w:val="right"/>
        <w:rPr>
          <w:szCs w:val="24"/>
        </w:rPr>
      </w:pPr>
    </w:p>
    <w:p w:rsidR="009E596E" w:rsidRPr="009E596E" w:rsidRDefault="009E596E" w:rsidP="009E596E">
      <w:pPr>
        <w:spacing w:line="240" w:lineRule="auto"/>
        <w:jc w:val="right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>Vijeća Mjesnog odbora</w:t>
      </w:r>
      <w:r w:rsidRPr="009E596E">
        <w:rPr>
          <w:szCs w:val="24"/>
        </w:rPr>
        <w:br/>
        <w:t>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>Vesna Špiljar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b/>
          <w:szCs w:val="24"/>
        </w:rPr>
        <w:t xml:space="preserve">o </w:t>
      </w:r>
      <w:r w:rsidRPr="009E596E">
        <w:rPr>
          <w:b/>
          <w:i/>
          <w:szCs w:val="24"/>
        </w:rPr>
        <w:t>postavi horizontalne i vertikalne signalizacije za biciklističke staze i prijelaze u zoni petlje Držićeva te postavu stupića.</w:t>
      </w:r>
      <w:r w:rsidRPr="009E596E">
        <w:rPr>
          <w:b/>
          <w:i/>
          <w:szCs w:val="24"/>
        </w:rPr>
        <w:br/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b/>
          <w:i/>
          <w:szCs w:val="24"/>
        </w:rPr>
      </w:pPr>
      <w:r w:rsidRPr="009E596E">
        <w:rPr>
          <w:b/>
          <w:i/>
          <w:szCs w:val="24"/>
        </w:rPr>
        <w:t>- postavu horizontalne i vertikalne signalizacije za biciklističke staze i prijelaze u zoni petlje Držićeva te postavu stupića.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251-13-11-5/004-25-13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5664" w:firstLine="708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 xml:space="preserve">         Vijeća Mjesnog odbora</w:t>
      </w:r>
      <w:r w:rsidRPr="009E596E">
        <w:rPr>
          <w:szCs w:val="24"/>
        </w:rPr>
        <w:br/>
        <w:t xml:space="preserve">             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 xml:space="preserve">              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  <w:r w:rsidRPr="009E596E">
        <w:rPr>
          <w:b/>
          <w:szCs w:val="24"/>
        </w:rPr>
        <w:br/>
        <w:t>o izradi troškovnika za sanaciju/preuređenje dječjeg igrališta – Otona Župančića 1 pokraj  DV Medo Brundo.</w:t>
      </w:r>
      <w:r w:rsidRPr="009E596E">
        <w:rPr>
          <w:szCs w:val="24"/>
        </w:rPr>
        <w:br/>
      </w:r>
    </w:p>
    <w:p w:rsidR="009E596E" w:rsidRPr="009E596E" w:rsidRDefault="009E596E" w:rsidP="009E596E">
      <w:pPr>
        <w:numPr>
          <w:ilvl w:val="0"/>
          <w:numId w:val="10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Vijeće Mjesnog odbora „Janko Matko“ predlaže Vijeću Gradske četvrti Peščenica – Žitnjak da od nadležnih tijela zatraži;</w:t>
      </w:r>
    </w:p>
    <w:p w:rsidR="009E596E" w:rsidRPr="009E596E" w:rsidRDefault="009E596E" w:rsidP="009E596E">
      <w:pPr>
        <w:spacing w:line="240" w:lineRule="auto"/>
        <w:rPr>
          <w:b/>
          <w:i/>
          <w:szCs w:val="24"/>
        </w:rPr>
      </w:pPr>
      <w:r w:rsidRPr="009E596E">
        <w:rPr>
          <w:b/>
          <w:i/>
          <w:szCs w:val="24"/>
        </w:rPr>
        <w:t>-</w:t>
      </w:r>
      <w:r w:rsidRPr="009E596E">
        <w:rPr>
          <w:b/>
          <w:i/>
          <w:szCs w:val="24"/>
        </w:rPr>
        <w:tab/>
        <w:t>izrada troškovnika za sanaciju/preuređenje dječjeg igrališta – Otona Župančića 1 pokraj  DV Medo Brundo.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 xml:space="preserve">       2.  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251-13-11-5/004-25-18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5760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>Vijeća Mjesnog odbora</w:t>
      </w:r>
      <w:r w:rsidRPr="009E596E">
        <w:rPr>
          <w:szCs w:val="24"/>
        </w:rPr>
        <w:br/>
        <w:t>„Janko Matko“</w:t>
      </w:r>
    </w:p>
    <w:p w:rsidR="009E596E" w:rsidRPr="009E596E" w:rsidRDefault="009E596E" w:rsidP="009E596E">
      <w:pPr>
        <w:spacing w:line="240" w:lineRule="auto"/>
        <w:ind w:left="5760"/>
        <w:jc w:val="center"/>
        <w:rPr>
          <w:szCs w:val="24"/>
        </w:rPr>
      </w:pPr>
      <w:r w:rsidRPr="009E596E">
        <w:rPr>
          <w:szCs w:val="24"/>
        </w:rPr>
        <w:br/>
        <w:t>Vesna Špiljar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  <w:jc w:val="both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  <w:r w:rsidRPr="009E596E">
        <w:rPr>
          <w:b/>
          <w:szCs w:val="24"/>
        </w:rPr>
        <w:br/>
        <w:t>o izradi prometne studije na području mjesnih odbora Janko Matko, Folnegovićevo naselje i Savice Šanci.</w:t>
      </w:r>
      <w:r w:rsidRPr="009E596E">
        <w:rPr>
          <w:b/>
          <w:szCs w:val="24"/>
        </w:rPr>
        <w:br/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</w:p>
    <w:p w:rsidR="009E596E" w:rsidRPr="009E596E" w:rsidRDefault="009E596E" w:rsidP="009E596E">
      <w:pPr>
        <w:spacing w:line="240" w:lineRule="auto"/>
        <w:ind w:firstLine="708"/>
        <w:rPr>
          <w:b/>
          <w:i/>
          <w:szCs w:val="24"/>
        </w:rPr>
      </w:pPr>
      <w:r w:rsidRPr="009E596E">
        <w:rPr>
          <w:b/>
          <w:i/>
          <w:szCs w:val="24"/>
        </w:rPr>
        <w:t>- izradu prometne studije područja mjesnih odbora Janko Matko, Folnegovićevo naselje i Savice Šanci.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251-13-11-5/004-25-16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4320" w:firstLine="720"/>
        <w:jc w:val="center"/>
        <w:rPr>
          <w:szCs w:val="24"/>
        </w:rPr>
      </w:pPr>
      <w:r w:rsidRPr="009E596E">
        <w:rPr>
          <w:szCs w:val="24"/>
        </w:rPr>
        <w:t xml:space="preserve">                 Predsjednica</w:t>
      </w:r>
      <w:r w:rsidRPr="009E596E">
        <w:rPr>
          <w:szCs w:val="24"/>
        </w:rPr>
        <w:br/>
        <w:t xml:space="preserve">                            Vijeća Mjesnog odbora</w:t>
      </w:r>
      <w:r w:rsidRPr="009E596E">
        <w:rPr>
          <w:szCs w:val="24"/>
        </w:rPr>
        <w:br/>
        <w:t xml:space="preserve">                             „Janko Matko“</w:t>
      </w:r>
      <w:r w:rsidRPr="009E596E">
        <w:rPr>
          <w:szCs w:val="24"/>
        </w:rPr>
        <w:br/>
        <w:t xml:space="preserve">                                  </w:t>
      </w:r>
      <w:r w:rsidRPr="009E596E">
        <w:rPr>
          <w:szCs w:val="24"/>
        </w:rPr>
        <w:br/>
        <w:t xml:space="preserve">                            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 postavljanju oglasnog stupa „Kišobran“ plave boje kod izlaza iz pothodnika na Aveniji Marina Držića 85.</w:t>
      </w:r>
      <w:r w:rsidRPr="009E596E">
        <w:rPr>
          <w:b/>
          <w:szCs w:val="24"/>
        </w:rPr>
        <w:br/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numPr>
          <w:ilvl w:val="0"/>
          <w:numId w:val="11"/>
        </w:numPr>
        <w:spacing w:line="240" w:lineRule="auto"/>
        <w:ind w:left="426"/>
        <w:contextualSpacing/>
        <w:rPr>
          <w:szCs w:val="24"/>
        </w:rPr>
      </w:pPr>
      <w:r w:rsidRPr="009E596E">
        <w:rPr>
          <w:szCs w:val="24"/>
        </w:rPr>
        <w:t>Vijeće Mjesnog odbora „Janko Matko“ predlaže Vijeću Gradske četvrti Peščenica – Žitnjak da od nadležnih tijela zatraži;</w:t>
      </w:r>
    </w:p>
    <w:p w:rsidR="009E596E" w:rsidRPr="009E596E" w:rsidRDefault="009E596E" w:rsidP="009E596E">
      <w:pPr>
        <w:spacing w:line="240" w:lineRule="auto"/>
        <w:ind w:left="360"/>
        <w:rPr>
          <w:szCs w:val="24"/>
        </w:rPr>
      </w:pPr>
      <w:r w:rsidRPr="009E596E">
        <w:rPr>
          <w:szCs w:val="24"/>
        </w:rPr>
        <w:br/>
      </w:r>
      <w:r w:rsidRPr="009E596E">
        <w:rPr>
          <w:b/>
          <w:i/>
          <w:szCs w:val="24"/>
        </w:rPr>
        <w:t>- postavljanje oglasnog stupa „Kišobran“ plave boje kod izlaza iz pothodnika na Aveniji Marina Držića 85.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251-13-11-5/004-25-20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5760" w:firstLine="720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 xml:space="preserve">          Vijeća Mjesnog odbora</w:t>
      </w:r>
      <w:r w:rsidRPr="009E596E">
        <w:rPr>
          <w:szCs w:val="24"/>
        </w:rPr>
        <w:br/>
        <w:t xml:space="preserve">              „Janko Matko“</w:t>
      </w:r>
      <w:r w:rsidRPr="009E596E">
        <w:rPr>
          <w:szCs w:val="24"/>
        </w:rPr>
        <w:br/>
        <w:t xml:space="preserve">                  </w:t>
      </w:r>
      <w:r w:rsidRPr="009E596E">
        <w:rPr>
          <w:szCs w:val="24"/>
        </w:rPr>
        <w:br/>
        <w:t xml:space="preserve">             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  <w:jc w:val="both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ind w:firstLine="708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  <w:r w:rsidRPr="009E596E">
        <w:rPr>
          <w:b/>
          <w:szCs w:val="24"/>
        </w:rPr>
        <w:br/>
        <w:t>o pretvaranju ulice Janka Polića Kamova u jednosmjernu od Avenije Marina Držića do Otona Župančića.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</w:p>
    <w:p w:rsidR="009E596E" w:rsidRPr="009E596E" w:rsidRDefault="009E596E" w:rsidP="009E596E">
      <w:pPr>
        <w:spacing w:line="240" w:lineRule="auto"/>
        <w:ind w:firstLine="708"/>
        <w:rPr>
          <w:szCs w:val="24"/>
        </w:rPr>
      </w:pPr>
      <w:r w:rsidRPr="009E596E">
        <w:rPr>
          <w:b/>
          <w:i/>
          <w:szCs w:val="24"/>
        </w:rPr>
        <w:t>- Pretvaranje ulice Janka Polića Kamova u jednosmjernu od Avenije Marina Držića do Otona Župančića</w:t>
      </w:r>
      <w:r w:rsidRPr="009E596E">
        <w:rPr>
          <w:szCs w:val="24"/>
        </w:rPr>
        <w:t>.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251-13-11-5/004-25-15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5760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>Vijeća Mjesnog odbora</w:t>
      </w:r>
      <w:r w:rsidRPr="009E596E">
        <w:rPr>
          <w:szCs w:val="24"/>
        </w:rPr>
        <w:br/>
        <w:t>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sadnji zimzelenog drveća ili niskog raslinja na lokaciji duž cijele Avenije Marina Držića.</w:t>
      </w:r>
      <w:r w:rsidRPr="009E596E">
        <w:rPr>
          <w:b/>
          <w:szCs w:val="24"/>
        </w:rPr>
        <w:br/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szCs w:val="24"/>
        </w:rPr>
      </w:pPr>
      <w:r w:rsidRPr="009E596E">
        <w:rPr>
          <w:b/>
          <w:i/>
          <w:szCs w:val="24"/>
        </w:rPr>
        <w:t>- sadnju zimzelenog drveća ili niskog raslinja na lokaciji duž cijele Avenije Marina Držića</w:t>
      </w:r>
      <w:r w:rsidRPr="009E596E">
        <w:rPr>
          <w:szCs w:val="24"/>
        </w:rPr>
        <w:t>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251-13-11-5/004-25-17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5664" w:firstLine="708"/>
        <w:jc w:val="center"/>
        <w:rPr>
          <w:szCs w:val="24"/>
        </w:rPr>
      </w:pPr>
      <w:r w:rsidRPr="009E596E">
        <w:rPr>
          <w:szCs w:val="24"/>
        </w:rPr>
        <w:t xml:space="preserve">    Predsjednica</w:t>
      </w:r>
      <w:r w:rsidRPr="009E596E">
        <w:rPr>
          <w:szCs w:val="24"/>
        </w:rPr>
        <w:br/>
        <w:t xml:space="preserve">                Vijeća Mjesnog odbora</w:t>
      </w:r>
      <w:r w:rsidRPr="009E596E">
        <w:rPr>
          <w:szCs w:val="24"/>
        </w:rPr>
        <w:br/>
        <w:t xml:space="preserve">                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 xml:space="preserve">               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  <w:jc w:val="both"/>
      </w:pPr>
      <w:r w:rsidRPr="009E596E">
        <w:lastRenderedPageBreak/>
        <w:t>Na temelju članka 99. (slobodan unos)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b/>
          <w:szCs w:val="24"/>
        </w:rPr>
        <w:t>o sanaciji autobusnog stajališta na Aveniji Marina Držića (asfaltiranje i postava dodatnih klupica)</w:t>
      </w:r>
      <w:r w:rsidRPr="009E596E">
        <w:rPr>
          <w:b/>
          <w:szCs w:val="24"/>
        </w:rPr>
        <w:br/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b/>
          <w:i/>
          <w:szCs w:val="24"/>
        </w:rPr>
      </w:pPr>
      <w:r w:rsidRPr="009E596E">
        <w:rPr>
          <w:b/>
          <w:i/>
          <w:szCs w:val="24"/>
        </w:rPr>
        <w:t>- sanaciju autobusnog stajališta na Aveniji Marina Držića (asfaltiranje i postava dodatnih klupica).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251-13-11-5/004-25-14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5664" w:firstLine="708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 xml:space="preserve">         Vijeća Mjesnog odbora</w:t>
      </w:r>
      <w:r w:rsidRPr="009E596E">
        <w:rPr>
          <w:szCs w:val="24"/>
        </w:rPr>
        <w:br/>
        <w:t xml:space="preserve">            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 xml:space="preserve">           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  <w:jc w:val="both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b/>
          <w:szCs w:val="24"/>
        </w:rPr>
        <w:t>o sanaciji pothodnika (rasvjeta, ličenje zidova, asfaltiranje) na lokaciji Ulica Otona Župančića ispod Slavonske avenije.</w:t>
      </w:r>
      <w:r w:rsidRPr="009E596E">
        <w:rPr>
          <w:b/>
          <w:szCs w:val="24"/>
        </w:rPr>
        <w:br/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b/>
          <w:i/>
          <w:szCs w:val="24"/>
        </w:rPr>
      </w:pPr>
      <w:r w:rsidRPr="009E596E">
        <w:rPr>
          <w:b/>
          <w:i/>
          <w:szCs w:val="24"/>
        </w:rPr>
        <w:t>- sanaciju pothodnika (rasvjeta, ličenje zidova, asfaltiranje) na lokaciji Ulica Otona Župančića ispod Slavonske avenije.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251-13-11-5/004-25-21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6372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>Vijeća Mjesnog odbora</w:t>
      </w:r>
      <w:r w:rsidRPr="009E596E">
        <w:rPr>
          <w:szCs w:val="24"/>
        </w:rPr>
        <w:br/>
        <w:t>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  <w:jc w:val="both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lastRenderedPageBreak/>
        <w:t>Na temelju članka 99. Statuta Grada Zagreba (Službeni glasnik Grada Zagreba (23/16, 2/18, 23/18, 3/20, 3/21, 11/21 - pročišćeni tekst, 16/22) Vijeće Mjesnog odbora „Janko Matko</w:t>
      </w:r>
      <w:proofErr w:type="gramStart"/>
      <w:r w:rsidRPr="009E596E">
        <w:rPr>
          <w:rFonts w:eastAsiaTheme="minorEastAsia"/>
          <w:lang w:val="en-US"/>
        </w:rPr>
        <w:t>“ na</w:t>
      </w:r>
      <w:proofErr w:type="gramEnd"/>
      <w:r w:rsidRPr="009E596E">
        <w:rPr>
          <w:rFonts w:eastAsiaTheme="minorEastAsia"/>
          <w:lang w:val="en-US"/>
        </w:rPr>
        <w:t xml:space="preserve"> 3. sjednici, 28. kolovoza 2025, donijelo je</w:t>
      </w:r>
    </w:p>
    <w:p w:rsidR="009E596E" w:rsidRPr="009E596E" w:rsidRDefault="009E596E" w:rsidP="009E596E">
      <w:pPr>
        <w:spacing w:line="240" w:lineRule="auto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r w:rsidRPr="009E596E">
        <w:rPr>
          <w:rFonts w:eastAsiaTheme="minorEastAsia"/>
          <w:b/>
          <w:szCs w:val="24"/>
          <w:lang w:val="en-US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b/>
          <w:szCs w:val="24"/>
          <w:lang w:val="en-US"/>
        </w:rPr>
      </w:pPr>
      <w:proofErr w:type="gramStart"/>
      <w:r w:rsidRPr="009E596E">
        <w:rPr>
          <w:rFonts w:eastAsiaTheme="minorEastAsia"/>
          <w:b/>
          <w:szCs w:val="24"/>
          <w:lang w:val="en-US"/>
        </w:rPr>
        <w:t>o</w:t>
      </w:r>
      <w:proofErr w:type="gramEnd"/>
      <w:r w:rsidRPr="009E596E">
        <w:rPr>
          <w:rFonts w:eastAsiaTheme="minorEastAsia"/>
          <w:b/>
          <w:szCs w:val="24"/>
          <w:lang w:val="en-US"/>
        </w:rPr>
        <w:t xml:space="preserve"> uklanjanju označenih stabala u ulici Ante Starčevića koja još nisu uklonjena, iako su predviđena za uklanjanje</w:t>
      </w:r>
    </w:p>
    <w:p w:rsidR="009E596E" w:rsidRPr="009E596E" w:rsidRDefault="009E596E" w:rsidP="009E596E">
      <w:pPr>
        <w:spacing w:line="240" w:lineRule="auto"/>
        <w:jc w:val="center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b/>
          <w:i/>
          <w:szCs w:val="24"/>
          <w:lang w:val="en-US"/>
        </w:rPr>
        <w:br/>
      </w:r>
      <w:r w:rsidRPr="009E596E">
        <w:rPr>
          <w:rFonts w:eastAsiaTheme="minorEastAsia"/>
          <w:szCs w:val="24"/>
          <w:lang w:val="en-US"/>
        </w:rPr>
        <w:t>1. Vijeće Mjesnog odbora „Janko Matko</w:t>
      </w:r>
      <w:proofErr w:type="gramStart"/>
      <w:r w:rsidRPr="009E596E">
        <w:rPr>
          <w:rFonts w:eastAsiaTheme="minorEastAsia"/>
          <w:szCs w:val="24"/>
          <w:lang w:val="en-US"/>
        </w:rPr>
        <w:t>“ predlaže</w:t>
      </w:r>
      <w:proofErr w:type="gramEnd"/>
      <w:r w:rsidRPr="009E596E">
        <w:rPr>
          <w:rFonts w:eastAsiaTheme="minorEastAsia"/>
          <w:szCs w:val="24"/>
          <w:lang w:val="en-US"/>
        </w:rPr>
        <w:t xml:space="preserve"> Vijeću Gradske četvrti Peščenica – Žitnjak </w:t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proofErr w:type="gramStart"/>
      <w:r w:rsidRPr="009E596E">
        <w:rPr>
          <w:rFonts w:eastAsiaTheme="minorEastAsia"/>
          <w:szCs w:val="24"/>
          <w:lang w:val="en-US"/>
        </w:rPr>
        <w:t>da</w:t>
      </w:r>
      <w:proofErr w:type="gramEnd"/>
      <w:r w:rsidRPr="009E596E">
        <w:rPr>
          <w:rFonts w:eastAsiaTheme="minorEastAsia"/>
          <w:szCs w:val="24"/>
          <w:lang w:val="en-US"/>
        </w:rPr>
        <w:t xml:space="preserve"> od nadležnih tijela zatraži;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rFonts w:eastAsiaTheme="minorEastAsia"/>
          <w:b/>
          <w:i/>
          <w:szCs w:val="24"/>
          <w:lang w:val="en-US"/>
        </w:rPr>
      </w:pPr>
      <w:r w:rsidRPr="009E596E">
        <w:rPr>
          <w:rFonts w:eastAsiaTheme="minorEastAsia"/>
          <w:b/>
          <w:i/>
          <w:szCs w:val="24"/>
          <w:lang w:val="en-US"/>
        </w:rPr>
        <w:t xml:space="preserve">- </w:t>
      </w:r>
      <w:proofErr w:type="gramStart"/>
      <w:r w:rsidRPr="009E596E">
        <w:rPr>
          <w:rFonts w:eastAsiaTheme="minorEastAsia"/>
          <w:b/>
          <w:i/>
          <w:szCs w:val="24"/>
          <w:lang w:val="en-US"/>
        </w:rPr>
        <w:t>uklanjanje</w:t>
      </w:r>
      <w:proofErr w:type="gramEnd"/>
      <w:r w:rsidRPr="009E596E">
        <w:rPr>
          <w:rFonts w:eastAsiaTheme="minorEastAsia"/>
          <w:b/>
          <w:i/>
          <w:szCs w:val="24"/>
          <w:lang w:val="en-US"/>
        </w:rPr>
        <w:t xml:space="preserve"> označenih stabala u ulici Ante Starčevića koja još nisu uklonjena, iako su predviđena za uklanjanje.</w:t>
      </w:r>
      <w:r w:rsidRPr="009E596E">
        <w:rPr>
          <w:rFonts w:eastAsiaTheme="minorEastAsia"/>
          <w:b/>
          <w:i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 xml:space="preserve">2. Ovaj zaključak dostavit </w:t>
      </w:r>
      <w:proofErr w:type="gramStart"/>
      <w:r w:rsidRPr="009E596E">
        <w:rPr>
          <w:rFonts w:eastAsiaTheme="minorEastAsia"/>
          <w:szCs w:val="24"/>
          <w:lang w:val="en-US"/>
        </w:rPr>
        <w:t>će</w:t>
      </w:r>
      <w:proofErr w:type="gramEnd"/>
      <w:r w:rsidRPr="009E596E">
        <w:rPr>
          <w:rFonts w:eastAsiaTheme="minorEastAsia"/>
          <w:szCs w:val="24"/>
          <w:lang w:val="en-US"/>
        </w:rPr>
        <w:t xml:space="preserve"> se na daljnje postupanje Vijeću Gradske četvrti Peščenica – Žitnjak.</w:t>
      </w:r>
      <w:r w:rsidRPr="009E596E">
        <w:rPr>
          <w:rFonts w:eastAsiaTheme="minorEastAsia"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KLASA: 024-08/25-003/1472</w:t>
      </w: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URBROJ: 251-13-11-5/004-25-23</w:t>
      </w: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 xml:space="preserve">Zagreb, 28. </w:t>
      </w:r>
      <w:proofErr w:type="gramStart"/>
      <w:r w:rsidRPr="009E596E">
        <w:rPr>
          <w:rFonts w:eastAsiaTheme="minorEastAsia"/>
          <w:lang w:val="en-US"/>
        </w:rPr>
        <w:t>kolovoza</w:t>
      </w:r>
      <w:proofErr w:type="gramEnd"/>
      <w:r w:rsidRPr="009E596E">
        <w:rPr>
          <w:rFonts w:eastAsiaTheme="minorEastAsia"/>
          <w:lang w:val="en-US"/>
        </w:rPr>
        <w:t xml:space="preserve"> 2025.</w:t>
      </w: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jc w:val="both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  <w:r w:rsidRPr="009E596E">
        <w:rPr>
          <w:rFonts w:eastAsiaTheme="minorEastAsia"/>
          <w:lang w:val="en-US"/>
        </w:rPr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  <w:rPr>
          <w:rFonts w:eastAsiaTheme="minorEastAsia"/>
          <w:lang w:val="en-US"/>
        </w:rPr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„ 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postavljanju „česme“ (franceka) na zelenoj površini pored kioska Hrvatske lutrije na  Aveniji Marina Držića 85</w:t>
      </w:r>
      <w:r w:rsidRPr="009E596E">
        <w:rPr>
          <w:szCs w:val="24"/>
        </w:rPr>
        <w:t>.</w:t>
      </w:r>
      <w:r w:rsidRPr="009E596E">
        <w:rPr>
          <w:szCs w:val="24"/>
        </w:rPr>
        <w:br/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numPr>
          <w:ilvl w:val="0"/>
          <w:numId w:val="12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Vijeće Mjesnog odbora „Janko Matko“ predlaže Vijeću Gradske četvrti Peščenica – Žitnjak da od nadležnih tijela zatraži;</w:t>
      </w:r>
    </w:p>
    <w:p w:rsidR="009E596E" w:rsidRPr="009E596E" w:rsidRDefault="009E596E" w:rsidP="009E596E">
      <w:pPr>
        <w:spacing w:line="240" w:lineRule="auto"/>
        <w:rPr>
          <w:b/>
          <w:szCs w:val="24"/>
        </w:rPr>
      </w:pPr>
    </w:p>
    <w:p w:rsidR="009E596E" w:rsidRPr="009E596E" w:rsidRDefault="009E596E" w:rsidP="009E596E">
      <w:pPr>
        <w:spacing w:line="240" w:lineRule="auto"/>
        <w:ind w:firstLine="720"/>
        <w:rPr>
          <w:szCs w:val="24"/>
        </w:rPr>
      </w:pPr>
      <w:r w:rsidRPr="009E596E">
        <w:rPr>
          <w:szCs w:val="24"/>
        </w:rPr>
        <w:t xml:space="preserve">- </w:t>
      </w:r>
      <w:r w:rsidRPr="009E596E">
        <w:rPr>
          <w:b/>
          <w:i/>
          <w:szCs w:val="24"/>
        </w:rPr>
        <w:t>Postavljanje „česme“ (franceka) na zelenoj površini pored kioska Hrvatske lutrije na  Aveniji Marina Držića 85</w:t>
      </w:r>
      <w:r w:rsidRPr="009E596E">
        <w:rPr>
          <w:szCs w:val="24"/>
        </w:rPr>
        <w:t>.</w:t>
      </w:r>
    </w:p>
    <w:p w:rsidR="009E596E" w:rsidRPr="009E596E" w:rsidRDefault="009E596E" w:rsidP="009E596E">
      <w:pPr>
        <w:spacing w:line="240" w:lineRule="auto"/>
        <w:ind w:firstLine="720"/>
        <w:rPr>
          <w:szCs w:val="24"/>
        </w:rPr>
      </w:pPr>
    </w:p>
    <w:p w:rsidR="009E596E" w:rsidRPr="009E596E" w:rsidRDefault="009E596E" w:rsidP="009E596E">
      <w:pPr>
        <w:spacing w:line="240" w:lineRule="auto"/>
        <w:ind w:firstLine="720"/>
        <w:rPr>
          <w:szCs w:val="24"/>
        </w:rPr>
      </w:pP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 xml:space="preserve">      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251-13-11-5/004-25-19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szCs w:val="24"/>
        </w:rPr>
        <w:t xml:space="preserve">                                                                                              Predsjednica</w:t>
      </w:r>
      <w:r w:rsidRPr="009E596E">
        <w:rPr>
          <w:szCs w:val="24"/>
        </w:rPr>
        <w:br/>
        <w:t xml:space="preserve">                                                                                          Vijeća Mjesnog odbora</w:t>
      </w:r>
      <w:r w:rsidRPr="009E596E">
        <w:rPr>
          <w:szCs w:val="24"/>
        </w:rPr>
        <w:br/>
        <w:t xml:space="preserve">                                                                                              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 xml:space="preserve">                                                                                             Vesna Špiljar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postavljanju oglasnog stupa „Kišobran“ plave boje kod izlaza iz pothodnika na Aveniji Marina Držića 85.</w:t>
      </w:r>
      <w:r w:rsidRPr="009E596E">
        <w:rPr>
          <w:b/>
          <w:szCs w:val="24"/>
        </w:rPr>
        <w:br/>
      </w:r>
      <w:r w:rsidRPr="009E596E">
        <w:rPr>
          <w:b/>
          <w:szCs w:val="24"/>
        </w:rPr>
        <w:br/>
      </w:r>
    </w:p>
    <w:p w:rsidR="009E596E" w:rsidRPr="009E596E" w:rsidRDefault="009E596E" w:rsidP="009E596E">
      <w:pPr>
        <w:numPr>
          <w:ilvl w:val="0"/>
          <w:numId w:val="13"/>
        </w:numPr>
        <w:spacing w:line="240" w:lineRule="auto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t>Vijeće Mjesnog odbora „Janko Matko“ predlaže Vijeću Gradske četvrti Peščenica – Žitnjak da od nadležnih tijela zatraži;</w:t>
      </w:r>
    </w:p>
    <w:p w:rsidR="009E596E" w:rsidRPr="009E596E" w:rsidRDefault="009E596E" w:rsidP="009E596E">
      <w:pPr>
        <w:spacing w:line="240" w:lineRule="auto"/>
        <w:ind w:left="720"/>
        <w:contextualSpacing/>
        <w:rPr>
          <w:rFonts w:eastAsiaTheme="minorEastAsia"/>
          <w:szCs w:val="24"/>
          <w:lang w:val="en-US"/>
        </w:rPr>
      </w:pPr>
      <w:r w:rsidRPr="009E596E">
        <w:rPr>
          <w:rFonts w:eastAsiaTheme="minorEastAsia"/>
          <w:szCs w:val="24"/>
          <w:lang w:val="en-US"/>
        </w:rPr>
        <w:br/>
      </w:r>
      <w:r w:rsidRPr="009E596E">
        <w:rPr>
          <w:rFonts w:eastAsiaTheme="minorEastAsia"/>
          <w:b/>
          <w:i/>
          <w:szCs w:val="24"/>
          <w:lang w:val="en-US"/>
        </w:rPr>
        <w:t xml:space="preserve">- </w:t>
      </w:r>
      <w:r w:rsidRPr="009E596E">
        <w:rPr>
          <w:rFonts w:eastAsiaTheme="minorEastAsia"/>
          <w:b/>
          <w:i/>
          <w:szCs w:val="24"/>
          <w:lang w:val="en-US"/>
        </w:rPr>
        <w:tab/>
        <w:t>Postavljanje oglasnog stupa „Kišobran</w:t>
      </w:r>
      <w:proofErr w:type="gramStart"/>
      <w:r w:rsidRPr="009E596E">
        <w:rPr>
          <w:rFonts w:eastAsiaTheme="minorEastAsia"/>
          <w:b/>
          <w:i/>
          <w:szCs w:val="24"/>
          <w:lang w:val="en-US"/>
        </w:rPr>
        <w:t>“ plave</w:t>
      </w:r>
      <w:proofErr w:type="gramEnd"/>
      <w:r w:rsidRPr="009E596E">
        <w:rPr>
          <w:rFonts w:eastAsiaTheme="minorEastAsia"/>
          <w:b/>
          <w:i/>
          <w:szCs w:val="24"/>
          <w:lang w:val="en-US"/>
        </w:rPr>
        <w:t xml:space="preserve"> boje kod izlaza iz pothodnika na Aveniji Marina Držića 85.</w:t>
      </w:r>
      <w:r w:rsidRPr="009E596E">
        <w:rPr>
          <w:rFonts w:eastAsiaTheme="minorEastAsia"/>
          <w:b/>
          <w:i/>
          <w:szCs w:val="24"/>
          <w:lang w:val="en-US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 xml:space="preserve">       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251-13-11-5/004-25-20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left="4320" w:firstLine="720"/>
        <w:jc w:val="center"/>
        <w:rPr>
          <w:szCs w:val="24"/>
        </w:rPr>
      </w:pPr>
      <w:r w:rsidRPr="009E596E">
        <w:rPr>
          <w:szCs w:val="24"/>
        </w:rPr>
        <w:t>Predsjednica</w:t>
      </w:r>
      <w:r w:rsidRPr="009E596E">
        <w:rPr>
          <w:szCs w:val="24"/>
        </w:rPr>
        <w:br/>
        <w:t xml:space="preserve">          Vijeća Mjesnog odbora</w:t>
      </w:r>
      <w:r w:rsidRPr="009E596E">
        <w:rPr>
          <w:szCs w:val="24"/>
        </w:rPr>
        <w:br/>
        <w:t xml:space="preserve">           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 xml:space="preserve">           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b/>
          <w:szCs w:val="24"/>
        </w:rPr>
        <w:t>o postavi klime u prostoriji MO Janko Matko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1. Vijeće Mjesnog odbora „Janko Matko“ predlaže Vijeću Gradske četvrti Peščenica – Žitnjak 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b/>
          <w:i/>
          <w:szCs w:val="24"/>
        </w:rPr>
      </w:pPr>
      <w:r w:rsidRPr="009E596E">
        <w:rPr>
          <w:b/>
          <w:i/>
          <w:szCs w:val="24"/>
        </w:rPr>
        <w:t>- postavu klime u prostoriji MO Janko Matko.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KLASA: 024-08/25-003/1472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URBROJ: 251-13-11-5/004-25-22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U Zagrebu, 28. kolovoza 2025.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</w:p>
    <w:p w:rsidR="009E596E" w:rsidRPr="009E596E" w:rsidRDefault="009E596E" w:rsidP="009E596E">
      <w:pPr>
        <w:spacing w:line="240" w:lineRule="auto"/>
        <w:ind w:left="4111"/>
        <w:jc w:val="center"/>
        <w:rPr>
          <w:szCs w:val="24"/>
        </w:rPr>
      </w:pPr>
      <w:r w:rsidRPr="009E596E">
        <w:rPr>
          <w:szCs w:val="24"/>
        </w:rPr>
        <w:t xml:space="preserve">   Predsjednica Vijeća</w:t>
      </w:r>
      <w:r w:rsidRPr="009E596E">
        <w:rPr>
          <w:szCs w:val="24"/>
        </w:rPr>
        <w:br/>
        <w:t>Mjesnog odbora „Janko Matko“</w:t>
      </w:r>
      <w:r w:rsidRPr="009E596E">
        <w:rPr>
          <w:szCs w:val="24"/>
        </w:rPr>
        <w:br/>
      </w:r>
      <w:r w:rsidRPr="009E596E">
        <w:rPr>
          <w:szCs w:val="24"/>
        </w:rPr>
        <w:br/>
        <w:t>Vesna Špiljar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rPr>
          <w:u w:val="single"/>
        </w:rPr>
      </w:pPr>
      <w:r w:rsidRPr="009E596E">
        <w:rPr>
          <w:u w:val="single"/>
        </w:rPr>
        <w:br w:type="page"/>
      </w:r>
    </w:p>
    <w:p w:rsidR="009E596E" w:rsidRPr="009E596E" w:rsidRDefault="009E596E" w:rsidP="009E596E">
      <w:pPr>
        <w:spacing w:line="240" w:lineRule="auto"/>
        <w:ind w:firstLine="708"/>
      </w:pPr>
      <w:r w:rsidRPr="009E596E">
        <w:lastRenderedPageBreak/>
        <w:t>Na temelju članka 99. Statuta Grada Zagreba (Službeni glasnik Grada Zagreba (23/16, 2/18, 23/18, 3/20, 3/21, 11/21 - pročišćeni tekst, 16/22) Vijeće Mjesnog odbora „Janko Matko“ na 3. sjednici, 28. kolovoza 2025, donijelo je</w:t>
      </w: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</w:pP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Z A K L J U Č A K</w:t>
      </w:r>
    </w:p>
    <w:p w:rsidR="009E596E" w:rsidRPr="009E596E" w:rsidRDefault="009E596E" w:rsidP="009E596E">
      <w:pPr>
        <w:spacing w:line="240" w:lineRule="auto"/>
        <w:jc w:val="center"/>
        <w:rPr>
          <w:b/>
          <w:szCs w:val="24"/>
        </w:rPr>
      </w:pPr>
      <w:r w:rsidRPr="009E596E">
        <w:rPr>
          <w:b/>
          <w:szCs w:val="24"/>
        </w:rPr>
        <w:t>o uklanjanju označenih stabala u ulici Ante Starčevića koja još nisu uklonjena, iako su predviđena za uklanjanje</w:t>
      </w:r>
    </w:p>
    <w:p w:rsidR="009E596E" w:rsidRPr="009E596E" w:rsidRDefault="009E596E" w:rsidP="009E596E">
      <w:pPr>
        <w:spacing w:line="240" w:lineRule="auto"/>
        <w:jc w:val="center"/>
        <w:rPr>
          <w:szCs w:val="24"/>
        </w:rPr>
      </w:pPr>
      <w:r w:rsidRPr="009E596E">
        <w:rPr>
          <w:b/>
          <w:i/>
          <w:szCs w:val="24"/>
        </w:rPr>
        <w:br/>
      </w:r>
      <w:r w:rsidRPr="009E596E">
        <w:rPr>
          <w:szCs w:val="24"/>
        </w:rPr>
        <w:t xml:space="preserve">1. Vijeće Mjesnog odbora „Janko Matko“ predlaže Vijeću Gradske četvrti Peščenica – Žitnjak </w:t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da od nadležnih tijela zatraži;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ind w:firstLine="708"/>
        <w:rPr>
          <w:b/>
          <w:i/>
          <w:szCs w:val="24"/>
        </w:rPr>
      </w:pPr>
      <w:r w:rsidRPr="009E596E">
        <w:rPr>
          <w:b/>
          <w:i/>
          <w:szCs w:val="24"/>
        </w:rPr>
        <w:t>- uklanjanje označenih stabala u ulici Ante Starčevića koja još nisu uklonjena, iako su predviđena za uklanjanje.</w:t>
      </w:r>
      <w:r w:rsidRPr="009E596E">
        <w:rPr>
          <w:b/>
          <w:i/>
          <w:szCs w:val="24"/>
        </w:rPr>
        <w:br/>
      </w:r>
    </w:p>
    <w:p w:rsidR="009E596E" w:rsidRPr="009E596E" w:rsidRDefault="009E596E" w:rsidP="009E596E">
      <w:pPr>
        <w:spacing w:line="240" w:lineRule="auto"/>
        <w:rPr>
          <w:szCs w:val="24"/>
        </w:rPr>
      </w:pPr>
      <w:r w:rsidRPr="009E596E">
        <w:rPr>
          <w:szCs w:val="24"/>
        </w:rPr>
        <w:t>2. Ovaj zaključak dostavit će se na daljnje postupanje Vijeću Gradske četvrti Peščenica – Žitnjak.</w:t>
      </w:r>
      <w:r w:rsidRPr="009E596E">
        <w:rPr>
          <w:szCs w:val="24"/>
        </w:rPr>
        <w:br/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  <w:r w:rsidRPr="009E596E">
        <w:t>KLASA: 024-08/25-003/1472</w:t>
      </w:r>
    </w:p>
    <w:p w:rsidR="009E596E" w:rsidRPr="009E596E" w:rsidRDefault="009E596E" w:rsidP="009E596E">
      <w:pPr>
        <w:spacing w:line="240" w:lineRule="auto"/>
        <w:jc w:val="both"/>
      </w:pPr>
      <w:r w:rsidRPr="009E596E">
        <w:t>URBROJ: 251-13-11-5/004-25-23</w:t>
      </w:r>
    </w:p>
    <w:p w:rsidR="009E596E" w:rsidRPr="009E596E" w:rsidRDefault="009E596E" w:rsidP="009E596E">
      <w:pPr>
        <w:spacing w:line="240" w:lineRule="auto"/>
        <w:jc w:val="both"/>
      </w:pPr>
      <w:r w:rsidRPr="009E596E">
        <w:t>Zagreb, 28. kolovoza 2025.</w:t>
      </w: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jc w:val="both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Predsjednica Vijeća</w:t>
      </w: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Mjesnog odbora „Janko Matko“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  <w:r w:rsidRPr="009E596E">
        <w:t>Vesna Špiljar</w:t>
      </w: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left="4248"/>
        <w:jc w:val="center"/>
      </w:pPr>
    </w:p>
    <w:p w:rsidR="009E596E" w:rsidRPr="009E596E" w:rsidRDefault="009E596E" w:rsidP="009E596E">
      <w:pPr>
        <w:spacing w:line="240" w:lineRule="auto"/>
        <w:ind w:right="2358"/>
        <w:jc w:val="both"/>
        <w:rPr>
          <w:u w:val="single"/>
        </w:rPr>
      </w:pPr>
    </w:p>
    <w:sectPr w:rsidR="009E596E" w:rsidRPr="009E596E" w:rsidSect="009E59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087"/>
    <w:multiLevelType w:val="hybridMultilevel"/>
    <w:tmpl w:val="9E7469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67E0E"/>
    <w:multiLevelType w:val="hybridMultilevel"/>
    <w:tmpl w:val="BE6CAD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A292E"/>
    <w:multiLevelType w:val="hybridMultilevel"/>
    <w:tmpl w:val="336C18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C0E79"/>
    <w:multiLevelType w:val="hybridMultilevel"/>
    <w:tmpl w:val="C31ED1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90D2A"/>
    <w:multiLevelType w:val="hybridMultilevel"/>
    <w:tmpl w:val="8EFCEC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B5665"/>
    <w:multiLevelType w:val="hybridMultilevel"/>
    <w:tmpl w:val="F17A5B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591513"/>
    <w:multiLevelType w:val="hybridMultilevel"/>
    <w:tmpl w:val="4A9A857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651DB"/>
    <w:multiLevelType w:val="hybridMultilevel"/>
    <w:tmpl w:val="55421F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C568C7"/>
    <w:multiLevelType w:val="hybridMultilevel"/>
    <w:tmpl w:val="065EBF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62E47"/>
    <w:multiLevelType w:val="hybridMultilevel"/>
    <w:tmpl w:val="C9647E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6E4043"/>
    <w:multiLevelType w:val="hybridMultilevel"/>
    <w:tmpl w:val="EF9236D4"/>
    <w:lvl w:ilvl="0" w:tplc="C46601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05DCE"/>
    <w:multiLevelType w:val="hybridMultilevel"/>
    <w:tmpl w:val="E9DE98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C250C"/>
    <w:multiLevelType w:val="hybridMultilevel"/>
    <w:tmpl w:val="ACAA6C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6E"/>
    <w:rsid w:val="002E1445"/>
    <w:rsid w:val="009E596E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51069"/>
  <w15:chartTrackingRefBased/>
  <w15:docId w15:val="{712160F0-DCF6-4102-B6E9-03D0672C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E5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3852</Words>
  <Characters>21961</Characters>
  <Application>Microsoft Office Word</Application>
  <DocSecurity>0</DocSecurity>
  <Lines>183</Lines>
  <Paragraphs>51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2025-10-01T11:55:00Z</dcterms:created>
  <dcterms:modified xsi:type="dcterms:W3CDTF">2025-10-01T11:59:00Z</dcterms:modified>
</cp:coreProperties>
</file>