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B3B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Z A P I S N I K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 xml:space="preserve">16. sjednice Vijeća Mjesnog odbora </w:t>
      </w:r>
      <w:proofErr w:type="spellStart"/>
      <w:r w:rsidRPr="006D7060">
        <w:rPr>
          <w:b/>
        </w:rPr>
        <w:t>Ciglenica</w:t>
      </w:r>
      <w:proofErr w:type="spellEnd"/>
      <w:r w:rsidRPr="006D7060">
        <w:rPr>
          <w:b/>
        </w:rPr>
        <w:t xml:space="preserve"> održane 27. kolovoza 2026. 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Zagreb, Selska cesta 44 s početkom u 19,00 sati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Nazočni članovi Vijeća: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Ivan Boban, Danijel Hercigonja, Maja </w:t>
      </w:r>
      <w:proofErr w:type="spellStart"/>
      <w:r w:rsidRPr="006D7060">
        <w:t>Šćukanec</w:t>
      </w:r>
      <w:proofErr w:type="spellEnd"/>
      <w:r w:rsidRPr="006D7060">
        <w:t xml:space="preserve">, Goran </w:t>
      </w:r>
      <w:proofErr w:type="spellStart"/>
      <w:r w:rsidRPr="006D7060">
        <w:t>Štefek</w:t>
      </w:r>
      <w:proofErr w:type="spellEnd"/>
      <w:r w:rsidRPr="006D7060">
        <w:t xml:space="preserve"> i Sanja Tonković.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Odsutni članovi Vijeća :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Dražen </w:t>
      </w:r>
      <w:proofErr w:type="spellStart"/>
      <w:r w:rsidRPr="006D7060">
        <w:t>Dautanec</w:t>
      </w:r>
      <w:proofErr w:type="spellEnd"/>
      <w:r w:rsidRPr="006D7060">
        <w:t xml:space="preserve"> i Ines Katić.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Predsjedava gospo</w:t>
      </w:r>
      <w:r w:rsidR="00AB2EF9">
        <w:t>đa</w:t>
      </w:r>
      <w:r w:rsidRPr="006D7060">
        <w:t xml:space="preserve"> Maja </w:t>
      </w:r>
      <w:proofErr w:type="spellStart"/>
      <w:r w:rsidRPr="006D7060">
        <w:t>Šćukanec</w:t>
      </w:r>
      <w:proofErr w:type="spellEnd"/>
      <w:r w:rsidRPr="006D7060">
        <w:t>, predsjedni</w:t>
      </w:r>
      <w:r w:rsidR="00AB2EF9">
        <w:t>ca</w:t>
      </w:r>
      <w:r w:rsidRPr="006D7060">
        <w:t xml:space="preserve"> Vijeća.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Zapisnik vodi: </w:t>
      </w:r>
      <w:r w:rsidR="00AB2EF9">
        <w:t xml:space="preserve">Maja </w:t>
      </w:r>
      <w:proofErr w:type="spellStart"/>
      <w:r w:rsidR="00AB2EF9">
        <w:t>Šćukanec</w:t>
      </w:r>
      <w:proofErr w:type="spellEnd"/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Predsjedni</w:t>
      </w:r>
      <w:r w:rsidR="00AB2EF9">
        <w:t>ca</w:t>
      </w:r>
      <w:r w:rsidRPr="006D7060">
        <w:t xml:space="preserve"> konstatira da je nazočno 5 od ukupno 7 članova Vijeća, što znači da Vijeće može pravovaljano odlučivati, te otvara 16. sjednicu Vijeća Mjesnog odbora.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Predsjedni</w:t>
      </w:r>
      <w:r w:rsidR="00C448F6">
        <w:t>ca</w:t>
      </w:r>
      <w:bookmarkStart w:id="0" w:name="_GoBack"/>
      <w:bookmarkEnd w:id="0"/>
      <w:r w:rsidRPr="006D7060">
        <w:t xml:space="preserve"> Vijeća daje zapisnik 15. sjednice na verifikaciju.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Vijeće prihvaća tekst Zapisnika 15. sjednice Vijeća, bez izmjena</w:t>
      </w:r>
      <w:r w:rsidR="00AB2EF9">
        <w:t>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Na prijedlog predsjedni</w:t>
      </w:r>
      <w:r w:rsidR="00AB2EF9">
        <w:t>ce</w:t>
      </w:r>
      <w:r w:rsidRPr="006D7060">
        <w:t xml:space="preserve"> Vijeće jednoglasno utvrđuje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DNEVNI  RED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D7060" w:rsidRPr="006D7060" w:rsidTr="006D7060">
        <w:tc>
          <w:tcPr>
            <w:tcW w:w="567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Prijedlog zaključka o redovnom korištenju prostora Mjesnog odbora </w:t>
            </w:r>
            <w:proofErr w:type="spellStart"/>
            <w:r w:rsidRPr="006D7060">
              <w:t>Ciglenica</w:t>
            </w:r>
            <w:proofErr w:type="spellEnd"/>
          </w:p>
        </w:tc>
      </w:tr>
      <w:tr w:rsidR="006D7060" w:rsidRPr="006D7060" w:rsidTr="006D7060">
        <w:tc>
          <w:tcPr>
            <w:tcW w:w="567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>Zaključak o prijedlozima za Program građenja komunalne infrastrukture na području Grada Zagreba u 2027. - donošenje zaključka</w:t>
            </w:r>
          </w:p>
        </w:tc>
      </w:tr>
      <w:tr w:rsidR="006D7060" w:rsidRPr="006D7060" w:rsidTr="006D7060">
        <w:tc>
          <w:tcPr>
            <w:tcW w:w="567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Zaključak o mogućnosti raspolaganja zemljištem </w:t>
            </w:r>
            <w:proofErr w:type="spellStart"/>
            <w:r w:rsidRPr="006D7060">
              <w:t>k.č</w:t>
            </w:r>
            <w:proofErr w:type="spellEnd"/>
            <w:r w:rsidRPr="006D7060">
              <w:t>. br. 2781 k.o. Trešnjevka Nova – donošenje zaključka</w:t>
            </w:r>
          </w:p>
        </w:tc>
      </w:tr>
      <w:tr w:rsidR="006D7060" w:rsidRPr="006D7060" w:rsidTr="006D7060">
        <w:tc>
          <w:tcPr>
            <w:tcW w:w="567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D7060" w:rsidRPr="006D7060" w:rsidRDefault="006D7060" w:rsidP="006D7060">
            <w:pPr>
              <w:spacing w:line="240" w:lineRule="auto"/>
              <w:jc w:val="both"/>
            </w:pPr>
            <w:r w:rsidRPr="006D7060">
              <w:t>Pitanja, prijedlozi i obavijesti</w:t>
            </w:r>
          </w:p>
          <w:p w:rsidR="006D7060" w:rsidRPr="006D7060" w:rsidRDefault="006D7060" w:rsidP="006D7060">
            <w:pPr>
              <w:spacing w:line="240" w:lineRule="auto"/>
              <w:jc w:val="both"/>
            </w:pPr>
          </w:p>
          <w:p w:rsidR="006D7060" w:rsidRPr="006D7060" w:rsidRDefault="006D7060" w:rsidP="006D7060">
            <w:pPr>
              <w:spacing w:line="240" w:lineRule="auto"/>
              <w:jc w:val="both"/>
            </w:pPr>
          </w:p>
        </w:tc>
      </w:tr>
    </w:tbl>
    <w:p w:rsidR="006D7060" w:rsidRPr="006D7060" w:rsidRDefault="006D7060" w:rsidP="006D7060">
      <w:pPr>
        <w:spacing w:line="240" w:lineRule="auto"/>
        <w:jc w:val="both"/>
        <w:rPr>
          <w:b/>
        </w:rPr>
      </w:pPr>
      <w:r w:rsidRPr="006D7060">
        <w:rPr>
          <w:b/>
        </w:rPr>
        <w:t xml:space="preserve">Ad1. Prijedlog zaključka o redovnom korištenju prostora Mjesnog odbora </w:t>
      </w:r>
      <w:proofErr w:type="spellStart"/>
      <w:r w:rsidRPr="006D7060">
        <w:rPr>
          <w:b/>
        </w:rPr>
        <w:t>Ciglenica</w:t>
      </w:r>
      <w:proofErr w:type="spellEnd"/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6D7060" w:rsidP="006D7060">
      <w:pPr>
        <w:spacing w:line="240" w:lineRule="auto"/>
        <w:jc w:val="both"/>
      </w:pPr>
      <w:r w:rsidRPr="006D7060">
        <w:t>Uvodno obrazloženje iznosi Predsjedni</w:t>
      </w:r>
      <w:r w:rsidR="00AB2EF9">
        <w:t>ca</w:t>
      </w:r>
      <w:r w:rsidRPr="006D7060">
        <w:t xml:space="preserve"> Vijeća</w:t>
      </w:r>
      <w:r w:rsidR="00AB2EF9">
        <w:t>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U raspravi sudjeluju: Ivan Boban, Danijel Hercigonja, Maja </w:t>
      </w:r>
      <w:proofErr w:type="spellStart"/>
      <w:r w:rsidRPr="006D7060">
        <w:t>Šćukanec</w:t>
      </w:r>
      <w:proofErr w:type="spellEnd"/>
      <w:r w:rsidR="00AB2EF9">
        <w:t xml:space="preserve">, Goran </w:t>
      </w:r>
      <w:proofErr w:type="spellStart"/>
      <w:r w:rsidR="00AB2EF9">
        <w:t>Štefek</w:t>
      </w:r>
      <w:proofErr w:type="spellEnd"/>
      <w:r w:rsidR="00AB2EF9">
        <w:t xml:space="preserve"> i Sanja Tonković.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Vijeće </w:t>
      </w:r>
      <w:r w:rsidR="00AB2EF9">
        <w:t>JEDNOGLASNO</w:t>
      </w:r>
      <w:r w:rsidRPr="006D7060">
        <w:t xml:space="preserve"> donosi</w:t>
      </w:r>
    </w:p>
    <w:p w:rsidR="006D7060" w:rsidRPr="006D7060" w:rsidRDefault="006D7060" w:rsidP="006D7060">
      <w:pPr>
        <w:spacing w:line="240" w:lineRule="auto"/>
        <w:jc w:val="both"/>
      </w:pPr>
    </w:p>
    <w:p w:rsidR="00AB2EF9" w:rsidRDefault="00AB2EF9" w:rsidP="00AB2EF9">
      <w:pPr>
        <w:spacing w:line="240" w:lineRule="auto"/>
        <w:jc w:val="center"/>
      </w:pPr>
      <w:r>
        <w:t>ZAKLJUČAK</w:t>
      </w:r>
    </w:p>
    <w:p w:rsidR="006D7060" w:rsidRPr="006D7060" w:rsidRDefault="006D7060" w:rsidP="00AB2EF9">
      <w:pPr>
        <w:spacing w:line="240" w:lineRule="auto"/>
        <w:jc w:val="center"/>
      </w:pPr>
      <w:r w:rsidRPr="006D7060">
        <w:t xml:space="preserve">o redovnom korištenju prostora Mjesnog odbora </w:t>
      </w:r>
      <w:proofErr w:type="spellStart"/>
      <w:r w:rsidRPr="006D7060">
        <w:t>Ciglenica</w:t>
      </w:r>
      <w:proofErr w:type="spellEnd"/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AB2EF9">
      <w:pPr>
        <w:spacing w:line="240" w:lineRule="auto"/>
        <w:jc w:val="center"/>
      </w:pPr>
      <w:r w:rsidRPr="006D7060">
        <w:t>(Zaključak se prilaže ovom zapisniku i njegov je sastavni dio.)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  <w:rPr>
          <w:b/>
        </w:rPr>
      </w:pPr>
      <w:r w:rsidRPr="006D7060">
        <w:rPr>
          <w:b/>
        </w:rPr>
        <w:lastRenderedPageBreak/>
        <w:t>Ad2. Zaključak o prijedlozima za Program građenja komunalne infrastrukture na području Grada Zagreba u 2027. - donošenje zaključka</w:t>
      </w:r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6D7060" w:rsidP="006D7060">
      <w:pPr>
        <w:spacing w:line="240" w:lineRule="auto"/>
        <w:jc w:val="both"/>
      </w:pPr>
      <w:r w:rsidRPr="006D7060">
        <w:t>Uvodno obrazloženje iznosi Predsjedni</w:t>
      </w:r>
      <w:r w:rsidR="00AB2EF9">
        <w:t>ca</w:t>
      </w:r>
      <w:r w:rsidRPr="006D7060">
        <w:t xml:space="preserve"> Vijeća</w:t>
      </w:r>
      <w:r w:rsidR="00AB2EF9">
        <w:t>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U raspravi sudjeluju: Ivan Boban, Danijel Hercigonja, Maja </w:t>
      </w:r>
      <w:proofErr w:type="spellStart"/>
      <w:r w:rsidRPr="006D7060">
        <w:t>Šćukanec</w:t>
      </w:r>
      <w:proofErr w:type="spellEnd"/>
      <w:r w:rsidR="00AB2EF9">
        <w:t xml:space="preserve">, Goran </w:t>
      </w:r>
      <w:proofErr w:type="spellStart"/>
      <w:r w:rsidR="00AB2EF9">
        <w:t>Štefek</w:t>
      </w:r>
      <w:proofErr w:type="spellEnd"/>
      <w:r w:rsidR="00AB2EF9">
        <w:t xml:space="preserve"> i Sanja Tonković.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Vijeće </w:t>
      </w:r>
      <w:r w:rsidR="00AB2EF9">
        <w:t>JEDNOGLASNO</w:t>
      </w:r>
      <w:r w:rsidRPr="006D7060">
        <w:t xml:space="preserve"> donosi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AB2EF9" w:rsidRDefault="006D7060" w:rsidP="00AB2EF9">
      <w:pPr>
        <w:spacing w:line="240" w:lineRule="auto"/>
        <w:jc w:val="center"/>
      </w:pPr>
      <w:r w:rsidRPr="006D7060">
        <w:t>Z</w:t>
      </w:r>
      <w:r w:rsidR="00AB2EF9">
        <w:t>AKLJUČAK</w:t>
      </w:r>
    </w:p>
    <w:p w:rsidR="00AB2EF9" w:rsidRDefault="006D7060" w:rsidP="00AB2EF9">
      <w:pPr>
        <w:spacing w:line="240" w:lineRule="auto"/>
        <w:jc w:val="center"/>
      </w:pPr>
      <w:r w:rsidRPr="006D7060">
        <w:t>o prijedlozima za Program građenja komunalne infrastrukture</w:t>
      </w:r>
    </w:p>
    <w:p w:rsidR="006D7060" w:rsidRPr="006D7060" w:rsidRDefault="006D7060" w:rsidP="00AB2EF9">
      <w:pPr>
        <w:spacing w:line="240" w:lineRule="auto"/>
        <w:jc w:val="center"/>
      </w:pPr>
      <w:r w:rsidRPr="006D7060">
        <w:t>na području Grada Zagreba u 2027.</w:t>
      </w: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AB2EF9">
      <w:pPr>
        <w:spacing w:line="240" w:lineRule="auto"/>
        <w:jc w:val="center"/>
      </w:pPr>
      <w:r w:rsidRPr="006D7060">
        <w:t>(Zaključak se prilaže ovom zapisniku i njegov je sastavni dio.)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  <w:rPr>
          <w:b/>
        </w:rPr>
      </w:pPr>
      <w:r w:rsidRPr="006D7060">
        <w:rPr>
          <w:b/>
        </w:rPr>
        <w:t xml:space="preserve">Ad3. Zaključak o mogućnosti raspolaganja zemljištem </w:t>
      </w:r>
      <w:proofErr w:type="spellStart"/>
      <w:r w:rsidRPr="006D7060">
        <w:rPr>
          <w:b/>
        </w:rPr>
        <w:t>k.č</w:t>
      </w:r>
      <w:proofErr w:type="spellEnd"/>
      <w:r w:rsidRPr="006D7060">
        <w:rPr>
          <w:b/>
        </w:rPr>
        <w:t>. br. 2781 k.o. Trešnjevka Nova – donošenje zaključka</w:t>
      </w:r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6D7060" w:rsidP="006D7060">
      <w:pPr>
        <w:spacing w:line="240" w:lineRule="auto"/>
        <w:jc w:val="both"/>
      </w:pPr>
      <w:r w:rsidRPr="006D7060">
        <w:t>Uvodno obrazloženje iznosi Predsjedni</w:t>
      </w:r>
      <w:r w:rsidR="00AB2EF9">
        <w:t>ca</w:t>
      </w:r>
      <w:r w:rsidRPr="006D7060">
        <w:t xml:space="preserve"> Vijeća</w:t>
      </w:r>
      <w:r w:rsidR="00AB2EF9">
        <w:t>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U raspravi sudjeluju: Ivan Boban, Danijel Hercigonja, Maja </w:t>
      </w:r>
      <w:proofErr w:type="spellStart"/>
      <w:r w:rsidRPr="006D7060">
        <w:t>Šćukanec</w:t>
      </w:r>
      <w:proofErr w:type="spellEnd"/>
      <w:r w:rsidR="00F9201F">
        <w:t xml:space="preserve">, Goran </w:t>
      </w:r>
      <w:proofErr w:type="spellStart"/>
      <w:r w:rsidR="00F9201F">
        <w:t>Štefek</w:t>
      </w:r>
      <w:proofErr w:type="spellEnd"/>
      <w:r w:rsidR="00F9201F">
        <w:t xml:space="preserve"> i Sanja Tonković.</w:t>
      </w:r>
      <w:r w:rsidRPr="006D7060">
        <w:t xml:space="preserve"> 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Vijeće </w:t>
      </w:r>
      <w:r w:rsidR="00F9201F">
        <w:t>JEDNOGLASNO</w:t>
      </w:r>
      <w:r w:rsidRPr="006D7060">
        <w:t xml:space="preserve"> donosi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F9201F" w:rsidRDefault="006D7060" w:rsidP="00F9201F">
      <w:pPr>
        <w:spacing w:line="240" w:lineRule="auto"/>
        <w:jc w:val="center"/>
      </w:pPr>
      <w:r w:rsidRPr="006D7060">
        <w:t>Z</w:t>
      </w:r>
      <w:r w:rsidR="00F9201F">
        <w:t>AKLJUČAK</w:t>
      </w:r>
    </w:p>
    <w:p w:rsidR="006D7060" w:rsidRDefault="006D7060" w:rsidP="00F9201F">
      <w:pPr>
        <w:spacing w:line="240" w:lineRule="auto"/>
        <w:jc w:val="center"/>
      </w:pPr>
      <w:r w:rsidRPr="006D7060">
        <w:t xml:space="preserve">o mogućnosti raspolaganja zemljištem </w:t>
      </w:r>
      <w:proofErr w:type="spellStart"/>
      <w:r w:rsidRPr="006D7060">
        <w:t>k.č</w:t>
      </w:r>
      <w:proofErr w:type="spellEnd"/>
      <w:r w:rsidRPr="006D7060">
        <w:t>. br. 2781 k.o. Trešnjevka Nova</w:t>
      </w:r>
    </w:p>
    <w:p w:rsidR="00F9201F" w:rsidRPr="006D7060" w:rsidRDefault="00F9201F" w:rsidP="006D7060">
      <w:pPr>
        <w:spacing w:line="240" w:lineRule="auto"/>
      </w:pPr>
    </w:p>
    <w:p w:rsidR="006D7060" w:rsidRPr="006D7060" w:rsidRDefault="006D7060" w:rsidP="00F9201F">
      <w:pPr>
        <w:spacing w:line="240" w:lineRule="auto"/>
        <w:jc w:val="center"/>
      </w:pPr>
      <w:r w:rsidRPr="006D7060">
        <w:t>(Zaključak se prilaže ovom zapisniku i njegov je sastavni dio.)</w:t>
      </w:r>
    </w:p>
    <w:p w:rsidR="006D7060" w:rsidRPr="006D7060" w:rsidRDefault="006D7060" w:rsidP="006D7060">
      <w:pPr>
        <w:spacing w:line="240" w:lineRule="auto"/>
        <w:jc w:val="both"/>
      </w:pPr>
    </w:p>
    <w:p w:rsidR="000F71F4" w:rsidRPr="006D7060" w:rsidRDefault="006D7060" w:rsidP="006D7060">
      <w:pPr>
        <w:spacing w:line="240" w:lineRule="auto"/>
        <w:jc w:val="both"/>
        <w:rPr>
          <w:b/>
        </w:rPr>
      </w:pPr>
      <w:r w:rsidRPr="006D7060">
        <w:rPr>
          <w:b/>
        </w:rPr>
        <w:t xml:space="preserve">Ad4. </w:t>
      </w:r>
      <w:r w:rsidR="000F71F4">
        <w:rPr>
          <w:b/>
        </w:rPr>
        <w:t>Pitanja, prijedlozi i obavijesti</w:t>
      </w:r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0F71F4" w:rsidP="006D7060">
      <w:pPr>
        <w:spacing w:line="240" w:lineRule="auto"/>
        <w:jc w:val="both"/>
      </w:pPr>
      <w:r>
        <w:t>Slijedeća sjednica zakazuje se za 3. rujna 2026. u 19:00sati.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 xml:space="preserve">Sjednica je završila u </w:t>
      </w:r>
      <w:r w:rsidR="000F71F4">
        <w:t>19:20 sati.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KLASA: 024-08/26-003/1719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URBROJ: 251-13-11-3/019-26-</w:t>
      </w:r>
      <w:r w:rsidR="000F71F4">
        <w:t>2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Zagreb, 27. kolovoza 2026.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Zapisnik uredio:</w:t>
      </w:r>
    </w:p>
    <w:p w:rsidR="006D7060" w:rsidRPr="006D7060" w:rsidRDefault="000F71F4" w:rsidP="006D7060">
      <w:pPr>
        <w:spacing w:line="240" w:lineRule="auto"/>
        <w:jc w:val="both"/>
      </w:pPr>
      <w:r>
        <w:t xml:space="preserve">    Ivan Ćota</w:t>
      </w:r>
    </w:p>
    <w:p w:rsidR="006D7060" w:rsidRPr="006D7060" w:rsidRDefault="006D7060" w:rsidP="006D7060">
      <w:pPr>
        <w:spacing w:line="240" w:lineRule="auto"/>
        <w:ind w:left="4248"/>
        <w:jc w:val="center"/>
      </w:pPr>
      <w:r w:rsidRPr="006D7060">
        <w:t>Predsjedn</w:t>
      </w:r>
      <w:r w:rsidR="000F71F4">
        <w:t>ica</w:t>
      </w:r>
    </w:p>
    <w:p w:rsidR="006D7060" w:rsidRPr="006D7060" w:rsidRDefault="006D7060" w:rsidP="006D7060">
      <w:pPr>
        <w:spacing w:line="240" w:lineRule="auto"/>
        <w:ind w:left="4248"/>
        <w:jc w:val="center"/>
      </w:pPr>
      <w:r w:rsidRPr="006D7060">
        <w:t xml:space="preserve">Vijeća Mjesnog odbora </w:t>
      </w:r>
      <w:proofErr w:type="spellStart"/>
      <w:r w:rsidRPr="006D7060">
        <w:t>Ciglenica</w:t>
      </w:r>
      <w:proofErr w:type="spellEnd"/>
    </w:p>
    <w:p w:rsidR="006D7060" w:rsidRPr="006D7060" w:rsidRDefault="006D7060" w:rsidP="006D7060">
      <w:pPr>
        <w:spacing w:line="240" w:lineRule="auto"/>
        <w:ind w:left="4248"/>
        <w:jc w:val="center"/>
      </w:pPr>
    </w:p>
    <w:p w:rsidR="006D7060" w:rsidRPr="000F71F4" w:rsidRDefault="006D7060" w:rsidP="000F71F4">
      <w:pPr>
        <w:spacing w:line="240" w:lineRule="auto"/>
        <w:ind w:left="4248"/>
        <w:jc w:val="center"/>
      </w:pPr>
      <w:r w:rsidRPr="006D7060">
        <w:t xml:space="preserve">Maja </w:t>
      </w:r>
      <w:proofErr w:type="spellStart"/>
      <w:r w:rsidRPr="006D7060">
        <w:t>Šćukanec</w:t>
      </w:r>
      <w:proofErr w:type="spellEnd"/>
    </w:p>
    <w:p w:rsidR="006D7060" w:rsidRPr="006D7060" w:rsidRDefault="006D7060" w:rsidP="006D7060">
      <w:pPr>
        <w:spacing w:line="240" w:lineRule="auto"/>
        <w:jc w:val="both"/>
        <w:rPr>
          <w:szCs w:val="24"/>
        </w:rPr>
      </w:pPr>
      <w:r w:rsidRPr="006D7060">
        <w:rPr>
          <w:szCs w:val="24"/>
        </w:rPr>
        <w:lastRenderedPageBreak/>
        <w:t xml:space="preserve">Na temelju članka 9. Odluke o davanju na korištenje prostora mjesne samouprave (Službeni glasnik Grada Zagreba 20/26), članka 28. Poslovnika o radu Vijeća Mjesnog odbora </w:t>
      </w:r>
      <w:proofErr w:type="spellStart"/>
      <w:r w:rsidRPr="006D7060">
        <w:rPr>
          <w:szCs w:val="24"/>
        </w:rPr>
        <w:t>Ciglenica</w:t>
      </w:r>
      <w:proofErr w:type="spellEnd"/>
      <w:r w:rsidRPr="006D7060">
        <w:rPr>
          <w:szCs w:val="24"/>
        </w:rPr>
        <w:t xml:space="preserve"> i točke VI. Javnog poziva za dodjelu prostora mjesne samouprave za redovno korištenje od 18. lipnja 2026., Vijeće Mjesnog odbora </w:t>
      </w:r>
      <w:proofErr w:type="spellStart"/>
      <w:r w:rsidRPr="006D7060">
        <w:rPr>
          <w:szCs w:val="24"/>
        </w:rPr>
        <w:t>Ciglenica</w:t>
      </w:r>
      <w:proofErr w:type="spellEnd"/>
      <w:r w:rsidRPr="006D7060">
        <w:rPr>
          <w:szCs w:val="24"/>
        </w:rPr>
        <w:t>, na 16. sjednici, 27. kolovoza 2026., donijelo je</w:t>
      </w:r>
    </w:p>
    <w:p w:rsidR="006D7060" w:rsidRPr="006D7060" w:rsidRDefault="006D7060" w:rsidP="006D7060">
      <w:pPr>
        <w:spacing w:line="240" w:lineRule="auto"/>
        <w:jc w:val="both"/>
        <w:rPr>
          <w:rFonts w:eastAsia="Calibri"/>
          <w:szCs w:val="24"/>
        </w:rPr>
      </w:pPr>
    </w:p>
    <w:p w:rsidR="006D7060" w:rsidRPr="006D7060" w:rsidRDefault="006D7060" w:rsidP="006D7060">
      <w:pPr>
        <w:spacing w:line="240" w:lineRule="auto"/>
        <w:jc w:val="center"/>
        <w:rPr>
          <w:rFonts w:eastAsia="Calibri"/>
          <w:b/>
          <w:szCs w:val="24"/>
        </w:rPr>
      </w:pPr>
      <w:r w:rsidRPr="006D7060">
        <w:rPr>
          <w:rFonts w:eastAsia="Calibri"/>
          <w:b/>
          <w:szCs w:val="24"/>
        </w:rPr>
        <w:t>ZAKLJUČAK</w:t>
      </w:r>
    </w:p>
    <w:p w:rsidR="006D7060" w:rsidRPr="006D7060" w:rsidRDefault="006D7060" w:rsidP="006D7060">
      <w:pPr>
        <w:spacing w:line="240" w:lineRule="auto"/>
        <w:jc w:val="center"/>
        <w:rPr>
          <w:rFonts w:eastAsia="Calibri"/>
          <w:b/>
          <w:szCs w:val="24"/>
        </w:rPr>
      </w:pPr>
      <w:r w:rsidRPr="006D7060">
        <w:rPr>
          <w:rFonts w:eastAsia="Calibri"/>
          <w:b/>
          <w:szCs w:val="24"/>
        </w:rPr>
        <w:t>o redovnom korištenju prostora</w:t>
      </w:r>
    </w:p>
    <w:p w:rsidR="006D7060" w:rsidRPr="006D7060" w:rsidRDefault="006D7060" w:rsidP="006D7060">
      <w:pPr>
        <w:spacing w:line="240" w:lineRule="auto"/>
        <w:rPr>
          <w:rFonts w:eastAsia="Calibri"/>
          <w:szCs w:val="24"/>
        </w:rPr>
      </w:pPr>
    </w:p>
    <w:p w:rsidR="006D7060" w:rsidRPr="006D7060" w:rsidRDefault="006D7060" w:rsidP="006D7060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proofErr w:type="spellStart"/>
      <w:r w:rsidRPr="006D7060">
        <w:rPr>
          <w:szCs w:val="24"/>
        </w:rPr>
        <w:t>Ciglenica</w:t>
      </w:r>
      <w:proofErr w:type="spellEnd"/>
      <w:r w:rsidRPr="006D7060">
        <w:rPr>
          <w:szCs w:val="24"/>
        </w:rPr>
        <w:t>, Selska cesta 44.</w:t>
      </w:r>
    </w:p>
    <w:p w:rsidR="006D7060" w:rsidRPr="006D7060" w:rsidRDefault="006D7060" w:rsidP="006D70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6D7060" w:rsidRPr="006D7060" w:rsidRDefault="006D7060" w:rsidP="006D7060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bCs/>
          <w:szCs w:val="24"/>
          <w:lang w:eastAsia="hr-HR"/>
        </w:rPr>
        <w:t xml:space="preserve">Vijeće </w:t>
      </w:r>
      <w:r w:rsidRPr="006D7060">
        <w:rPr>
          <w:rFonts w:eastAsia="Times New Roman"/>
          <w:b/>
          <w:szCs w:val="24"/>
          <w:lang w:eastAsia="hr-HR"/>
        </w:rPr>
        <w:t>odobrava</w:t>
      </w:r>
      <w:r w:rsidRPr="006D7060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6D7060">
        <w:rPr>
          <w:rFonts w:eastAsia="Calibri"/>
          <w:szCs w:val="24"/>
        </w:rPr>
        <w:t xml:space="preserve">u razdoblju </w:t>
      </w:r>
      <w:r w:rsidRPr="006D7060">
        <w:rPr>
          <w:rFonts w:eastAsia="Calibri"/>
          <w:iCs/>
          <w:szCs w:val="24"/>
        </w:rPr>
        <w:t xml:space="preserve">od 1. rujna 2026. do </w:t>
      </w:r>
      <w:r w:rsidRPr="006D7060">
        <w:rPr>
          <w:iCs/>
          <w:szCs w:val="24"/>
        </w:rPr>
        <w:t>31. kolovoza 2027</w:t>
      </w:r>
      <w:r w:rsidRPr="006D7060">
        <w:rPr>
          <w:i/>
          <w:iCs/>
          <w:szCs w:val="24"/>
        </w:rPr>
        <w:t>.</w:t>
      </w:r>
      <w:r w:rsidRPr="006D7060">
        <w:rPr>
          <w:rFonts w:eastAsia="Calibri"/>
          <w:szCs w:val="24"/>
        </w:rPr>
        <w:t>,</w:t>
      </w:r>
      <w:r w:rsidRPr="006D7060">
        <w:rPr>
          <w:rFonts w:eastAsia="Times New Roman"/>
          <w:bCs/>
          <w:szCs w:val="24"/>
          <w:lang w:eastAsia="hr-HR"/>
        </w:rPr>
        <w:t xml:space="preserve"> bez naknade:</w:t>
      </w:r>
    </w:p>
    <w:p w:rsidR="006D7060" w:rsidRPr="006D7060" w:rsidRDefault="006D7060" w:rsidP="006D70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Domovinski pokret, 17:00-19:00 - I. i II. petak u mjesecu</w:t>
      </w: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 zdravlja Zagreb-Zapad, 11:00-13:00 - II. utorak u mjesecu</w:t>
      </w: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Možemo!-politička platforma, 18:00-20:00 - II. i IV. srijeda u mjesecu</w:t>
      </w: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Socijaldemokratska partija Hrvatske, 18:00-20:00 - I. utorak u mjesecu</w:t>
      </w: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zajednica, 18:00-20:00 - I. i III. četvrtak u mjesecu</w:t>
      </w:r>
    </w:p>
    <w:p w:rsidR="006D7060" w:rsidRPr="006D7060" w:rsidRDefault="006D7060" w:rsidP="006D70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6D7060" w:rsidRPr="006D7060" w:rsidRDefault="006D7060" w:rsidP="006D706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6D7060" w:rsidRPr="006D7060" w:rsidRDefault="006D7060" w:rsidP="006D7060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6D7060">
        <w:rPr>
          <w:rFonts w:eastAsia="Calibri"/>
          <w:szCs w:val="24"/>
        </w:rPr>
        <w:t xml:space="preserve">Vijeće </w:t>
      </w:r>
      <w:r w:rsidRPr="006D7060">
        <w:rPr>
          <w:rFonts w:eastAsia="Calibri"/>
          <w:b/>
          <w:bCs/>
          <w:szCs w:val="24"/>
        </w:rPr>
        <w:t>odbija</w:t>
      </w:r>
      <w:r w:rsidRPr="006D7060">
        <w:rPr>
          <w:rFonts w:eastAsia="Calibri"/>
          <w:szCs w:val="24"/>
        </w:rPr>
        <w:t xml:space="preserve"> </w:t>
      </w:r>
      <w:r w:rsidRPr="006D7060">
        <w:rPr>
          <w:rFonts w:eastAsia="Times New Roman"/>
          <w:bCs/>
          <w:szCs w:val="24"/>
          <w:lang w:eastAsia="hr-HR"/>
        </w:rPr>
        <w:t>redovno korištenje prostora</w:t>
      </w:r>
      <w:r w:rsidRPr="006D7060">
        <w:rPr>
          <w:rFonts w:eastAsia="Calibri"/>
          <w:szCs w:val="24"/>
        </w:rPr>
        <w:t xml:space="preserve"> u razdoblju </w:t>
      </w:r>
      <w:r w:rsidRPr="006D7060">
        <w:rPr>
          <w:rFonts w:eastAsia="Calibri"/>
          <w:iCs/>
          <w:szCs w:val="24"/>
        </w:rPr>
        <w:t>od</w:t>
      </w:r>
      <w:r w:rsidRPr="006D7060">
        <w:rPr>
          <w:rFonts w:eastAsia="Calibri"/>
          <w:i/>
          <w:iCs/>
          <w:szCs w:val="24"/>
        </w:rPr>
        <w:t xml:space="preserve"> </w:t>
      </w:r>
      <w:r w:rsidRPr="006D7060">
        <w:rPr>
          <w:rFonts w:eastAsia="Calibri"/>
          <w:iCs/>
          <w:szCs w:val="24"/>
        </w:rPr>
        <w:t xml:space="preserve">1. rujna 2026. do </w:t>
      </w:r>
      <w:r w:rsidRPr="006D7060">
        <w:rPr>
          <w:iCs/>
          <w:szCs w:val="24"/>
        </w:rPr>
        <w:t>31. kolovoza 2027</w:t>
      </w:r>
      <w:r w:rsidRPr="006D7060">
        <w:rPr>
          <w:i/>
          <w:iCs/>
          <w:szCs w:val="24"/>
        </w:rPr>
        <w:t>.</w:t>
      </w:r>
      <w:r w:rsidRPr="006D7060">
        <w:rPr>
          <w:rFonts w:eastAsia="Calibri"/>
          <w:szCs w:val="24"/>
        </w:rPr>
        <w:t>,</w:t>
      </w:r>
      <w:r w:rsidRPr="006D7060">
        <w:rPr>
          <w:rFonts w:eastAsia="Times New Roman"/>
          <w:bCs/>
          <w:szCs w:val="24"/>
          <w:lang w:eastAsia="hr-HR"/>
        </w:rPr>
        <w:t xml:space="preserve"> bez naknade:</w:t>
      </w:r>
    </w:p>
    <w:p w:rsidR="006D7060" w:rsidRPr="006D7060" w:rsidRDefault="006D7060" w:rsidP="006D7060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6D7060" w:rsidRPr="006D7060" w:rsidRDefault="006D7060" w:rsidP="006D7060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D70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Centar kreativnog plesa, 18:00-20:00 - svaka subota (preklapanje s dodijeljenim korisnikom HDZ – odbijaju se termini 17:00-19:00 - svaki četvrtak i 19:00-21:00 svaki ponedjeljak zbog rada Vijeća, svaka subota jer prostorije Mjesnog odbora nisu adekvatne za takav tip korištenja).</w:t>
      </w:r>
    </w:p>
    <w:p w:rsidR="006D7060" w:rsidRPr="006D7060" w:rsidRDefault="006D7060" w:rsidP="006D7060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6D7060" w:rsidRPr="006D7060" w:rsidRDefault="006D7060" w:rsidP="006D7060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6D7060" w:rsidRPr="006D7060" w:rsidRDefault="006D7060" w:rsidP="006D7060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6D7060">
        <w:rPr>
          <w:rFonts w:eastAsia="Calibri"/>
          <w:szCs w:val="24"/>
        </w:rPr>
        <w:t xml:space="preserve">Ovaj zaključak bit </w:t>
      </w:r>
      <w:r w:rsidRPr="006D7060">
        <w:rPr>
          <w:rFonts w:eastAsia="Calibri"/>
          <w:color w:val="000000"/>
          <w:szCs w:val="24"/>
        </w:rPr>
        <w:t xml:space="preserve">će </w:t>
      </w:r>
      <w:r w:rsidRPr="006D7060">
        <w:rPr>
          <w:rFonts w:eastAsia="Calibri"/>
          <w:szCs w:val="24"/>
        </w:rPr>
        <w:t>dostavljen Gradskom uredu za mjesnu samoupravu, promet, komunalne poslove, civilnu zaštitu i sigurnost.</w:t>
      </w:r>
    </w:p>
    <w:p w:rsidR="006D7060" w:rsidRPr="006D7060" w:rsidRDefault="006D7060" w:rsidP="006D7060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6D7060" w:rsidRPr="006D7060" w:rsidRDefault="006D7060" w:rsidP="006D7060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6D7060" w:rsidRPr="006D7060" w:rsidRDefault="006D7060" w:rsidP="006D7060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>KLASA: 024-08/26-003/1719</w:t>
      </w:r>
    </w:p>
    <w:p w:rsidR="006D7060" w:rsidRPr="006D7060" w:rsidRDefault="006D7060" w:rsidP="006D7060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val="pt-BR" w:eastAsia="hr-HR"/>
        </w:rPr>
        <w:t>URBROJ</w:t>
      </w:r>
      <w:r w:rsidRPr="006D7060">
        <w:rPr>
          <w:rFonts w:eastAsia="Times New Roman"/>
          <w:szCs w:val="24"/>
          <w:lang w:eastAsia="hr-HR"/>
        </w:rPr>
        <w:t>: 251-13-11-3/019-26-3</w:t>
      </w:r>
    </w:p>
    <w:p w:rsidR="006D7060" w:rsidRPr="006D7060" w:rsidRDefault="006D7060" w:rsidP="006D7060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>Zagreb, 27. kolovoza 2026.</w:t>
      </w:r>
      <w:r w:rsidRPr="006D7060">
        <w:rPr>
          <w:rFonts w:eastAsia="Times New Roman"/>
          <w:szCs w:val="24"/>
          <w:lang w:eastAsia="hr-HR"/>
        </w:rPr>
        <w:tab/>
      </w:r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  <w:t>Predsjednica</w:t>
      </w:r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  <w:t>Vijeća Mjesnog odbora</w:t>
      </w:r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6D7060">
        <w:rPr>
          <w:szCs w:val="24"/>
        </w:rPr>
        <w:t xml:space="preserve">                                                                                  </w:t>
      </w:r>
      <w:proofErr w:type="spellStart"/>
      <w:r w:rsidRPr="006D7060">
        <w:rPr>
          <w:szCs w:val="24"/>
        </w:rPr>
        <w:t>Ciglenica</w:t>
      </w:r>
      <w:proofErr w:type="spellEnd"/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6D7060">
        <w:rPr>
          <w:szCs w:val="24"/>
        </w:rPr>
        <w:t xml:space="preserve">                                                                                   Maja </w:t>
      </w:r>
      <w:proofErr w:type="spellStart"/>
      <w:r w:rsidRPr="006D7060">
        <w:rPr>
          <w:szCs w:val="24"/>
        </w:rPr>
        <w:t>Šćukanec</w:t>
      </w:r>
      <w:proofErr w:type="spellEnd"/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D7060" w:rsidRPr="006D7060" w:rsidRDefault="006D7060" w:rsidP="006D706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</w:p>
    <w:p w:rsidR="006D7060" w:rsidRPr="006D7060" w:rsidRDefault="006D7060" w:rsidP="006D7060">
      <w:pPr>
        <w:spacing w:line="240" w:lineRule="auto"/>
        <w:ind w:left="5040"/>
        <w:jc w:val="center"/>
        <w:rPr>
          <w:szCs w:val="24"/>
        </w:rPr>
      </w:pPr>
    </w:p>
    <w:p w:rsidR="006D7060" w:rsidRPr="006D7060" w:rsidRDefault="006D7060" w:rsidP="006D7060">
      <w:pPr>
        <w:spacing w:line="240" w:lineRule="auto"/>
        <w:jc w:val="center"/>
        <w:rPr>
          <w:szCs w:val="24"/>
        </w:rPr>
      </w:pP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  <w:r w:rsidRPr="006D7060">
        <w:rPr>
          <w:szCs w:val="24"/>
        </w:rPr>
        <w:tab/>
      </w:r>
    </w:p>
    <w:p w:rsidR="006D7060" w:rsidRPr="006D7060" w:rsidRDefault="006D7060" w:rsidP="006D7060">
      <w:pPr>
        <w:spacing w:line="240" w:lineRule="auto"/>
        <w:rPr>
          <w:u w:val="single"/>
        </w:rPr>
      </w:pPr>
      <w:r w:rsidRPr="006D7060">
        <w:rPr>
          <w:u w:val="single"/>
        </w:rPr>
        <w:br w:type="page"/>
      </w:r>
    </w:p>
    <w:p w:rsidR="006D7060" w:rsidRPr="006D7060" w:rsidRDefault="006D7060" w:rsidP="006D7060">
      <w:pPr>
        <w:spacing w:line="240" w:lineRule="auto"/>
        <w:jc w:val="both"/>
      </w:pPr>
      <w:r w:rsidRPr="006D7060">
        <w:lastRenderedPageBreak/>
        <w:t xml:space="preserve">Na temelju članka 100. Statuta Grada Zagreba (Službeni glasnik Grada Zagreba (23/16, 2/18, 23/18, 3/20, 3/21, 11/21 - pročišćeni tekst, 16/22) Vijeće Mjesnog odbora </w:t>
      </w:r>
      <w:proofErr w:type="spellStart"/>
      <w:r w:rsidRPr="006D7060">
        <w:t>Ciglenica</w:t>
      </w:r>
      <w:proofErr w:type="spellEnd"/>
      <w:r w:rsidRPr="006D7060">
        <w:t xml:space="preserve"> na 16. sjednici, 27. kolovoza 2026., donijelo je</w:t>
      </w: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Zaključak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o prijedlozima za Program građenja komunalne infrastrukture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na području Grada Zagreba u 2027.</w:t>
      </w: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 xml:space="preserve">Vijeće Mjesnog odbora </w:t>
      </w:r>
      <w:proofErr w:type="spellStart"/>
      <w:r w:rsidRPr="006D7060">
        <w:rPr>
          <w:rFonts w:ascii="Times New Roman" w:hAnsi="Times New Roman" w:cs="Times New Roman"/>
          <w:sz w:val="24"/>
        </w:rPr>
        <w:t>Ciglenica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raspravljalo je o Programu građenja komunalne infrastrukture na području Grada Zagreba u 2027.</w:t>
      </w:r>
    </w:p>
    <w:p w:rsidR="006D7060" w:rsidRPr="006D7060" w:rsidRDefault="006D7060" w:rsidP="006D7060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</w:p>
    <w:p w:rsidR="006D7060" w:rsidRPr="006D7060" w:rsidRDefault="006D7060" w:rsidP="006D706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>Vijeće predlaže slijedeće:</w:t>
      </w:r>
    </w:p>
    <w:p w:rsidR="006D7060" w:rsidRPr="006D7060" w:rsidRDefault="006D7060" w:rsidP="006D7060">
      <w:pPr>
        <w:pStyle w:val="ListParagraph"/>
        <w:numPr>
          <w:ilvl w:val="0"/>
          <w:numId w:val="5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>Postava rasvjete u Parku za pse na livadi Selska/Zagorska ulica</w:t>
      </w:r>
    </w:p>
    <w:p w:rsidR="006D7060" w:rsidRPr="006D7060" w:rsidRDefault="006D7060" w:rsidP="006D7060">
      <w:pPr>
        <w:pStyle w:val="ListParagraph"/>
        <w:numPr>
          <w:ilvl w:val="0"/>
          <w:numId w:val="5"/>
        </w:numPr>
        <w:spacing w:after="0" w:line="240" w:lineRule="auto"/>
        <w:ind w:left="1276"/>
        <w:jc w:val="both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 xml:space="preserve">Uređenje Ulice Mate </w:t>
      </w:r>
      <w:proofErr w:type="spellStart"/>
      <w:r w:rsidRPr="006D7060">
        <w:rPr>
          <w:rFonts w:ascii="Times New Roman" w:hAnsi="Times New Roman" w:cs="Times New Roman"/>
          <w:sz w:val="24"/>
        </w:rPr>
        <w:t>Meršića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s uređenjem parkirališta (prikaz </w:t>
      </w:r>
      <w:proofErr w:type="spellStart"/>
      <w:r w:rsidRPr="006D7060">
        <w:rPr>
          <w:rFonts w:ascii="Times New Roman" w:hAnsi="Times New Roman" w:cs="Times New Roman"/>
          <w:sz w:val="24"/>
        </w:rPr>
        <w:t>mikrolokacija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u prilogu zaključka).</w:t>
      </w:r>
    </w:p>
    <w:p w:rsidR="006D7060" w:rsidRPr="006D7060" w:rsidRDefault="006D7060" w:rsidP="006D7060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</w:p>
    <w:p w:rsidR="006D7060" w:rsidRPr="006D7060" w:rsidRDefault="006D7060" w:rsidP="006D706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>Ovaj zaključak biti će dostavljen Vijeću Gradske četvrti Trešnjevka – sjever.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KLASA: 024-08/26-003/1719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URBROJ: 251-13-11-3/019-26-4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Zagreb, 27. kolovoza 2026.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6D7060" w:rsidP="006D7060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PREDSJEDNICA</w:t>
      </w:r>
    </w:p>
    <w:p w:rsidR="006D7060" w:rsidRPr="006D7060" w:rsidRDefault="006D7060" w:rsidP="006D7060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>VIJEĆA MJESNOG ODBORA</w:t>
      </w:r>
    </w:p>
    <w:p w:rsidR="006D7060" w:rsidRPr="006D7060" w:rsidRDefault="006D7060" w:rsidP="006D7060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CIGLENICA</w:t>
      </w:r>
    </w:p>
    <w:p w:rsidR="006D7060" w:rsidRPr="006D7060" w:rsidRDefault="006D7060" w:rsidP="006D706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6D7060" w:rsidRPr="006D7060" w:rsidRDefault="006D7060" w:rsidP="006D7060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  Maja </w:t>
      </w:r>
      <w:proofErr w:type="spellStart"/>
      <w:r w:rsidRPr="006D7060">
        <w:rPr>
          <w:rFonts w:eastAsia="Times New Roman"/>
          <w:szCs w:val="24"/>
          <w:lang w:eastAsia="hr-HR"/>
        </w:rPr>
        <w:t>Šćukanec</w:t>
      </w:r>
      <w:proofErr w:type="spellEnd"/>
    </w:p>
    <w:p w:rsidR="006D7060" w:rsidRPr="006D7060" w:rsidRDefault="006D7060" w:rsidP="006D7060">
      <w:pPr>
        <w:spacing w:line="240" w:lineRule="auto"/>
        <w:ind w:left="4248"/>
        <w:jc w:val="center"/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ind w:firstLine="708"/>
        <w:rPr>
          <w:szCs w:val="24"/>
        </w:rPr>
      </w:pPr>
    </w:p>
    <w:p w:rsidR="006D7060" w:rsidRPr="006D7060" w:rsidRDefault="006D7060" w:rsidP="006D7060">
      <w:pPr>
        <w:spacing w:line="240" w:lineRule="auto"/>
        <w:ind w:firstLine="708"/>
        <w:rPr>
          <w:szCs w:val="24"/>
        </w:rPr>
      </w:pPr>
    </w:p>
    <w:p w:rsidR="006D7060" w:rsidRPr="006D7060" w:rsidRDefault="006D7060" w:rsidP="006D7060">
      <w:pPr>
        <w:spacing w:line="240" w:lineRule="auto"/>
        <w:ind w:firstLine="708"/>
        <w:rPr>
          <w:szCs w:val="24"/>
        </w:rPr>
      </w:pPr>
    </w:p>
    <w:p w:rsidR="006D7060" w:rsidRDefault="006D7060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Default="000F71F4" w:rsidP="006D7060">
      <w:pPr>
        <w:spacing w:line="240" w:lineRule="auto"/>
        <w:ind w:firstLine="708"/>
        <w:rPr>
          <w:szCs w:val="24"/>
        </w:rPr>
      </w:pPr>
    </w:p>
    <w:p w:rsidR="000F71F4" w:rsidRPr="006D7060" w:rsidRDefault="000F71F4" w:rsidP="006D7060">
      <w:pPr>
        <w:spacing w:line="240" w:lineRule="auto"/>
        <w:ind w:firstLine="708"/>
        <w:rPr>
          <w:szCs w:val="24"/>
        </w:rPr>
      </w:pPr>
    </w:p>
    <w:p w:rsidR="006D7060" w:rsidRDefault="006D7060" w:rsidP="006D7060">
      <w:pPr>
        <w:spacing w:line="240" w:lineRule="auto"/>
        <w:rPr>
          <w:b/>
          <w:szCs w:val="24"/>
        </w:rPr>
      </w:pPr>
      <w:r w:rsidRPr="006D7060">
        <w:rPr>
          <w:b/>
          <w:szCs w:val="24"/>
        </w:rPr>
        <w:lastRenderedPageBreak/>
        <w:t>Prilog</w:t>
      </w:r>
    </w:p>
    <w:p w:rsidR="00895E59" w:rsidRPr="006D7060" w:rsidRDefault="00895E59" w:rsidP="006D7060">
      <w:pPr>
        <w:spacing w:line="240" w:lineRule="auto"/>
        <w:rPr>
          <w:b/>
          <w:szCs w:val="24"/>
        </w:rPr>
      </w:pPr>
    </w:p>
    <w:p w:rsidR="006D7060" w:rsidRPr="006D7060" w:rsidRDefault="006D7060" w:rsidP="006D7060">
      <w:pPr>
        <w:spacing w:line="240" w:lineRule="auto"/>
        <w:jc w:val="both"/>
      </w:pPr>
      <w:r w:rsidRPr="006D7060">
        <w:t>Postava rasvjete u Parku za pse na livadi Selska/Zagorska ulica</w:t>
      </w:r>
    </w:p>
    <w:p w:rsidR="006D7060" w:rsidRPr="006D7060" w:rsidRDefault="006D7060" w:rsidP="006D7060">
      <w:pPr>
        <w:spacing w:line="240" w:lineRule="auto"/>
        <w:rPr>
          <w:szCs w:val="24"/>
        </w:rPr>
      </w:pPr>
      <w:r w:rsidRPr="006D7060">
        <w:rPr>
          <w:noProof/>
          <w:szCs w:val="24"/>
          <w:lang w:eastAsia="hr-HR"/>
        </w:rPr>
        <w:drawing>
          <wp:inline distT="0" distB="0" distL="0" distR="0" wp14:anchorId="74AB3ADB" wp14:editId="67FDDF43">
            <wp:extent cx="5760720" cy="32442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060" w:rsidRPr="006D7060" w:rsidRDefault="006D7060" w:rsidP="006D7060">
      <w:pPr>
        <w:spacing w:line="240" w:lineRule="auto"/>
      </w:pPr>
      <w:r w:rsidRPr="006D7060">
        <w:t xml:space="preserve">Uređenje Ulice Mate </w:t>
      </w:r>
      <w:proofErr w:type="spellStart"/>
      <w:r w:rsidRPr="006D7060">
        <w:t>Meršića</w:t>
      </w:r>
      <w:proofErr w:type="spellEnd"/>
      <w:r w:rsidRPr="006D7060">
        <w:t xml:space="preserve"> s uređenjem parkirališta</w:t>
      </w:r>
    </w:p>
    <w:p w:rsidR="006D7060" w:rsidRPr="006D7060" w:rsidRDefault="006D7060" w:rsidP="006D7060">
      <w:pPr>
        <w:spacing w:line="240" w:lineRule="auto"/>
        <w:rPr>
          <w:szCs w:val="24"/>
        </w:rPr>
      </w:pPr>
      <w:r w:rsidRPr="006D7060">
        <w:rPr>
          <w:noProof/>
          <w:szCs w:val="24"/>
          <w:lang w:eastAsia="hr-HR"/>
        </w:rPr>
        <w:drawing>
          <wp:inline distT="0" distB="0" distL="0" distR="0" wp14:anchorId="116B0959" wp14:editId="52526669">
            <wp:extent cx="5760720" cy="32442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060" w:rsidRPr="006D7060" w:rsidRDefault="006D7060" w:rsidP="006D7060">
      <w:pPr>
        <w:spacing w:line="240" w:lineRule="auto"/>
        <w:rPr>
          <w:u w:val="single"/>
        </w:rPr>
      </w:pPr>
      <w:r w:rsidRPr="006D7060">
        <w:rPr>
          <w:u w:val="single"/>
        </w:rPr>
        <w:br w:type="page"/>
      </w:r>
    </w:p>
    <w:p w:rsidR="006D7060" w:rsidRPr="006D7060" w:rsidRDefault="006D7060" w:rsidP="006D7060">
      <w:pPr>
        <w:spacing w:line="240" w:lineRule="auto"/>
        <w:jc w:val="both"/>
      </w:pPr>
      <w:r w:rsidRPr="006D7060">
        <w:lastRenderedPageBreak/>
        <w:t xml:space="preserve">Na temelju članka 100. Statuta Grada Zagreba (Službeni glasnik Grada Zagreba (23/16, 2/18, 23/18, 3/20, 3/21, 11/21 - pročišćeni tekst, 16/22) Vijeće Mjesnog odbora </w:t>
      </w:r>
      <w:proofErr w:type="spellStart"/>
      <w:r w:rsidRPr="006D7060">
        <w:t>Ciglenica</w:t>
      </w:r>
      <w:proofErr w:type="spellEnd"/>
      <w:r w:rsidRPr="006D7060">
        <w:t xml:space="preserve"> na 16. sjednici, 27. kolovoza 2026., donijelo je</w:t>
      </w: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ZAKLJUČAK</w:t>
      </w:r>
    </w:p>
    <w:p w:rsidR="006D7060" w:rsidRPr="006D7060" w:rsidRDefault="006D7060" w:rsidP="006D7060">
      <w:pPr>
        <w:spacing w:line="240" w:lineRule="auto"/>
        <w:jc w:val="center"/>
        <w:rPr>
          <w:b/>
        </w:rPr>
      </w:pPr>
      <w:r w:rsidRPr="006D7060">
        <w:rPr>
          <w:b/>
        </w:rPr>
        <w:t>o zahtjevu za kupnju zk.č.br. 2781 k.o. Trešnjevka Nova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pStyle w:val="ListParagraph"/>
        <w:numPr>
          <w:ilvl w:val="0"/>
          <w:numId w:val="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 xml:space="preserve">Vijeće Mjesnog odbora </w:t>
      </w:r>
      <w:proofErr w:type="spellStart"/>
      <w:r w:rsidRPr="006D7060">
        <w:rPr>
          <w:rFonts w:ascii="Times New Roman" w:hAnsi="Times New Roman" w:cs="Times New Roman"/>
          <w:sz w:val="24"/>
        </w:rPr>
        <w:t>Ciglenica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raspravljalo je o dopisu Gradskog ureda za gospodarstvo, ekološku održivost i strategijsko planiranje kojim se traži očitovanje o mogućnosti raspolaganja zemljištem z.k.č.br. 2781 k.o. Trešnjevka Nova u svrhu prodaje.</w:t>
      </w:r>
    </w:p>
    <w:p w:rsidR="006D7060" w:rsidRPr="006D7060" w:rsidRDefault="006D7060" w:rsidP="006D7060">
      <w:pPr>
        <w:pStyle w:val="ListParagraph"/>
        <w:numPr>
          <w:ilvl w:val="0"/>
          <w:numId w:val="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 xml:space="preserve">Vijeće Mjesnog odbora </w:t>
      </w:r>
      <w:proofErr w:type="spellStart"/>
      <w:r w:rsidRPr="006D7060">
        <w:rPr>
          <w:rFonts w:ascii="Times New Roman" w:hAnsi="Times New Roman" w:cs="Times New Roman"/>
          <w:sz w:val="24"/>
        </w:rPr>
        <w:t>Ciglenica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nije suglasno s prodajom predmetne čestice z.k.č.br. 2781 k.o. Trešnjevka Nova te se, zbog nedostatka zelenih površina u naselju koje je </w:t>
      </w:r>
      <w:proofErr w:type="spellStart"/>
      <w:r w:rsidRPr="006D7060">
        <w:rPr>
          <w:rFonts w:ascii="Times New Roman" w:hAnsi="Times New Roman" w:cs="Times New Roman"/>
          <w:sz w:val="24"/>
        </w:rPr>
        <w:t>preizgrađeno</w:t>
      </w:r>
      <w:proofErr w:type="spellEnd"/>
      <w:r w:rsidRPr="006D7060">
        <w:rPr>
          <w:rFonts w:ascii="Times New Roman" w:hAnsi="Times New Roman" w:cs="Times New Roman"/>
          <w:sz w:val="24"/>
        </w:rPr>
        <w:t xml:space="preserve"> neplanskom gradnjom i zbog toga što na tom prostoru osim što nema uređenih zelenih površina nema niti dječjih igrališta, čestica želi zadržati za potrebe budućih javnih sadržaja koji nedostaju na tom prostoru.</w:t>
      </w:r>
    </w:p>
    <w:p w:rsidR="006D7060" w:rsidRPr="006D7060" w:rsidRDefault="006D7060" w:rsidP="006D7060">
      <w:pPr>
        <w:pStyle w:val="ListParagraph"/>
        <w:numPr>
          <w:ilvl w:val="0"/>
          <w:numId w:val="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</w:rPr>
      </w:pPr>
      <w:r w:rsidRPr="006D7060">
        <w:rPr>
          <w:rFonts w:ascii="Times New Roman" w:hAnsi="Times New Roman" w:cs="Times New Roman"/>
          <w:sz w:val="24"/>
        </w:rPr>
        <w:t>Ovaj zaključak biti će dostavljen Vijeću Gradske četvrti Trešnjevka – sjever.</w:t>
      </w:r>
    </w:p>
    <w:p w:rsidR="006D7060" w:rsidRPr="006D7060" w:rsidRDefault="006D7060" w:rsidP="006D7060">
      <w:pPr>
        <w:spacing w:line="240" w:lineRule="auto"/>
      </w:pP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</w:pPr>
      <w:r w:rsidRPr="006D7060">
        <w:t>KLASA: 024-08/26-003/1719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URBROJ: 251-13-11-3/019-26-5</w:t>
      </w:r>
    </w:p>
    <w:p w:rsidR="006D7060" w:rsidRPr="006D7060" w:rsidRDefault="006D7060" w:rsidP="006D7060">
      <w:pPr>
        <w:spacing w:line="240" w:lineRule="auto"/>
        <w:jc w:val="both"/>
      </w:pPr>
      <w:r w:rsidRPr="006D7060">
        <w:t>Zagreb, 27. kolovoza 2026.</w:t>
      </w:r>
    </w:p>
    <w:p w:rsidR="006D7060" w:rsidRPr="006D7060" w:rsidRDefault="006D7060" w:rsidP="006D7060">
      <w:pPr>
        <w:spacing w:line="240" w:lineRule="auto"/>
        <w:jc w:val="both"/>
      </w:pPr>
    </w:p>
    <w:p w:rsidR="006D7060" w:rsidRPr="006D7060" w:rsidRDefault="006D7060" w:rsidP="006D7060">
      <w:pPr>
        <w:spacing w:line="240" w:lineRule="auto"/>
        <w:jc w:val="both"/>
        <w:rPr>
          <w:b/>
        </w:rPr>
      </w:pPr>
    </w:p>
    <w:p w:rsidR="006D7060" w:rsidRPr="006D7060" w:rsidRDefault="006D7060" w:rsidP="006D7060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PREDSJEDNICA</w:t>
      </w:r>
    </w:p>
    <w:p w:rsidR="006D7060" w:rsidRPr="006D7060" w:rsidRDefault="006D7060" w:rsidP="006D7060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>VIJEĆA MJESNOG ODBORA</w:t>
      </w:r>
    </w:p>
    <w:p w:rsidR="006D7060" w:rsidRPr="006D7060" w:rsidRDefault="006D7060" w:rsidP="006D7060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CIGLENICA</w:t>
      </w:r>
    </w:p>
    <w:p w:rsidR="006D7060" w:rsidRPr="006D7060" w:rsidRDefault="006D7060" w:rsidP="006D7060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6D7060" w:rsidRPr="006D7060" w:rsidRDefault="006D7060" w:rsidP="006D7060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6D7060">
        <w:rPr>
          <w:rFonts w:eastAsia="Times New Roman"/>
          <w:szCs w:val="24"/>
          <w:lang w:eastAsia="hr-HR"/>
        </w:rPr>
        <w:t xml:space="preserve">   Maja </w:t>
      </w:r>
      <w:proofErr w:type="spellStart"/>
      <w:r w:rsidRPr="006D7060">
        <w:rPr>
          <w:rFonts w:eastAsia="Times New Roman"/>
          <w:szCs w:val="24"/>
          <w:lang w:eastAsia="hr-HR"/>
        </w:rPr>
        <w:t>Šćukanec</w:t>
      </w:r>
      <w:proofErr w:type="spellEnd"/>
    </w:p>
    <w:p w:rsidR="006D7060" w:rsidRPr="006D7060" w:rsidRDefault="006D7060" w:rsidP="006D7060">
      <w:pPr>
        <w:spacing w:line="240" w:lineRule="auto"/>
        <w:ind w:left="4248"/>
        <w:jc w:val="center"/>
      </w:pPr>
    </w:p>
    <w:p w:rsidR="006D7060" w:rsidRPr="006D7060" w:rsidRDefault="006D7060" w:rsidP="006D7060">
      <w:pPr>
        <w:spacing w:line="240" w:lineRule="auto"/>
        <w:rPr>
          <w:szCs w:val="24"/>
        </w:rPr>
      </w:pPr>
    </w:p>
    <w:p w:rsidR="006D7060" w:rsidRPr="006D7060" w:rsidRDefault="006D7060" w:rsidP="006D7060">
      <w:pPr>
        <w:spacing w:line="240" w:lineRule="auto"/>
        <w:ind w:right="2358"/>
        <w:jc w:val="both"/>
        <w:rPr>
          <w:u w:val="single"/>
        </w:rPr>
      </w:pPr>
    </w:p>
    <w:sectPr w:rsidR="006D7060" w:rsidRPr="006D7060" w:rsidSect="006D7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551A7A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A64722C"/>
    <w:multiLevelType w:val="hybridMultilevel"/>
    <w:tmpl w:val="A5E25E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15D24"/>
    <w:multiLevelType w:val="hybridMultilevel"/>
    <w:tmpl w:val="04A211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3E2F44B8"/>
    <w:multiLevelType w:val="hybridMultilevel"/>
    <w:tmpl w:val="A5E25E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50B6B"/>
    <w:multiLevelType w:val="hybridMultilevel"/>
    <w:tmpl w:val="737E39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F35C5"/>
    <w:multiLevelType w:val="hybridMultilevel"/>
    <w:tmpl w:val="737E39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060"/>
    <w:rsid w:val="000F71F4"/>
    <w:rsid w:val="00533B3B"/>
    <w:rsid w:val="006D7060"/>
    <w:rsid w:val="00895E59"/>
    <w:rsid w:val="00AB2EF9"/>
    <w:rsid w:val="00C448F6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438E"/>
  <w15:chartTrackingRefBased/>
  <w15:docId w15:val="{467204B1-5C05-45AB-86BE-3D466F208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7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7060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4</cp:revision>
  <dcterms:created xsi:type="dcterms:W3CDTF">2026-08-31T12:30:00Z</dcterms:created>
  <dcterms:modified xsi:type="dcterms:W3CDTF">2026-08-31T12:55:00Z</dcterms:modified>
</cp:coreProperties>
</file>