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C59" w:rsidRDefault="00105C59" w:rsidP="00105C59">
      <w:pPr>
        <w:ind w:right="240"/>
        <w:jc w:val="center"/>
        <w:rPr>
          <w:b/>
        </w:rPr>
      </w:pPr>
      <w:r>
        <w:rPr>
          <w:b/>
        </w:rPr>
        <w:t>Z A P I S N I K</w:t>
      </w:r>
    </w:p>
    <w:p w:rsidR="00105C59" w:rsidRDefault="00105C59" w:rsidP="00105C59">
      <w:pPr>
        <w:jc w:val="center"/>
        <w:rPr>
          <w:b/>
        </w:rPr>
      </w:pPr>
      <w:r>
        <w:rPr>
          <w:b/>
        </w:rPr>
        <w:t>16.  sjednice Vijeća Gradske četvrti Donja Dubrava,</w:t>
      </w:r>
    </w:p>
    <w:p w:rsidR="00105C59" w:rsidRDefault="00762F76" w:rsidP="00105C59">
      <w:pPr>
        <w:jc w:val="center"/>
        <w:rPr>
          <w:b/>
        </w:rPr>
      </w:pPr>
      <w:r>
        <w:rPr>
          <w:b/>
        </w:rPr>
        <w:t>održane 27. listopada</w:t>
      </w:r>
      <w:r w:rsidR="00105C59">
        <w:rPr>
          <w:b/>
        </w:rPr>
        <w:t xml:space="preserve"> 2022.</w:t>
      </w:r>
    </w:p>
    <w:p w:rsidR="00105C59" w:rsidRDefault="00105C59" w:rsidP="00105C59">
      <w:pPr>
        <w:jc w:val="center"/>
        <w:rPr>
          <w:b/>
        </w:rPr>
      </w:pPr>
      <w:r>
        <w:rPr>
          <w:b/>
        </w:rPr>
        <w:t>u dvorani „AB“ Područnog ureda gradske uprave Dubrava, Dubrava 49,</w:t>
      </w:r>
    </w:p>
    <w:p w:rsidR="00105C59" w:rsidRDefault="00105C59" w:rsidP="00105C59">
      <w:pPr>
        <w:jc w:val="center"/>
        <w:rPr>
          <w:b/>
        </w:rPr>
      </w:pPr>
      <w:r>
        <w:rPr>
          <w:b/>
        </w:rPr>
        <w:t>s početkom u 16,00 sati</w:t>
      </w:r>
    </w:p>
    <w:p w:rsidR="00105C59" w:rsidRDefault="00105C59" w:rsidP="00105C59">
      <w:pPr>
        <w:jc w:val="both"/>
      </w:pPr>
    </w:p>
    <w:p w:rsidR="003B747F" w:rsidRDefault="003B747F" w:rsidP="00105C59">
      <w:pPr>
        <w:jc w:val="both"/>
      </w:pPr>
    </w:p>
    <w:p w:rsidR="00105C59" w:rsidRDefault="00105C59" w:rsidP="00105C59">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w:t>
      </w:r>
      <w:proofErr w:type="spellStart"/>
      <w:r w:rsidR="00762F76">
        <w:t>Darijen</w:t>
      </w:r>
      <w:proofErr w:type="spellEnd"/>
      <w:r w:rsidR="00762F76">
        <w:t xml:space="preserve"> </w:t>
      </w:r>
      <w:proofErr w:type="spellStart"/>
      <w:r w:rsidR="00762F76">
        <w:t>Belec</w:t>
      </w:r>
      <w:proofErr w:type="spellEnd"/>
      <w:r w:rsidR="00762F76">
        <w:t xml:space="preserve">, </w:t>
      </w:r>
      <w:r>
        <w:t xml:space="preserve">Antun Bošnjaković, Igor Božić, Mira Božić, Mladen Cetinja, Ivan Forgač, Adriano Friganović, Nikola Horvatić, Tomislav </w:t>
      </w:r>
      <w:proofErr w:type="spellStart"/>
      <w:r>
        <w:t>Ivanek</w:t>
      </w:r>
      <w:proofErr w:type="spellEnd"/>
      <w:r>
        <w:t xml:space="preserve">, Ankica Penava Pejčinović, Hrvoje Tomić i Ivan </w:t>
      </w:r>
      <w:proofErr w:type="spellStart"/>
      <w:r>
        <w:t>Totić</w:t>
      </w:r>
      <w:proofErr w:type="spellEnd"/>
      <w:r>
        <w:t>.</w:t>
      </w:r>
    </w:p>
    <w:p w:rsidR="00105C59" w:rsidRDefault="00105C59" w:rsidP="00105C59">
      <w:pPr>
        <w:jc w:val="both"/>
      </w:pPr>
      <w:r>
        <w:rPr>
          <w:b/>
        </w:rPr>
        <w:t>Nenazočan član Vijeća</w:t>
      </w:r>
      <w:r w:rsidR="00762F76">
        <w:t xml:space="preserve">: Ivan </w:t>
      </w:r>
      <w:proofErr w:type="spellStart"/>
      <w:r w:rsidR="00762F76">
        <w:t>Totić</w:t>
      </w:r>
      <w:proofErr w:type="spellEnd"/>
    </w:p>
    <w:p w:rsidR="00105C59" w:rsidRDefault="00105C59" w:rsidP="00105C59">
      <w:pPr>
        <w:jc w:val="both"/>
      </w:pPr>
      <w:r>
        <w:rPr>
          <w:b/>
        </w:rPr>
        <w:t>Nazočni članovi VMO</w:t>
      </w:r>
      <w:r>
        <w:t xml:space="preserve">: </w:t>
      </w:r>
      <w:r w:rsidR="00762F76">
        <w:t xml:space="preserve">Ivan </w:t>
      </w:r>
      <w:proofErr w:type="spellStart"/>
      <w:r w:rsidR="00762F76">
        <w:t>Vrgoč</w:t>
      </w:r>
      <w:proofErr w:type="spellEnd"/>
      <w:r w:rsidR="00762F76">
        <w:t xml:space="preserve"> – predsjednik VMO </w:t>
      </w:r>
      <w:proofErr w:type="spellStart"/>
      <w:r w:rsidR="00762F76">
        <w:t>Trnava</w:t>
      </w:r>
      <w:proofErr w:type="spellEnd"/>
      <w:r w:rsidR="00762F76">
        <w:t xml:space="preserve"> i Zrinka Penava – članica VMO „Ivan Mažuranić“.</w:t>
      </w:r>
    </w:p>
    <w:p w:rsidR="00105C59" w:rsidRDefault="00105C59" w:rsidP="00105C59">
      <w:pPr>
        <w:jc w:val="both"/>
      </w:pPr>
      <w:r>
        <w:rPr>
          <w:b/>
        </w:rPr>
        <w:t>Nazočni</w:t>
      </w:r>
      <w:r>
        <w:t xml:space="preserve"> </w:t>
      </w:r>
      <w:r>
        <w:rPr>
          <w:b/>
        </w:rPr>
        <w:t>djelatnici Službe za MS, civilnu zaštitu i sigurnost:</w:t>
      </w:r>
      <w:r>
        <w:t xml:space="preserve"> </w:t>
      </w:r>
    </w:p>
    <w:p w:rsidR="00105C59" w:rsidRDefault="00105C59" w:rsidP="00105C59">
      <w:pPr>
        <w:jc w:val="both"/>
      </w:pPr>
      <w:r>
        <w:t>Marija Nakić – voditeljica P</w:t>
      </w:r>
      <w:r w:rsidR="00762F76">
        <w:t>odručnog odsjeka Donja Dubrava i</w:t>
      </w:r>
      <w:r>
        <w:t xml:space="preserve"> </w:t>
      </w:r>
    </w:p>
    <w:p w:rsidR="00105C59" w:rsidRDefault="00105C59" w:rsidP="00105C59">
      <w:pPr>
        <w:jc w:val="both"/>
      </w:pPr>
      <w:r>
        <w:t xml:space="preserve">Snježana Pehar – stručni referent za rad tijela mjesne samouprave. </w:t>
      </w:r>
    </w:p>
    <w:p w:rsidR="00105C59" w:rsidRDefault="00105C59" w:rsidP="00105C59">
      <w:pPr>
        <w:jc w:val="both"/>
      </w:pPr>
    </w:p>
    <w:p w:rsidR="00762F76" w:rsidRDefault="00762F76" w:rsidP="00762F76">
      <w:pPr>
        <w:jc w:val="both"/>
      </w:pPr>
      <w:r>
        <w:t>Sjednici su nazočni gosti</w:t>
      </w:r>
      <w:r w:rsidR="00EC356A">
        <w:t xml:space="preserve"> (profesorice i nekoliko učenica)</w:t>
      </w:r>
      <w:r>
        <w:t xml:space="preserve"> iz Osnovne škole M. J. Zagorke, Osnovne škole </w:t>
      </w:r>
      <w:proofErr w:type="spellStart"/>
      <w:r>
        <w:t>Granešina</w:t>
      </w:r>
      <w:proofErr w:type="spellEnd"/>
      <w:r>
        <w:t xml:space="preserve"> i Udruge „</w:t>
      </w:r>
      <w:proofErr w:type="spellStart"/>
      <w:r>
        <w:t>Onko</w:t>
      </w:r>
      <w:proofErr w:type="spellEnd"/>
      <w:r>
        <w:t xml:space="preserve"> </w:t>
      </w:r>
      <w:proofErr w:type="spellStart"/>
      <w:r>
        <w:t>beauty</w:t>
      </w:r>
      <w:proofErr w:type="spellEnd"/>
      <w:r>
        <w:t>“.</w:t>
      </w:r>
    </w:p>
    <w:p w:rsidR="00762F76" w:rsidRDefault="00762F76" w:rsidP="00105C59">
      <w:pPr>
        <w:jc w:val="both"/>
      </w:pPr>
    </w:p>
    <w:p w:rsidR="00105C59" w:rsidRDefault="00105C59" w:rsidP="00105C59">
      <w:pPr>
        <w:jc w:val="both"/>
      </w:pPr>
      <w:r>
        <w:t>Predsjedava Trpimir Majcan, predsjednik Vijeća Gradske četvrti Donja Dubrava.</w:t>
      </w:r>
    </w:p>
    <w:p w:rsidR="00105C59" w:rsidRDefault="00105C59" w:rsidP="00105C59">
      <w:pPr>
        <w:jc w:val="both"/>
      </w:pPr>
      <w:r>
        <w:t>Prije početka sjednice članovima Vijeća podijeljen je prijedlog dopune dnevnog reda s prilozima.</w:t>
      </w:r>
    </w:p>
    <w:p w:rsidR="00EC356A" w:rsidRDefault="008C5F1E" w:rsidP="00105C59">
      <w:pPr>
        <w:jc w:val="both"/>
      </w:pPr>
      <w:r>
        <w:t>Pozdravlja nazočne goste i predlaže</w:t>
      </w:r>
      <w:r w:rsidR="00EC356A">
        <w:t xml:space="preserve"> da se predstave.</w:t>
      </w:r>
    </w:p>
    <w:p w:rsidR="00EC356A" w:rsidRDefault="00EC356A" w:rsidP="00105C59">
      <w:pPr>
        <w:jc w:val="both"/>
      </w:pPr>
      <w:r>
        <w:t>Gosti</w:t>
      </w:r>
      <w:r w:rsidR="008C5F1E">
        <w:t xml:space="preserve"> zahvaljuju na pruženoj mogućnosti, ukratko opisuju svoj rad i suradnju dvije škole s područja Dubrave, jedne osnovne škole iz centra grada i Udruge. Kako je listopad mjesec prevencije malignih bolesti bavili su se poticanjem svijesti o raku dojke i prevenciji. Udruga „</w:t>
      </w:r>
      <w:proofErr w:type="spellStart"/>
      <w:r w:rsidR="008C5F1E">
        <w:t>Onko</w:t>
      </w:r>
      <w:proofErr w:type="spellEnd"/>
      <w:r w:rsidR="008C5F1E">
        <w:t xml:space="preserve"> </w:t>
      </w:r>
      <w:proofErr w:type="spellStart"/>
      <w:r w:rsidR="008C5F1E">
        <w:t>beauty</w:t>
      </w:r>
      <w:proofErr w:type="spellEnd"/>
      <w:r w:rsidR="008C5F1E">
        <w:t xml:space="preserve">“ </w:t>
      </w:r>
      <w:r w:rsidR="00A03EDE">
        <w:t>bavi se estetskim problemima s kojima se susreću operirane žene. Učenici su u suradnji s Udrugom izrađivali ukrase kojima su prikupljali sredstva za pomoć operiranim ženama kako bi im se pomoglo u različitim problemima s kojima se susreću nakon liječenja. Prikupljen</w:t>
      </w:r>
      <w:r w:rsidR="00F849B2">
        <w:t xml:space="preserve">e su </w:t>
      </w:r>
      <w:r w:rsidR="00A03EDE">
        <w:t>d</w:t>
      </w:r>
      <w:r w:rsidR="00F849B2">
        <w:t>onacije članova Vijeća i</w:t>
      </w:r>
      <w:r w:rsidR="00A03EDE">
        <w:t xml:space="preserve"> podijeljeni </w:t>
      </w:r>
      <w:r w:rsidR="00F849B2">
        <w:t xml:space="preserve">su im </w:t>
      </w:r>
      <w:r w:rsidR="00A03EDE">
        <w:t>po</w:t>
      </w:r>
      <w:r w:rsidR="00F849B2">
        <w:t>kloni koje su učenici izradili.</w:t>
      </w:r>
    </w:p>
    <w:p w:rsidR="00F849B2" w:rsidRDefault="00F849B2" w:rsidP="00105C59">
      <w:pPr>
        <w:jc w:val="both"/>
      </w:pPr>
      <w:r>
        <w:t xml:space="preserve">Predsjednik </w:t>
      </w:r>
      <w:r w:rsidR="006B2621">
        <w:t>predlaže, budući da Vijeće nije ranije obaviješteno o predstavljanju Udruge i o prikupljanju donacija, da se naknadno još prikupe sredstva i predaju Udruzi. Gosti zahvaljuju Vijeću i napuštaju sjednicu.</w:t>
      </w:r>
    </w:p>
    <w:p w:rsidR="006B2621" w:rsidRDefault="006B2621" w:rsidP="006B2621">
      <w:pPr>
        <w:jc w:val="both"/>
      </w:pPr>
      <w:r>
        <w:t>Predsjednik daje riječ A. Penava Pejčinović koja pojašnjava program socijalizacije pasa i poziva članove Vijeća da se jave Centru za rehabilitaciju „</w:t>
      </w:r>
      <w:proofErr w:type="spellStart"/>
      <w:r>
        <w:t>Silver</w:t>
      </w:r>
      <w:proofErr w:type="spellEnd"/>
      <w:r>
        <w:t>“ ako imaju mogućnosti sudjelovati u programu socijalizacije pasa.</w:t>
      </w:r>
    </w:p>
    <w:p w:rsidR="006B2621" w:rsidRDefault="006B2621" w:rsidP="00105C59">
      <w:pPr>
        <w:jc w:val="both"/>
      </w:pPr>
      <w:r>
        <w:rPr>
          <w:b/>
        </w:rPr>
        <w:t>Predsjednik</w:t>
      </w:r>
      <w:r>
        <w:t xml:space="preserve"> utvrđuje da je sjednici nazočno 14 članova Vijeća te ono može pravovaljano odlučivati. Otvara 16. sjednicu Vijeća Gradske četvrti Donja Dubrava. </w:t>
      </w:r>
    </w:p>
    <w:p w:rsidR="00105C59" w:rsidRDefault="00105C59" w:rsidP="00105C59">
      <w:pPr>
        <w:jc w:val="both"/>
      </w:pPr>
      <w:r>
        <w:t>Pita članove Vijeća i</w:t>
      </w:r>
      <w:r w:rsidR="00762F76">
        <w:t>maju li primjedbi na zapisnik 15</w:t>
      </w:r>
      <w:r>
        <w:t xml:space="preserve">. sjednice. Budući da primjedbi nije bilo, nakon provedenog glasovanja utvrđuje da je zapisnik </w:t>
      </w:r>
      <w:r>
        <w:rPr>
          <w:i/>
        </w:rPr>
        <w:t xml:space="preserve">jednoglasno </w:t>
      </w:r>
      <w:r>
        <w:t>prihvaćen.</w:t>
      </w:r>
    </w:p>
    <w:p w:rsidR="00D64960" w:rsidRDefault="00D64960" w:rsidP="00105C59">
      <w:pPr>
        <w:jc w:val="both"/>
      </w:pPr>
      <w:r>
        <w:t>Potom predlaže dopunu dnevnog reda točkama 2., 5., 6. i 7. za koju su članovi Vijeća prije početka sjednice dobili materijale.</w:t>
      </w:r>
    </w:p>
    <w:p w:rsidR="00DC1CF5" w:rsidRDefault="00DC1CF5" w:rsidP="00DC1CF5">
      <w:pPr>
        <w:jc w:val="both"/>
      </w:pPr>
      <w:r>
        <w:t>Budući da drugih prijedloga nije bilo, daje na glasovanje prijedlog dopune dnevnog reda te nakon provedenog glasovanja utvrđuje da su dopune prihvaćene sa 13 glasova „za“. Potom daje na glasovanje prijedlog dnevnog reda s prihvaćenim dopunama i nakon provedenog glasovanja</w:t>
      </w:r>
      <w:r w:rsidRPr="00332372">
        <w:t xml:space="preserve"> </w:t>
      </w:r>
      <w:r>
        <w:t>utvrđuje da je,</w:t>
      </w:r>
      <w:r w:rsidR="003B747F">
        <w:t xml:space="preserve"> također sa 13</w:t>
      </w:r>
      <w:r>
        <w:t xml:space="preserve"> glasova „za“ usvojen</w:t>
      </w:r>
    </w:p>
    <w:p w:rsidR="00DC1CF5" w:rsidRDefault="00DC1CF5" w:rsidP="00DC1CF5">
      <w:pPr>
        <w:jc w:val="both"/>
      </w:pPr>
    </w:p>
    <w:p w:rsidR="003B747F" w:rsidRDefault="003B747F" w:rsidP="00DC1CF5">
      <w:pPr>
        <w:jc w:val="both"/>
      </w:pPr>
    </w:p>
    <w:p w:rsidR="003B747F" w:rsidRDefault="003B747F" w:rsidP="00DC1CF5">
      <w:pPr>
        <w:jc w:val="both"/>
      </w:pPr>
    </w:p>
    <w:p w:rsidR="00DC1CF5" w:rsidRDefault="00DC1CF5" w:rsidP="00DC1CF5">
      <w:pPr>
        <w:jc w:val="center"/>
        <w:rPr>
          <w:b/>
        </w:rPr>
      </w:pPr>
      <w:r>
        <w:rPr>
          <w:b/>
        </w:rPr>
        <w:lastRenderedPageBreak/>
        <w:t>D N E V N I   R E D:</w:t>
      </w:r>
    </w:p>
    <w:p w:rsidR="00575D50" w:rsidRDefault="00575D50"/>
    <w:p w:rsidR="003B747F" w:rsidRDefault="003B747F" w:rsidP="003B747F">
      <w:pPr>
        <w:numPr>
          <w:ilvl w:val="0"/>
          <w:numId w:val="2"/>
        </w:numPr>
        <w:contextualSpacing/>
        <w:jc w:val="both"/>
      </w:pPr>
      <w:r>
        <w:t>Prijedlog zaključka o izmjeni Financijskog plana Gradske četvrti Donja Dubrava za 2022.</w:t>
      </w:r>
    </w:p>
    <w:p w:rsidR="003B747F" w:rsidRPr="00776EC4" w:rsidRDefault="003B747F" w:rsidP="003B747F">
      <w:pPr>
        <w:ind w:left="644"/>
        <w:contextualSpacing/>
        <w:jc w:val="both"/>
        <w:rPr>
          <w:i/>
        </w:rPr>
      </w:pPr>
      <w:r>
        <w:t xml:space="preserve">- predlagatelj: </w:t>
      </w:r>
      <w:r>
        <w:rPr>
          <w:i/>
        </w:rPr>
        <w:t>predsjednik Vijeća</w:t>
      </w:r>
    </w:p>
    <w:p w:rsidR="003B747F" w:rsidRPr="003B747F" w:rsidRDefault="003B747F" w:rsidP="003B747F">
      <w:pPr>
        <w:pStyle w:val="Odlomakpopisa"/>
        <w:numPr>
          <w:ilvl w:val="0"/>
          <w:numId w:val="2"/>
        </w:numPr>
        <w:jc w:val="both"/>
        <w:rPr>
          <w:i/>
        </w:rPr>
      </w:pPr>
      <w:r w:rsidRPr="003B747F">
        <w:t>Prijedlog Programa održavanja komunalne infrastrukture na području Gradske četvrti Donja Dubrava u 2023.</w:t>
      </w:r>
    </w:p>
    <w:p w:rsidR="003B747F" w:rsidRPr="00052A81" w:rsidRDefault="003B747F" w:rsidP="003B747F">
      <w:pPr>
        <w:pStyle w:val="Odlomakpopisa"/>
        <w:ind w:left="644"/>
        <w:jc w:val="both"/>
        <w:rPr>
          <w:i/>
        </w:rPr>
      </w:pPr>
      <w:r>
        <w:t xml:space="preserve">- predlagatelj: </w:t>
      </w:r>
      <w:r>
        <w:rPr>
          <w:i/>
        </w:rPr>
        <w:t>predsjednik Vijeća</w:t>
      </w:r>
    </w:p>
    <w:p w:rsidR="003B747F" w:rsidRPr="00FE63FF" w:rsidRDefault="003B747F" w:rsidP="003B747F">
      <w:pPr>
        <w:pStyle w:val="Odlomakpopisa"/>
        <w:numPr>
          <w:ilvl w:val="0"/>
          <w:numId w:val="2"/>
        </w:numPr>
        <w:jc w:val="both"/>
        <w:rPr>
          <w:i/>
        </w:rPr>
      </w:pPr>
      <w:r>
        <w:t>Prijedlog Pravila Gradske četvrti Donja Dubrava</w:t>
      </w:r>
    </w:p>
    <w:p w:rsidR="003B747F" w:rsidRDefault="003B747F" w:rsidP="003B747F">
      <w:pPr>
        <w:pStyle w:val="Odlomakpopisa"/>
        <w:ind w:left="644"/>
        <w:jc w:val="both"/>
        <w:rPr>
          <w:i/>
        </w:rPr>
      </w:pPr>
      <w:r>
        <w:t xml:space="preserve">- predlagatelj: </w:t>
      </w:r>
      <w:r>
        <w:rPr>
          <w:i/>
        </w:rPr>
        <w:t>predsjednik Vijeća</w:t>
      </w:r>
    </w:p>
    <w:p w:rsidR="003B747F" w:rsidRDefault="003B747F" w:rsidP="003B747F">
      <w:pPr>
        <w:pStyle w:val="Odlomakpopisa"/>
        <w:numPr>
          <w:ilvl w:val="0"/>
          <w:numId w:val="2"/>
        </w:numPr>
        <w:jc w:val="both"/>
        <w:rPr>
          <w:i/>
        </w:rPr>
      </w:pPr>
      <w:r>
        <w:t>Prijedlog Poslovnika o radu Vijeća Gradske četvrti Donja Dubrava</w:t>
      </w:r>
    </w:p>
    <w:p w:rsidR="003B747F" w:rsidRDefault="003B747F" w:rsidP="003B747F">
      <w:pPr>
        <w:pStyle w:val="Odlomakpopisa"/>
        <w:ind w:left="644"/>
        <w:jc w:val="both"/>
        <w:rPr>
          <w:i/>
        </w:rPr>
      </w:pPr>
      <w:r>
        <w:t xml:space="preserve">- predlagatelj: </w:t>
      </w:r>
      <w:r>
        <w:rPr>
          <w:i/>
        </w:rPr>
        <w:t>predsjednik Vijeća</w:t>
      </w:r>
    </w:p>
    <w:p w:rsidR="003B747F" w:rsidRPr="003B747F" w:rsidRDefault="003B747F" w:rsidP="003B747F">
      <w:pPr>
        <w:pStyle w:val="Odlomakpopisa"/>
        <w:numPr>
          <w:ilvl w:val="0"/>
          <w:numId w:val="2"/>
        </w:numPr>
        <w:jc w:val="both"/>
        <w:rPr>
          <w:i/>
        </w:rPr>
      </w:pPr>
      <w:r w:rsidRPr="003B747F">
        <w:t>Prijedlozi zaključaka o manifestaciji Advent u Dubravi</w:t>
      </w:r>
    </w:p>
    <w:p w:rsidR="003B747F" w:rsidRPr="003B747F" w:rsidRDefault="003B747F" w:rsidP="003B747F">
      <w:pPr>
        <w:pStyle w:val="Odlomakpopisa"/>
        <w:numPr>
          <w:ilvl w:val="0"/>
          <w:numId w:val="3"/>
        </w:numPr>
        <w:ind w:hanging="219"/>
        <w:jc w:val="both"/>
      </w:pPr>
      <w:r w:rsidRPr="003B747F">
        <w:t>Prijedlog zaključka o organiziraju manifestacije Advent u Dubravi</w:t>
      </w:r>
    </w:p>
    <w:p w:rsidR="003B747F" w:rsidRPr="003B747F" w:rsidRDefault="003B747F" w:rsidP="003B747F">
      <w:pPr>
        <w:pStyle w:val="Odlomakpopisa"/>
        <w:numPr>
          <w:ilvl w:val="0"/>
          <w:numId w:val="3"/>
        </w:numPr>
        <w:ind w:hanging="219"/>
        <w:jc w:val="both"/>
      </w:pPr>
      <w:r w:rsidRPr="003B747F">
        <w:t>Prijedlog zaključka o odobrenju korištenja sredstava (za najam šatora)</w:t>
      </w:r>
    </w:p>
    <w:p w:rsidR="003B747F" w:rsidRPr="003B747F" w:rsidRDefault="003B747F" w:rsidP="003B747F">
      <w:pPr>
        <w:pStyle w:val="Odlomakpopisa"/>
        <w:numPr>
          <w:ilvl w:val="0"/>
          <w:numId w:val="3"/>
        </w:numPr>
        <w:ind w:hanging="219"/>
        <w:jc w:val="both"/>
      </w:pPr>
      <w:r w:rsidRPr="003B747F">
        <w:t>Prijedlog zaključka o odobrenju korištenja sredstava (za nabavu plakata, letaka…)</w:t>
      </w:r>
    </w:p>
    <w:p w:rsidR="003B747F" w:rsidRPr="003B747F" w:rsidRDefault="003B747F" w:rsidP="003B747F">
      <w:pPr>
        <w:pStyle w:val="Odlomakpopisa"/>
        <w:ind w:left="644"/>
        <w:jc w:val="both"/>
        <w:rPr>
          <w:i/>
        </w:rPr>
      </w:pPr>
      <w:r w:rsidRPr="003B747F">
        <w:t xml:space="preserve">- predlagatelj: </w:t>
      </w:r>
      <w:r w:rsidRPr="003B747F">
        <w:rPr>
          <w:i/>
        </w:rPr>
        <w:t>predsjednik Vijeća</w:t>
      </w:r>
    </w:p>
    <w:p w:rsidR="003B747F" w:rsidRPr="003B747F" w:rsidRDefault="003B747F" w:rsidP="003B747F">
      <w:pPr>
        <w:pStyle w:val="Odlomakpopisa"/>
        <w:numPr>
          <w:ilvl w:val="0"/>
          <w:numId w:val="2"/>
        </w:numPr>
        <w:jc w:val="both"/>
      </w:pPr>
      <w:r w:rsidRPr="003B747F">
        <w:t xml:space="preserve">Prijedlozi zaključaka o manifestacijama „Martinje u </w:t>
      </w:r>
      <w:proofErr w:type="spellStart"/>
      <w:r w:rsidRPr="003B747F">
        <w:t>Oporovcu</w:t>
      </w:r>
      <w:proofErr w:type="spellEnd"/>
      <w:r w:rsidRPr="003B747F">
        <w:t>“ i „Vesni s ljubavlju“</w:t>
      </w:r>
    </w:p>
    <w:p w:rsidR="003B747F" w:rsidRPr="003B747F" w:rsidRDefault="003B747F" w:rsidP="003B747F">
      <w:pPr>
        <w:pStyle w:val="Odlomakpopisa"/>
        <w:numPr>
          <w:ilvl w:val="0"/>
          <w:numId w:val="4"/>
        </w:numPr>
        <w:jc w:val="both"/>
      </w:pPr>
      <w:r w:rsidRPr="003B747F">
        <w:t xml:space="preserve">Prijedlog zaključka o organizaciji manifestacije „Martinje u </w:t>
      </w:r>
      <w:proofErr w:type="spellStart"/>
      <w:r w:rsidRPr="003B747F">
        <w:t>Oporovcu</w:t>
      </w:r>
      <w:proofErr w:type="spellEnd"/>
      <w:r w:rsidRPr="003B747F">
        <w:t>“</w:t>
      </w:r>
    </w:p>
    <w:p w:rsidR="003B747F" w:rsidRPr="003B747F" w:rsidRDefault="003B747F" w:rsidP="003B747F">
      <w:pPr>
        <w:pStyle w:val="Odlomakpopisa"/>
        <w:numPr>
          <w:ilvl w:val="0"/>
          <w:numId w:val="4"/>
        </w:numPr>
        <w:jc w:val="both"/>
      </w:pPr>
      <w:r w:rsidRPr="003B747F">
        <w:t>Prijedlog zaključka o organizaciji manifestacije „Vesni s ljubavlju“ – obilježavanje 100. obljetnice života i stvaralaštva Vesne Parun</w:t>
      </w:r>
    </w:p>
    <w:p w:rsidR="003B747F" w:rsidRPr="00CB4BBB" w:rsidRDefault="003B747F" w:rsidP="003B747F">
      <w:pPr>
        <w:pStyle w:val="Odlomakpopisa"/>
        <w:ind w:left="644"/>
        <w:jc w:val="both"/>
        <w:rPr>
          <w:i/>
        </w:rPr>
      </w:pPr>
      <w:r>
        <w:rPr>
          <w:b/>
        </w:rPr>
        <w:t xml:space="preserve">- </w:t>
      </w:r>
      <w:r>
        <w:t xml:space="preserve">predlagatelj: </w:t>
      </w:r>
      <w:r>
        <w:rPr>
          <w:i/>
        </w:rPr>
        <w:t>predsjednik Vijeća</w:t>
      </w:r>
    </w:p>
    <w:p w:rsidR="003B747F" w:rsidRDefault="003B747F" w:rsidP="003B747F">
      <w:pPr>
        <w:pStyle w:val="Odlomakpopisa"/>
        <w:numPr>
          <w:ilvl w:val="0"/>
          <w:numId w:val="2"/>
        </w:numPr>
        <w:jc w:val="both"/>
        <w:rPr>
          <w:i/>
        </w:rPr>
      </w:pPr>
      <w:r>
        <w:t xml:space="preserve">Prijedlog zaključka o očitovanju o prijedlozima za realizaciju projekata za optimizaciju, rekonstrukciju i izvođenje svjetlosne prometne regulacije (realizacija izrađene i verificirane projektne dokumentacije) u Ulici kneza Branimira i ulici Dubrava </w:t>
      </w:r>
    </w:p>
    <w:p w:rsidR="003B747F" w:rsidRPr="00792B75" w:rsidRDefault="003B747F" w:rsidP="003B747F">
      <w:pPr>
        <w:pStyle w:val="Odlomakpopisa"/>
        <w:ind w:left="644"/>
        <w:jc w:val="both"/>
        <w:rPr>
          <w:i/>
        </w:rPr>
      </w:pPr>
      <w:r>
        <w:t xml:space="preserve">- predlagatelj: </w:t>
      </w:r>
      <w:r>
        <w:rPr>
          <w:i/>
        </w:rPr>
        <w:t>predsjednik Vijeća</w:t>
      </w:r>
    </w:p>
    <w:p w:rsidR="003B747F" w:rsidRPr="003B747F" w:rsidRDefault="003B747F" w:rsidP="003B747F">
      <w:pPr>
        <w:pStyle w:val="Odlomakpopisa"/>
        <w:numPr>
          <w:ilvl w:val="0"/>
          <w:numId w:val="2"/>
        </w:numPr>
        <w:jc w:val="both"/>
        <w:rPr>
          <w:i/>
        </w:rPr>
      </w:pPr>
      <w:r w:rsidRPr="003B747F">
        <w:t xml:space="preserve">Prijedlog zaključka o prijedlogu postavljanja zvučnih </w:t>
      </w:r>
      <w:proofErr w:type="spellStart"/>
      <w:r w:rsidRPr="003B747F">
        <w:t>signalizatora</w:t>
      </w:r>
      <w:proofErr w:type="spellEnd"/>
      <w:r w:rsidRPr="003B747F">
        <w:t xml:space="preserve"> na semafors</w:t>
      </w:r>
      <w:r w:rsidR="00AC10AD">
        <w:t>k</w:t>
      </w:r>
      <w:r w:rsidRPr="003B747F">
        <w:t xml:space="preserve">im uređajima na raskrižju Ul. kneza Branimira – Osječka i Ul. kneza Branimira – </w:t>
      </w:r>
      <w:proofErr w:type="spellStart"/>
      <w:r w:rsidRPr="003B747F">
        <w:t>Štefanovečka</w:t>
      </w:r>
      <w:proofErr w:type="spellEnd"/>
      <w:r w:rsidRPr="003B747F">
        <w:t xml:space="preserve"> cesta</w:t>
      </w:r>
    </w:p>
    <w:p w:rsidR="003B747F" w:rsidRPr="00A72FA6" w:rsidRDefault="003B747F" w:rsidP="003B747F">
      <w:pPr>
        <w:pStyle w:val="Odlomakpopisa"/>
        <w:ind w:left="644"/>
        <w:jc w:val="both"/>
        <w:rPr>
          <w:b/>
          <w:i/>
        </w:rPr>
      </w:pPr>
      <w:r>
        <w:rPr>
          <w:b/>
        </w:rPr>
        <w:t xml:space="preserve">- </w:t>
      </w:r>
      <w:r w:rsidRPr="00021B3C">
        <w:t>predlagatelj:</w:t>
      </w:r>
      <w:r w:rsidRPr="00021B3C">
        <w:rPr>
          <w:i/>
        </w:rPr>
        <w:t xml:space="preserve"> </w:t>
      </w:r>
      <w:r>
        <w:rPr>
          <w:i/>
        </w:rPr>
        <w:t>predsjednik Vijeća</w:t>
      </w:r>
    </w:p>
    <w:p w:rsidR="003B747F" w:rsidRDefault="003B747F" w:rsidP="003B747F">
      <w:pPr>
        <w:pStyle w:val="Odlomakpopisa"/>
        <w:numPr>
          <w:ilvl w:val="0"/>
          <w:numId w:val="2"/>
        </w:numPr>
        <w:jc w:val="both"/>
        <w:rPr>
          <w:i/>
        </w:rPr>
      </w:pPr>
      <w:r>
        <w:t xml:space="preserve">Prijedlog zaključka o prijedlogu uređivanja parkinga za bicikle postavljanjem klamerica </w:t>
      </w:r>
    </w:p>
    <w:p w:rsidR="003B747F" w:rsidRDefault="003B747F" w:rsidP="003B747F">
      <w:pPr>
        <w:pStyle w:val="Odlomakpopisa"/>
        <w:ind w:left="644"/>
        <w:jc w:val="both"/>
        <w:rPr>
          <w:i/>
        </w:rPr>
      </w:pPr>
      <w:r>
        <w:t xml:space="preserve">- predlagatelj: </w:t>
      </w:r>
      <w:r>
        <w:rPr>
          <w:i/>
        </w:rPr>
        <w:t>predsjednik Vijeća</w:t>
      </w:r>
    </w:p>
    <w:p w:rsidR="003B747F" w:rsidRDefault="003B747F" w:rsidP="003B747F">
      <w:pPr>
        <w:pStyle w:val="Odlomakpopisa"/>
        <w:numPr>
          <w:ilvl w:val="0"/>
          <w:numId w:val="2"/>
        </w:numPr>
        <w:jc w:val="both"/>
      </w:pPr>
      <w:r>
        <w:t xml:space="preserve">Prijedlog zaključka o prijedlogu iscrtavanja pješačkih prijelaza pored dječjeg igrališta u Aleji lipa </w:t>
      </w:r>
    </w:p>
    <w:p w:rsidR="003B747F" w:rsidRPr="008B67A2" w:rsidRDefault="003B747F" w:rsidP="003B747F">
      <w:pPr>
        <w:pStyle w:val="Odlomakpopisa"/>
        <w:ind w:left="644"/>
        <w:jc w:val="both"/>
        <w:rPr>
          <w:i/>
        </w:rPr>
      </w:pPr>
      <w:r>
        <w:t xml:space="preserve">- predlagatelj: </w:t>
      </w:r>
      <w:r>
        <w:rPr>
          <w:i/>
        </w:rPr>
        <w:t>predsjednik Vijeća</w:t>
      </w:r>
    </w:p>
    <w:p w:rsidR="003B747F" w:rsidRPr="008153F5" w:rsidRDefault="0050514C" w:rsidP="003B747F">
      <w:pPr>
        <w:pStyle w:val="Odlomakpopisa"/>
        <w:numPr>
          <w:ilvl w:val="0"/>
          <w:numId w:val="2"/>
        </w:numPr>
        <w:jc w:val="both"/>
      </w:pPr>
      <w:r>
        <w:t xml:space="preserve">Prijedlog zaključka o </w:t>
      </w:r>
      <w:proofErr w:type="spellStart"/>
      <w:r>
        <w:t>čitovanju</w:t>
      </w:r>
      <w:proofErr w:type="spellEnd"/>
      <w:r w:rsidR="003B747F">
        <w:t xml:space="preserve"> o zahtjevu za zakup dijela neizgrađenog građevinskog zemljišta oznake k.č.br. 7987/1 i 9584/3 obje k.o. Dubrava </w:t>
      </w:r>
    </w:p>
    <w:p w:rsidR="003B747F" w:rsidRPr="008153F5" w:rsidRDefault="003B747F" w:rsidP="003B747F">
      <w:pPr>
        <w:ind w:left="284"/>
        <w:jc w:val="both"/>
        <w:rPr>
          <w:i/>
        </w:rPr>
      </w:pPr>
      <w:r>
        <w:t xml:space="preserve">      - predlagatelj: </w:t>
      </w:r>
      <w:r w:rsidRPr="008153F5">
        <w:rPr>
          <w:i/>
        </w:rPr>
        <w:t>predsjednik Vijeća</w:t>
      </w:r>
    </w:p>
    <w:p w:rsidR="003B747F" w:rsidRDefault="003B747F" w:rsidP="003B747F">
      <w:pPr>
        <w:pStyle w:val="Odlomakpopisa"/>
        <w:numPr>
          <w:ilvl w:val="0"/>
          <w:numId w:val="2"/>
        </w:numPr>
        <w:jc w:val="both"/>
      </w:pPr>
      <w:r>
        <w:t xml:space="preserve">Prijedlog zaključka o stavljanju izvan snage Zaključka o očitovanju o mogućnosti raspolaganja prodajom k.č.br. 2/2 k.o. Peščenica (Klasa: 024-08/22-002/248, </w:t>
      </w:r>
      <w:proofErr w:type="spellStart"/>
      <w:r>
        <w:t>Urbroj</w:t>
      </w:r>
      <w:proofErr w:type="spellEnd"/>
      <w:r>
        <w:t>: 251-13-11-4-22-12)</w:t>
      </w:r>
    </w:p>
    <w:p w:rsidR="003B747F" w:rsidRPr="00A5589E" w:rsidRDefault="003B747F" w:rsidP="003B747F">
      <w:pPr>
        <w:pStyle w:val="Odlomakpopisa"/>
        <w:ind w:left="644"/>
        <w:jc w:val="both"/>
        <w:rPr>
          <w:i/>
        </w:rPr>
      </w:pPr>
      <w:r>
        <w:t xml:space="preserve">- predlagatelj: </w:t>
      </w:r>
      <w:r w:rsidRPr="00A5589E">
        <w:rPr>
          <w:i/>
        </w:rPr>
        <w:t>predsjednik Vijeća</w:t>
      </w:r>
    </w:p>
    <w:p w:rsidR="003B747F" w:rsidRDefault="003B747F" w:rsidP="003B747F">
      <w:pPr>
        <w:pStyle w:val="Odlomakpopisa"/>
        <w:numPr>
          <w:ilvl w:val="0"/>
          <w:numId w:val="2"/>
        </w:numPr>
        <w:jc w:val="both"/>
      </w:pPr>
      <w:r>
        <w:t xml:space="preserve">Prijedlog zaključka o stavljanju izvan snage Zaključka o očitovanju o mogućnosti raspolaganja prodajom k.č.br. 2/2 k.o. Peščenica (Klasa: 024-08/22-002/248, </w:t>
      </w:r>
      <w:proofErr w:type="spellStart"/>
      <w:r>
        <w:t>Urbroj</w:t>
      </w:r>
      <w:proofErr w:type="spellEnd"/>
      <w:r>
        <w:t>: 251-13-11-4-22-13)</w:t>
      </w:r>
    </w:p>
    <w:p w:rsidR="003B747F" w:rsidRPr="00A5589E" w:rsidRDefault="003B747F" w:rsidP="003B747F">
      <w:pPr>
        <w:pStyle w:val="Odlomakpopisa"/>
        <w:ind w:left="644"/>
        <w:jc w:val="both"/>
        <w:rPr>
          <w:i/>
        </w:rPr>
      </w:pPr>
      <w:r>
        <w:t xml:space="preserve">- predlagatelj: </w:t>
      </w:r>
      <w:r w:rsidRPr="00A5589E">
        <w:rPr>
          <w:i/>
        </w:rPr>
        <w:t>predsjednik Vijeća</w:t>
      </w:r>
    </w:p>
    <w:p w:rsidR="003B747F" w:rsidRDefault="003B747F" w:rsidP="003B747F">
      <w:pPr>
        <w:pStyle w:val="Odlomakpopisa"/>
        <w:numPr>
          <w:ilvl w:val="0"/>
          <w:numId w:val="2"/>
        </w:numPr>
        <w:jc w:val="both"/>
      </w:pPr>
      <w:r>
        <w:t xml:space="preserve">Pitanja i prijedlozi </w:t>
      </w:r>
    </w:p>
    <w:p w:rsidR="003B747F" w:rsidRDefault="003B747F"/>
    <w:p w:rsidR="003B747F" w:rsidRDefault="003B747F"/>
    <w:p w:rsidR="003B747F" w:rsidRPr="003B747F" w:rsidRDefault="003B747F" w:rsidP="003B747F">
      <w:pPr>
        <w:contextualSpacing/>
        <w:jc w:val="both"/>
        <w:rPr>
          <w:b/>
          <w:u w:val="single"/>
        </w:rPr>
      </w:pPr>
      <w:r w:rsidRPr="003B747F">
        <w:rPr>
          <w:b/>
          <w:u w:val="single"/>
        </w:rPr>
        <w:lastRenderedPageBreak/>
        <w:t>Ad 1 - Prijedlog zaključka o izmjeni Financijskog plana Gradske četvrti Donja Dubrava za 2022.</w:t>
      </w:r>
    </w:p>
    <w:p w:rsidR="003B747F" w:rsidRDefault="009366DE">
      <w:r w:rsidRPr="009366DE">
        <w:rPr>
          <w:b/>
        </w:rPr>
        <w:t>Predsjednik</w:t>
      </w:r>
      <w:r>
        <w:t xml:space="preserve"> pojašnjava izmjene uz napomenu da ukupan iznos ostaje isti.</w:t>
      </w:r>
      <w:r w:rsidR="003B747F">
        <w:t xml:space="preserve"> </w:t>
      </w:r>
      <w:r>
        <w:t>Otvara raspravu. Bez rasprave</w:t>
      </w:r>
      <w:r w:rsidR="00CD783F">
        <w:t>,</w:t>
      </w:r>
      <w:r>
        <w:t xml:space="preserve"> Vijeće uz 12 glasova „za“ i 2 „suzdržana“ glasa donosi</w:t>
      </w:r>
    </w:p>
    <w:p w:rsidR="009366DE" w:rsidRDefault="009366DE"/>
    <w:p w:rsidR="009366DE" w:rsidRDefault="009366DE" w:rsidP="009366DE">
      <w:pPr>
        <w:jc w:val="center"/>
        <w:rPr>
          <w:b/>
          <w:i/>
        </w:rPr>
      </w:pPr>
      <w:r>
        <w:rPr>
          <w:b/>
          <w:i/>
        </w:rPr>
        <w:t>ZAKLJUČAK O IZMJENI FINANCIJSKOG PLANA</w:t>
      </w:r>
    </w:p>
    <w:p w:rsidR="009366DE" w:rsidRPr="0026502B" w:rsidRDefault="009366DE" w:rsidP="009366DE">
      <w:pPr>
        <w:jc w:val="center"/>
        <w:rPr>
          <w:b/>
          <w:i/>
        </w:rPr>
      </w:pPr>
      <w:r>
        <w:rPr>
          <w:b/>
          <w:i/>
        </w:rPr>
        <w:t>Gradske četvrti Donja Dubrava za</w:t>
      </w:r>
      <w:r w:rsidRPr="0026502B">
        <w:rPr>
          <w:b/>
          <w:i/>
        </w:rPr>
        <w:t xml:space="preserve"> 2022.</w:t>
      </w:r>
    </w:p>
    <w:p w:rsidR="009366DE" w:rsidRDefault="009366DE" w:rsidP="009366DE">
      <w:pPr>
        <w:jc w:val="center"/>
      </w:pPr>
      <w:r>
        <w:t>(Tekst Zaključka priložen je ovom zapisniku i njegov je sastavni dio)</w:t>
      </w:r>
    </w:p>
    <w:p w:rsidR="009366DE" w:rsidRDefault="009366DE" w:rsidP="009366DE">
      <w:pPr>
        <w:jc w:val="center"/>
      </w:pPr>
    </w:p>
    <w:p w:rsidR="009366DE" w:rsidRDefault="009366DE" w:rsidP="009366DE">
      <w:pPr>
        <w:jc w:val="both"/>
      </w:pPr>
    </w:p>
    <w:p w:rsidR="009366DE" w:rsidRDefault="009366DE" w:rsidP="009366DE">
      <w:pPr>
        <w:jc w:val="both"/>
      </w:pPr>
    </w:p>
    <w:p w:rsidR="009366DE" w:rsidRPr="009366DE" w:rsidRDefault="009366DE" w:rsidP="009366DE">
      <w:pPr>
        <w:jc w:val="both"/>
        <w:rPr>
          <w:b/>
          <w:u w:val="single"/>
        </w:rPr>
      </w:pPr>
      <w:r w:rsidRPr="009366DE">
        <w:rPr>
          <w:b/>
          <w:u w:val="single"/>
        </w:rPr>
        <w:t>Ad 2 - Prijedlog Programa održavanja komunalne infrastrukture na području Gradske četvrti Donja Dubrava u 2023.</w:t>
      </w:r>
    </w:p>
    <w:p w:rsidR="009366DE" w:rsidRDefault="009366DE" w:rsidP="009366DE">
      <w:pPr>
        <w:jc w:val="both"/>
      </w:pPr>
      <w:r w:rsidRPr="009366DE">
        <w:rPr>
          <w:b/>
        </w:rPr>
        <w:t>Predsjednik</w:t>
      </w:r>
      <w:r>
        <w:t xml:space="preserve"> napominje da je iznos za održavanje isti kao i prošle godine</w:t>
      </w:r>
      <w:r w:rsidR="004F25E1">
        <w:t>. Predlaže da se donese i zaključak o prijedlogu uvrštavanja u program redovnog održavanja prostora oko Dječjeg kazališta Dubrava i stare tržni</w:t>
      </w:r>
      <w:r w:rsidR="001D2803">
        <w:t>ce što je na jednoj od prijašnjih sjednica</w:t>
      </w:r>
      <w:r w:rsidR="004F25E1">
        <w:t xml:space="preserve"> predložila A. Penava Pejčinović</w:t>
      </w:r>
      <w:r w:rsidR="001D2803">
        <w:t>. U međuvremenu je stigla procjena troškova održavanja od strane Podružnice Čistoća, a o prijedlogu se očitovalo i Vijeće Mjesnog odbora Donja Dubrava koje je prijedlog prihvatilo.</w:t>
      </w:r>
    </w:p>
    <w:p w:rsidR="001D2803" w:rsidRDefault="001D2803" w:rsidP="009366DE">
      <w:pPr>
        <w:jc w:val="both"/>
      </w:pPr>
      <w:r>
        <w:t>Bez rasprave, uz 12 glasova „za“ i 2 „suzdržana“ glasa Vijeće donosi prijedlog</w:t>
      </w:r>
    </w:p>
    <w:p w:rsidR="001D2803" w:rsidRDefault="001D2803" w:rsidP="009366DE">
      <w:pPr>
        <w:jc w:val="both"/>
      </w:pPr>
    </w:p>
    <w:p w:rsidR="001D2803" w:rsidRPr="00EC606E" w:rsidRDefault="001D2803" w:rsidP="001D2803">
      <w:pPr>
        <w:spacing w:line="276" w:lineRule="auto"/>
        <w:jc w:val="center"/>
        <w:rPr>
          <w:rFonts w:eastAsiaTheme="minorHAnsi"/>
          <w:b/>
          <w:i/>
          <w:lang w:eastAsia="en-US"/>
        </w:rPr>
      </w:pPr>
      <w:r w:rsidRPr="00EC606E">
        <w:rPr>
          <w:rFonts w:eastAsiaTheme="minorHAnsi"/>
          <w:b/>
          <w:i/>
          <w:lang w:eastAsia="en-US"/>
        </w:rPr>
        <w:t>PROGRAM</w:t>
      </w:r>
    </w:p>
    <w:p w:rsidR="001D2803" w:rsidRPr="00EC606E" w:rsidRDefault="001D2803" w:rsidP="001D2803">
      <w:pPr>
        <w:spacing w:line="276" w:lineRule="auto"/>
        <w:jc w:val="center"/>
        <w:rPr>
          <w:rFonts w:eastAsiaTheme="minorHAnsi"/>
          <w:b/>
          <w:i/>
          <w:lang w:eastAsia="en-US"/>
        </w:rPr>
      </w:pPr>
      <w:r w:rsidRPr="00EC606E">
        <w:rPr>
          <w:rFonts w:eastAsiaTheme="minorHAnsi"/>
          <w:b/>
          <w:i/>
          <w:lang w:eastAsia="en-US"/>
        </w:rPr>
        <w:t>održavanja komunalne infrastrukture</w:t>
      </w:r>
    </w:p>
    <w:p w:rsidR="001D2803" w:rsidRPr="00EC606E" w:rsidRDefault="001D2803" w:rsidP="001D2803">
      <w:pPr>
        <w:spacing w:line="276" w:lineRule="auto"/>
        <w:jc w:val="center"/>
        <w:rPr>
          <w:rFonts w:eastAsiaTheme="minorHAnsi"/>
          <w:b/>
          <w:i/>
          <w:lang w:eastAsia="en-US"/>
        </w:rPr>
      </w:pPr>
      <w:r w:rsidRPr="00EC606E">
        <w:rPr>
          <w:rFonts w:eastAsiaTheme="minorHAnsi"/>
          <w:b/>
          <w:i/>
          <w:lang w:eastAsia="en-US"/>
        </w:rPr>
        <w:t>na području Grad</w:t>
      </w:r>
      <w:r>
        <w:rPr>
          <w:rFonts w:eastAsiaTheme="minorHAnsi"/>
          <w:b/>
          <w:i/>
          <w:lang w:eastAsia="en-US"/>
        </w:rPr>
        <w:t>ske četvrti Donja Dubrava u 2023</w:t>
      </w:r>
      <w:r w:rsidRPr="00EC606E">
        <w:rPr>
          <w:rFonts w:eastAsiaTheme="minorHAnsi"/>
          <w:b/>
          <w:i/>
          <w:lang w:eastAsia="en-US"/>
        </w:rPr>
        <w:t>.</w:t>
      </w:r>
    </w:p>
    <w:p w:rsidR="001D2803" w:rsidRPr="00EC606E" w:rsidRDefault="001D2803" w:rsidP="001D2803">
      <w:pPr>
        <w:spacing w:line="276" w:lineRule="auto"/>
        <w:jc w:val="center"/>
        <w:rPr>
          <w:rFonts w:eastAsiaTheme="minorHAnsi"/>
          <w:lang w:eastAsia="en-US"/>
        </w:rPr>
      </w:pPr>
      <w:r w:rsidRPr="00EC606E">
        <w:rPr>
          <w:rFonts w:eastAsiaTheme="minorHAnsi"/>
          <w:color w:val="000000" w:themeColor="text1"/>
          <w:lang w:eastAsia="en-US"/>
        </w:rPr>
        <w:t>(Tekst programa priložen je ovom zapisniku i njegov je sastavni dio)</w:t>
      </w:r>
    </w:p>
    <w:p w:rsidR="001D2803" w:rsidRDefault="001D2803" w:rsidP="009366DE">
      <w:pPr>
        <w:jc w:val="both"/>
      </w:pPr>
    </w:p>
    <w:p w:rsidR="009366DE" w:rsidRDefault="003D1286">
      <w:r>
        <w:t>Također b</w:t>
      </w:r>
      <w:r w:rsidR="001D2803">
        <w:t>ez rasprave</w:t>
      </w:r>
      <w:r w:rsidR="00CD783F">
        <w:t>,</w:t>
      </w:r>
      <w:r w:rsidR="001D2803">
        <w:t xml:space="preserve"> Vijeće </w:t>
      </w:r>
      <w:r w:rsidR="001D2803" w:rsidRPr="001D2803">
        <w:rPr>
          <w:i/>
        </w:rPr>
        <w:t>jednoglasno</w:t>
      </w:r>
      <w:r w:rsidR="001D2803">
        <w:t xml:space="preserve"> donosi</w:t>
      </w:r>
    </w:p>
    <w:p w:rsidR="001D2803" w:rsidRDefault="001D2803"/>
    <w:p w:rsidR="003D1286" w:rsidRPr="003D1286" w:rsidRDefault="003D1286" w:rsidP="003D1286">
      <w:pPr>
        <w:jc w:val="center"/>
        <w:rPr>
          <w:b/>
          <w:i/>
        </w:rPr>
      </w:pPr>
      <w:r w:rsidRPr="003D1286">
        <w:rPr>
          <w:b/>
          <w:i/>
        </w:rPr>
        <w:t>Z A K L J U Č A K</w:t>
      </w:r>
    </w:p>
    <w:p w:rsidR="003D1286" w:rsidRPr="003D1286" w:rsidRDefault="003D1286" w:rsidP="003D1286">
      <w:pPr>
        <w:jc w:val="center"/>
        <w:rPr>
          <w:b/>
          <w:i/>
        </w:rPr>
      </w:pPr>
      <w:r w:rsidRPr="003D1286">
        <w:rPr>
          <w:b/>
          <w:i/>
        </w:rPr>
        <w:t xml:space="preserve">o prijedlogu uvrštavanja u program redovnog održavanja prostora oko </w:t>
      </w:r>
    </w:p>
    <w:p w:rsidR="003D1286" w:rsidRPr="003D1286" w:rsidRDefault="003D1286" w:rsidP="003D1286">
      <w:pPr>
        <w:jc w:val="center"/>
        <w:rPr>
          <w:b/>
          <w:i/>
        </w:rPr>
      </w:pPr>
      <w:r w:rsidRPr="003D1286">
        <w:rPr>
          <w:b/>
          <w:i/>
        </w:rPr>
        <w:t>Dječjeg kazališta Dubrava i stare tržnice</w:t>
      </w:r>
    </w:p>
    <w:p w:rsidR="003D1286" w:rsidRPr="003D1286" w:rsidRDefault="003D1286" w:rsidP="003D1286">
      <w:pPr>
        <w:jc w:val="both"/>
        <w:rPr>
          <w:i/>
        </w:rPr>
      </w:pPr>
    </w:p>
    <w:p w:rsidR="003D1286" w:rsidRPr="003D1286" w:rsidRDefault="003D1286" w:rsidP="003D1286">
      <w:pPr>
        <w:pStyle w:val="Odlomakpopisa"/>
        <w:numPr>
          <w:ilvl w:val="0"/>
          <w:numId w:val="6"/>
        </w:numPr>
        <w:overflowPunct w:val="0"/>
        <w:autoSpaceDE w:val="0"/>
        <w:autoSpaceDN w:val="0"/>
        <w:adjustRightInd w:val="0"/>
        <w:jc w:val="both"/>
        <w:rPr>
          <w:i/>
        </w:rPr>
      </w:pPr>
      <w:r w:rsidRPr="003D1286">
        <w:rPr>
          <w:i/>
        </w:rPr>
        <w:t xml:space="preserve">Vijeće predlaže da se prostor oko Dječjeg kazališta Dubrava u </w:t>
      </w:r>
      <w:proofErr w:type="spellStart"/>
      <w:r w:rsidRPr="003D1286">
        <w:rPr>
          <w:i/>
        </w:rPr>
        <w:t>Cerskoj</w:t>
      </w:r>
      <w:proofErr w:type="spellEnd"/>
      <w:r w:rsidRPr="003D1286">
        <w:rPr>
          <w:i/>
        </w:rPr>
        <w:t xml:space="preserve"> ulici kao i prostor stare tržnice uvrste u program redovnog održavanja Podružnice Čistoća u 2023. godini, jednom tjedno, sukladno dostavljenoj procjeni troškova održavanja.</w:t>
      </w:r>
    </w:p>
    <w:p w:rsidR="003D1286" w:rsidRPr="003D1286" w:rsidRDefault="003D1286" w:rsidP="003D1286">
      <w:pPr>
        <w:pStyle w:val="Odlomakpopisa"/>
        <w:numPr>
          <w:ilvl w:val="0"/>
          <w:numId w:val="6"/>
        </w:numPr>
        <w:overflowPunct w:val="0"/>
        <w:autoSpaceDE w:val="0"/>
        <w:autoSpaceDN w:val="0"/>
        <w:adjustRightInd w:val="0"/>
        <w:jc w:val="both"/>
        <w:rPr>
          <w:i/>
        </w:rPr>
      </w:pPr>
      <w:r w:rsidRPr="003D1286">
        <w:rPr>
          <w:i/>
        </w:rPr>
        <w:t>Radi osiguranja sredstava potrebnih za realizaciju navedenoga u točki 1. ovoga Zaključka predlaže se umanjiti troškove ostalih stavki čišćenja shodno mogućnostima i potrebama.</w:t>
      </w:r>
    </w:p>
    <w:p w:rsidR="003D1286" w:rsidRPr="003D1286" w:rsidRDefault="003D1286" w:rsidP="003D1286">
      <w:pPr>
        <w:pStyle w:val="Odlomakpopisa"/>
        <w:numPr>
          <w:ilvl w:val="0"/>
          <w:numId w:val="6"/>
        </w:numPr>
        <w:overflowPunct w:val="0"/>
        <w:autoSpaceDE w:val="0"/>
        <w:autoSpaceDN w:val="0"/>
        <w:adjustRightInd w:val="0"/>
        <w:jc w:val="both"/>
        <w:rPr>
          <w:i/>
        </w:rPr>
      </w:pPr>
      <w:r w:rsidRPr="003D1286">
        <w:rPr>
          <w:i/>
        </w:rPr>
        <w:t>Ovaj se zaključak dostavlja Gradskom uredu za mjesnu samoupravu, civilnu zaštitu i sigurnost na daljnje postupanje.</w:t>
      </w:r>
    </w:p>
    <w:p w:rsidR="001D2803" w:rsidRDefault="001D2803"/>
    <w:p w:rsidR="003D1286" w:rsidRDefault="003D1286"/>
    <w:p w:rsidR="003D1286" w:rsidRPr="003D1286" w:rsidRDefault="003D1286" w:rsidP="003D1286">
      <w:pPr>
        <w:jc w:val="both"/>
        <w:rPr>
          <w:b/>
          <w:i/>
          <w:u w:val="single"/>
        </w:rPr>
      </w:pPr>
      <w:r w:rsidRPr="003D1286">
        <w:rPr>
          <w:b/>
          <w:u w:val="single"/>
        </w:rPr>
        <w:t>Ad 3 - Prijedlog Pravila Gradske četvrti Donja Dubrava</w:t>
      </w:r>
    </w:p>
    <w:p w:rsidR="003D1286" w:rsidRDefault="003D1286" w:rsidP="003D1286">
      <w:pPr>
        <w:jc w:val="both"/>
      </w:pPr>
      <w:r>
        <w:t>Predsjednik utvrđuje da su članovi Vijeća osim prijedloga Pravila dobili i primjerak gdje je istaknuto što se briše, a što dodaje te obrazloženje. Otvara raspravu.</w:t>
      </w:r>
    </w:p>
    <w:p w:rsidR="003D1286" w:rsidRDefault="003D1286" w:rsidP="003D1286">
      <w:pPr>
        <w:jc w:val="both"/>
      </w:pPr>
      <w:r>
        <w:t>Bez rasprave</w:t>
      </w:r>
      <w:r w:rsidR="00CD783F">
        <w:t>,</w:t>
      </w:r>
      <w:r>
        <w:t xml:space="preserve"> Vijeće uz 13 glasova „za“ i 1 „suzdržan“ glas donosi</w:t>
      </w:r>
    </w:p>
    <w:p w:rsidR="003D1286" w:rsidRPr="00281260" w:rsidRDefault="003D1286" w:rsidP="00281260">
      <w:pPr>
        <w:jc w:val="center"/>
        <w:rPr>
          <w:b/>
          <w:i/>
        </w:rPr>
      </w:pPr>
    </w:p>
    <w:p w:rsidR="00281260" w:rsidRDefault="00281260" w:rsidP="00281260">
      <w:pPr>
        <w:jc w:val="center"/>
        <w:rPr>
          <w:b/>
          <w:i/>
        </w:rPr>
      </w:pPr>
      <w:r w:rsidRPr="00281260">
        <w:rPr>
          <w:b/>
          <w:i/>
        </w:rPr>
        <w:t>Pravila Gradske četvrti Donja Dubrava</w:t>
      </w:r>
    </w:p>
    <w:p w:rsidR="00281260" w:rsidRDefault="00281260" w:rsidP="00281260">
      <w:pPr>
        <w:jc w:val="center"/>
      </w:pPr>
      <w:r>
        <w:t>(tekst Pravila priložen je ovom zapisniku i njegov je sastavni dio)</w:t>
      </w:r>
    </w:p>
    <w:p w:rsidR="00281260" w:rsidRDefault="00281260" w:rsidP="00281260">
      <w:pPr>
        <w:jc w:val="center"/>
      </w:pPr>
    </w:p>
    <w:p w:rsidR="00281260" w:rsidRPr="00281260" w:rsidRDefault="00281260" w:rsidP="00281260">
      <w:pPr>
        <w:jc w:val="both"/>
        <w:rPr>
          <w:b/>
          <w:i/>
          <w:u w:val="single"/>
        </w:rPr>
      </w:pPr>
      <w:r w:rsidRPr="00281260">
        <w:rPr>
          <w:b/>
          <w:u w:val="single"/>
        </w:rPr>
        <w:lastRenderedPageBreak/>
        <w:t>Ad 4 - Prijedlog Poslovnika o radu Vijeća Gradske četvrti Donja Dubrava</w:t>
      </w:r>
    </w:p>
    <w:p w:rsidR="00281260" w:rsidRDefault="00281260" w:rsidP="00281260">
      <w:pPr>
        <w:jc w:val="both"/>
      </w:pPr>
      <w:r>
        <w:t xml:space="preserve">Predsjednik utvrđuje da su članovi Vijeća također osim prijedloga Poslovnika dobili </w:t>
      </w:r>
      <w:r w:rsidR="00936A3C">
        <w:t>primjerak u kojem je istaknuto što se briše, a što dodaje te obrazloženje. Napominje da se ovim prijedlogom skraćuje rok dostave materijala za sjednicu sa sedam na najkasnije pet dana prije održavanja sjednice, a u iznimnim slučajevima dozvoljava se sazivanje i održavanje sjednice elektroničkim putem, ali je u tom slučaju saziva gradonačelnik ili osoba koju on ovlasti.</w:t>
      </w:r>
    </w:p>
    <w:p w:rsidR="00CD783F" w:rsidRDefault="00CD783F" w:rsidP="00281260">
      <w:pPr>
        <w:jc w:val="both"/>
      </w:pPr>
      <w:r>
        <w:t>Bez rasprave, Vijeće uz 13 glasova „za“ i 1 „suzdržanim“ glasom donosi</w:t>
      </w:r>
    </w:p>
    <w:p w:rsidR="00CD783F" w:rsidRDefault="00CD783F" w:rsidP="00281260">
      <w:pPr>
        <w:jc w:val="both"/>
      </w:pPr>
    </w:p>
    <w:p w:rsidR="00CD783F" w:rsidRDefault="00CD783F" w:rsidP="00CD783F">
      <w:pPr>
        <w:jc w:val="center"/>
        <w:rPr>
          <w:b/>
          <w:i/>
        </w:rPr>
      </w:pPr>
      <w:r w:rsidRPr="00CD783F">
        <w:rPr>
          <w:b/>
          <w:i/>
        </w:rPr>
        <w:t>Poslovnik o radu Vijeća Gradske četvrti Donja Dubrava</w:t>
      </w:r>
    </w:p>
    <w:p w:rsidR="00CD783F" w:rsidRDefault="00CD783F" w:rsidP="00CD783F">
      <w:pPr>
        <w:jc w:val="center"/>
      </w:pPr>
      <w:r>
        <w:t>(tekst Poslovnika priložen je ovom zapisniku i njegov je sastavni dio)</w:t>
      </w:r>
    </w:p>
    <w:p w:rsidR="00CD783F" w:rsidRDefault="00CD783F" w:rsidP="00CD783F">
      <w:pPr>
        <w:jc w:val="center"/>
      </w:pPr>
    </w:p>
    <w:p w:rsidR="00CD783F" w:rsidRPr="00CD783F" w:rsidRDefault="00CD783F" w:rsidP="00CD783F">
      <w:pPr>
        <w:jc w:val="center"/>
        <w:rPr>
          <w:b/>
          <w:u w:val="single"/>
        </w:rPr>
      </w:pPr>
    </w:p>
    <w:p w:rsidR="00CD783F" w:rsidRDefault="00CD783F" w:rsidP="00CD783F">
      <w:pPr>
        <w:jc w:val="both"/>
        <w:rPr>
          <w:b/>
          <w:u w:val="single"/>
        </w:rPr>
      </w:pPr>
      <w:r w:rsidRPr="00CD783F">
        <w:rPr>
          <w:b/>
          <w:u w:val="single"/>
        </w:rPr>
        <w:t>Ad 5 - Prijedlozi zaključaka o manifestaciji Advent u Dubravi</w:t>
      </w:r>
    </w:p>
    <w:p w:rsidR="00946AB1" w:rsidRPr="00CD783F" w:rsidRDefault="00946AB1" w:rsidP="00CD783F">
      <w:pPr>
        <w:jc w:val="both"/>
        <w:rPr>
          <w:b/>
          <w:i/>
          <w:u w:val="single"/>
        </w:rPr>
      </w:pPr>
    </w:p>
    <w:p w:rsidR="00CD783F" w:rsidRDefault="00CD783F" w:rsidP="00CD783F">
      <w:pPr>
        <w:pStyle w:val="Odlomakpopisa"/>
        <w:numPr>
          <w:ilvl w:val="0"/>
          <w:numId w:val="8"/>
        </w:numPr>
        <w:jc w:val="both"/>
        <w:rPr>
          <w:b/>
          <w:u w:val="single"/>
        </w:rPr>
      </w:pPr>
      <w:r w:rsidRPr="00CD783F">
        <w:rPr>
          <w:b/>
          <w:u w:val="single"/>
        </w:rPr>
        <w:t>Prijedlog zaključka o organiziraju manifestacije Advent u Dubravi</w:t>
      </w:r>
    </w:p>
    <w:p w:rsidR="00CD783F" w:rsidRDefault="00CD783F" w:rsidP="00CD783F">
      <w:pPr>
        <w:pStyle w:val="Odlomakpopisa"/>
        <w:ind w:left="928"/>
        <w:jc w:val="both"/>
        <w:rPr>
          <w:b/>
          <w:u w:val="single"/>
        </w:rPr>
      </w:pPr>
    </w:p>
    <w:p w:rsidR="00CD783F" w:rsidRDefault="00293A98" w:rsidP="00293A98">
      <w:pPr>
        <w:pStyle w:val="Odlomakpopisa"/>
        <w:ind w:left="0"/>
        <w:jc w:val="both"/>
      </w:pPr>
      <w:r w:rsidRPr="00293A98">
        <w:rPr>
          <w:b/>
        </w:rPr>
        <w:t>Predsjednik</w:t>
      </w:r>
      <w:r>
        <w:rPr>
          <w:b/>
        </w:rPr>
        <w:t xml:space="preserve"> </w:t>
      </w:r>
      <w:r>
        <w:t xml:space="preserve">napominje da Vijeće u suradnji s Vijećem Gradske četvrti Gornja Dubrava organizira Advent u Dubravi koji bi trajao od 2. do 6. prosinca i za to se može osigurati najviše 20.000,00 kn. </w:t>
      </w:r>
      <w:r w:rsidR="0098729F">
        <w:t xml:space="preserve">Predlaže da se odobre sredstva za najam šatora i za nabavu plakata i letaka sukladno pristiglim ponudama. </w:t>
      </w:r>
      <w:r>
        <w:t>Poziva sve koji mo</w:t>
      </w:r>
      <w:r w:rsidR="00946AB1">
        <w:t>gu da se uključe u organizaciju Adventa.</w:t>
      </w:r>
      <w:r>
        <w:t xml:space="preserve"> </w:t>
      </w:r>
    </w:p>
    <w:p w:rsidR="00293A98" w:rsidRDefault="00293A98" w:rsidP="00293A98">
      <w:pPr>
        <w:pStyle w:val="Odlomakpopisa"/>
        <w:ind w:left="0"/>
        <w:jc w:val="both"/>
      </w:pPr>
      <w:r>
        <w:t xml:space="preserve">U raspravi sudjeluju P. </w:t>
      </w:r>
      <w:proofErr w:type="spellStart"/>
      <w:r>
        <w:t>Atanasoski</w:t>
      </w:r>
      <w:proofErr w:type="spellEnd"/>
      <w:r>
        <w:t xml:space="preserve">, A. Bošnjaković, M. Božić, A. </w:t>
      </w:r>
      <w:proofErr w:type="spellStart"/>
      <w:r>
        <w:t>Kavur</w:t>
      </w:r>
      <w:proofErr w:type="spellEnd"/>
      <w:r>
        <w:t xml:space="preserve"> i H. Tomić.</w:t>
      </w:r>
    </w:p>
    <w:p w:rsidR="00293A98" w:rsidRDefault="00293A98" w:rsidP="00293A98">
      <w:pPr>
        <w:pStyle w:val="Odlomakpopisa"/>
        <w:ind w:left="0"/>
        <w:jc w:val="both"/>
      </w:pPr>
      <w:r>
        <w:t>Vijeće s 13 glasova „za“ i 1 „suzdržanim“ glasom donosi</w:t>
      </w:r>
    </w:p>
    <w:p w:rsidR="00293A98" w:rsidRDefault="00293A98" w:rsidP="00293A98">
      <w:pPr>
        <w:pStyle w:val="Odlomakpopisa"/>
        <w:ind w:left="0"/>
        <w:jc w:val="both"/>
      </w:pPr>
    </w:p>
    <w:p w:rsidR="00293A98" w:rsidRPr="00293A98" w:rsidRDefault="00293A98" w:rsidP="00293A98">
      <w:pPr>
        <w:jc w:val="center"/>
        <w:rPr>
          <w:rFonts w:eastAsiaTheme="minorEastAsia"/>
          <w:b/>
          <w:i/>
        </w:rPr>
      </w:pPr>
      <w:r w:rsidRPr="00293A98">
        <w:rPr>
          <w:rFonts w:eastAsiaTheme="minorEastAsia"/>
          <w:b/>
          <w:i/>
        </w:rPr>
        <w:t>Z A K LJ U Č A K</w:t>
      </w:r>
    </w:p>
    <w:p w:rsidR="00293A98" w:rsidRDefault="00293A98" w:rsidP="00293A98">
      <w:pPr>
        <w:jc w:val="center"/>
        <w:rPr>
          <w:rFonts w:eastAsiaTheme="minorEastAsia"/>
          <w:b/>
          <w:i/>
        </w:rPr>
      </w:pPr>
      <w:r w:rsidRPr="00293A98">
        <w:rPr>
          <w:rFonts w:eastAsiaTheme="minorEastAsia"/>
          <w:b/>
          <w:i/>
        </w:rPr>
        <w:t>o organiziranju manifestacije „Advent u Dubravi“</w:t>
      </w:r>
    </w:p>
    <w:p w:rsidR="00293A98" w:rsidRPr="00293A98" w:rsidRDefault="00293A98" w:rsidP="00293A98">
      <w:pPr>
        <w:jc w:val="center"/>
        <w:rPr>
          <w:rFonts w:eastAsiaTheme="minorEastAsia"/>
          <w:b/>
          <w:i/>
        </w:rPr>
      </w:pPr>
    </w:p>
    <w:p w:rsidR="00293A98" w:rsidRPr="00293A98" w:rsidRDefault="00293A98" w:rsidP="00293A98">
      <w:pPr>
        <w:autoSpaceDE w:val="0"/>
        <w:autoSpaceDN w:val="0"/>
        <w:adjustRightInd w:val="0"/>
        <w:jc w:val="both"/>
        <w:rPr>
          <w:rFonts w:eastAsiaTheme="minorEastAsia"/>
          <w:i/>
        </w:rPr>
      </w:pPr>
      <w:r w:rsidRPr="00293A98">
        <w:rPr>
          <w:rFonts w:eastAsia="Calibri"/>
          <w:i/>
          <w:color w:val="000000"/>
          <w:lang w:eastAsia="en-US"/>
        </w:rPr>
        <w:t>Vijeće u suradnji s Vijećem Gradske četvrti Gornja Dubrava organizira manifestaciju „Advent u Dubravi“ koja će se održati od 2. do 6. prosinca 2022.</w:t>
      </w:r>
    </w:p>
    <w:p w:rsidR="00293A98" w:rsidRDefault="00293A98" w:rsidP="00293A98">
      <w:pPr>
        <w:pStyle w:val="Odlomakpopisa"/>
        <w:ind w:left="0"/>
        <w:jc w:val="both"/>
      </w:pPr>
    </w:p>
    <w:p w:rsidR="00293A98" w:rsidRPr="00293A98" w:rsidRDefault="00293A98" w:rsidP="00293A98">
      <w:pPr>
        <w:pStyle w:val="Odlomakpopisa"/>
        <w:ind w:left="0"/>
        <w:jc w:val="both"/>
      </w:pPr>
    </w:p>
    <w:p w:rsidR="00CD783F" w:rsidRDefault="00CD783F" w:rsidP="00CD783F">
      <w:pPr>
        <w:pStyle w:val="Odlomakpopisa"/>
        <w:numPr>
          <w:ilvl w:val="0"/>
          <w:numId w:val="8"/>
        </w:numPr>
        <w:jc w:val="both"/>
        <w:rPr>
          <w:b/>
          <w:u w:val="single"/>
        </w:rPr>
      </w:pPr>
      <w:r w:rsidRPr="00CD783F">
        <w:rPr>
          <w:b/>
          <w:u w:val="single"/>
        </w:rPr>
        <w:t>Prijedlog zaključka o odobrenju korištenja sredstava (za najam šatora)</w:t>
      </w:r>
    </w:p>
    <w:p w:rsidR="00293A98" w:rsidRDefault="00293A98" w:rsidP="00293A98">
      <w:pPr>
        <w:pStyle w:val="Odlomakpopisa"/>
        <w:ind w:left="0"/>
        <w:jc w:val="both"/>
        <w:rPr>
          <w:b/>
          <w:u w:val="single"/>
        </w:rPr>
      </w:pPr>
    </w:p>
    <w:p w:rsidR="00293A98" w:rsidRDefault="00293A98" w:rsidP="00293A98">
      <w:pPr>
        <w:pStyle w:val="Odlomakpopisa"/>
        <w:ind w:left="0"/>
        <w:jc w:val="both"/>
      </w:pPr>
      <w:r w:rsidRPr="00293A98">
        <w:rPr>
          <w:b/>
        </w:rPr>
        <w:t>Predsjednik</w:t>
      </w:r>
      <w:r>
        <w:rPr>
          <w:b/>
        </w:rPr>
        <w:t xml:space="preserve"> </w:t>
      </w:r>
      <w:r w:rsidRPr="00293A98">
        <w:t>otvara raspravu o Prijedlogu zaključka</w:t>
      </w:r>
      <w:r>
        <w:t xml:space="preserve"> kojim bi se odobrila sredstva za najam šatora za Advent. Bez rasprave, Vijeće s 13 glasova „za“ i 1 „suzdržanim“ glasom donosi</w:t>
      </w:r>
    </w:p>
    <w:p w:rsidR="0098729F" w:rsidRDefault="0098729F" w:rsidP="00293A98">
      <w:pPr>
        <w:pStyle w:val="Odlomakpopisa"/>
        <w:ind w:left="0"/>
        <w:jc w:val="both"/>
      </w:pPr>
    </w:p>
    <w:p w:rsidR="0098729F" w:rsidRPr="0098729F" w:rsidRDefault="0098729F" w:rsidP="0098729F">
      <w:pPr>
        <w:jc w:val="center"/>
        <w:rPr>
          <w:b/>
          <w:i/>
        </w:rPr>
      </w:pPr>
      <w:r w:rsidRPr="0098729F">
        <w:rPr>
          <w:b/>
          <w:i/>
        </w:rPr>
        <w:t>Z A K L J U Č A K</w:t>
      </w:r>
    </w:p>
    <w:p w:rsidR="0098729F" w:rsidRPr="0098729F" w:rsidRDefault="0098729F" w:rsidP="0098729F">
      <w:pPr>
        <w:jc w:val="center"/>
        <w:rPr>
          <w:b/>
          <w:i/>
        </w:rPr>
      </w:pPr>
      <w:r w:rsidRPr="0098729F">
        <w:rPr>
          <w:b/>
          <w:i/>
        </w:rPr>
        <w:t>o odobrenju korištenja sredstava</w:t>
      </w:r>
    </w:p>
    <w:p w:rsidR="0098729F" w:rsidRPr="0098729F" w:rsidRDefault="0098729F" w:rsidP="0098729F">
      <w:pPr>
        <w:rPr>
          <w:b/>
          <w:i/>
        </w:rPr>
      </w:pPr>
    </w:p>
    <w:p w:rsidR="0098729F" w:rsidRPr="0098729F" w:rsidRDefault="0098729F" w:rsidP="0098729F">
      <w:pPr>
        <w:numPr>
          <w:ilvl w:val="0"/>
          <w:numId w:val="9"/>
        </w:numPr>
        <w:jc w:val="both"/>
        <w:rPr>
          <w:i/>
        </w:rPr>
      </w:pPr>
      <w:r w:rsidRPr="0098729F">
        <w:rPr>
          <w:i/>
        </w:rPr>
        <w:t>Vijeće odobrava isplatu sredstava iz razdjela 0502 Proračuna Grada Zagreba za 2022. godinu, na teret Pozicije 168-3299 „Ostali nespomenuti rashodi poslovanja“. Vijeće Gradske četvrti Donja Dubrava, u svrhu organizacije Adventa u Dubravi i promocije Vijeća, financira najam šatora, stolova i klupa u iznosu od 10.000,00 kn.</w:t>
      </w:r>
    </w:p>
    <w:p w:rsidR="0098729F" w:rsidRPr="0098729F" w:rsidRDefault="0098729F" w:rsidP="0098729F">
      <w:pPr>
        <w:ind w:left="720"/>
        <w:jc w:val="both"/>
        <w:rPr>
          <w:i/>
        </w:rPr>
      </w:pPr>
      <w:r w:rsidRPr="0098729F">
        <w:rPr>
          <w:i/>
        </w:rPr>
        <w:t xml:space="preserve">Sredstva će biti uplaćena u korist VITO obrt za usluge, Sesvetski </w:t>
      </w:r>
      <w:proofErr w:type="spellStart"/>
      <w:r w:rsidRPr="0098729F">
        <w:rPr>
          <w:i/>
        </w:rPr>
        <w:t>Kraljevec</w:t>
      </w:r>
      <w:proofErr w:type="spellEnd"/>
      <w:r w:rsidRPr="0098729F">
        <w:rPr>
          <w:i/>
        </w:rPr>
        <w:t>, Dugoselska 33a, sukladno ponudi broj 02-22 od 24. listopada 2022. godine.</w:t>
      </w:r>
    </w:p>
    <w:p w:rsidR="0098729F" w:rsidRPr="0098729F" w:rsidRDefault="0098729F" w:rsidP="0098729F">
      <w:pPr>
        <w:numPr>
          <w:ilvl w:val="0"/>
          <w:numId w:val="9"/>
        </w:numPr>
        <w:jc w:val="both"/>
        <w:rPr>
          <w:i/>
        </w:rPr>
      </w:pPr>
      <w:r w:rsidRPr="0098729F">
        <w:rPr>
          <w:i/>
        </w:rPr>
        <w:t>Ovaj se Zaključak dostavlja Gradskom uredu za mjesnu samoupravu, civilnu zaštitu i sigurnost na postupanje.</w:t>
      </w:r>
    </w:p>
    <w:p w:rsidR="0098729F" w:rsidRDefault="0098729F" w:rsidP="00293A98">
      <w:pPr>
        <w:pStyle w:val="Odlomakpopisa"/>
        <w:ind w:left="0"/>
        <w:jc w:val="both"/>
        <w:rPr>
          <w:b/>
        </w:rPr>
      </w:pPr>
    </w:p>
    <w:p w:rsidR="0098729F" w:rsidRDefault="0098729F" w:rsidP="00293A98">
      <w:pPr>
        <w:pStyle w:val="Odlomakpopisa"/>
        <w:ind w:left="0"/>
        <w:jc w:val="both"/>
        <w:rPr>
          <w:b/>
        </w:rPr>
      </w:pPr>
    </w:p>
    <w:p w:rsidR="00946AB1" w:rsidRPr="00293A98" w:rsidRDefault="00946AB1" w:rsidP="00293A98">
      <w:pPr>
        <w:pStyle w:val="Odlomakpopisa"/>
        <w:ind w:left="0"/>
        <w:jc w:val="both"/>
        <w:rPr>
          <w:b/>
        </w:rPr>
      </w:pPr>
    </w:p>
    <w:p w:rsidR="00CD783F" w:rsidRDefault="00CD783F" w:rsidP="00CD783F">
      <w:pPr>
        <w:pStyle w:val="Odlomakpopisa"/>
        <w:numPr>
          <w:ilvl w:val="0"/>
          <w:numId w:val="8"/>
        </w:numPr>
        <w:jc w:val="both"/>
        <w:rPr>
          <w:b/>
          <w:u w:val="single"/>
        </w:rPr>
      </w:pPr>
      <w:r w:rsidRPr="00CD783F">
        <w:rPr>
          <w:b/>
          <w:u w:val="single"/>
        </w:rPr>
        <w:lastRenderedPageBreak/>
        <w:t>Prijedlog zaključka o odobrenju korištenja sredstava (za nabavu plakata, letaka…)</w:t>
      </w:r>
    </w:p>
    <w:p w:rsidR="00946AB1" w:rsidRPr="00CD783F" w:rsidRDefault="00946AB1" w:rsidP="00946AB1">
      <w:pPr>
        <w:pStyle w:val="Odlomakpopisa"/>
        <w:ind w:left="928"/>
        <w:jc w:val="both"/>
        <w:rPr>
          <w:b/>
          <w:u w:val="single"/>
        </w:rPr>
      </w:pPr>
    </w:p>
    <w:p w:rsidR="00946AB1" w:rsidRDefault="00946AB1" w:rsidP="00946AB1">
      <w:pPr>
        <w:jc w:val="both"/>
      </w:pPr>
      <w:r w:rsidRPr="00946AB1">
        <w:rPr>
          <w:b/>
        </w:rPr>
        <w:t xml:space="preserve">Predsjednik </w:t>
      </w:r>
      <w:r w:rsidRPr="00293A98">
        <w:t>otvara raspravu o Prijedlogu zaključka</w:t>
      </w:r>
      <w:r>
        <w:t xml:space="preserve"> kojim bi se odobrila sredstva za nabavu plakata i letaka. Bez rasprave, Vijeće s 13 glasova „za“ i 1 „suzdržanim“ glasom donosi</w:t>
      </w:r>
    </w:p>
    <w:p w:rsidR="00CD783F" w:rsidRPr="00946AB1" w:rsidRDefault="00CD783F" w:rsidP="00CD783F">
      <w:pPr>
        <w:jc w:val="both"/>
        <w:rPr>
          <w:i/>
        </w:rPr>
      </w:pPr>
    </w:p>
    <w:p w:rsidR="00946AB1" w:rsidRPr="00946AB1" w:rsidRDefault="00946AB1" w:rsidP="00946AB1">
      <w:pPr>
        <w:jc w:val="center"/>
        <w:rPr>
          <w:b/>
          <w:i/>
        </w:rPr>
      </w:pPr>
      <w:r w:rsidRPr="00946AB1">
        <w:rPr>
          <w:b/>
          <w:i/>
        </w:rPr>
        <w:t>Z A K L J U Č A K</w:t>
      </w:r>
    </w:p>
    <w:p w:rsidR="00946AB1" w:rsidRPr="00946AB1" w:rsidRDefault="00946AB1" w:rsidP="00946AB1">
      <w:pPr>
        <w:jc w:val="center"/>
        <w:rPr>
          <w:b/>
          <w:i/>
        </w:rPr>
      </w:pPr>
      <w:r w:rsidRPr="00946AB1">
        <w:rPr>
          <w:b/>
          <w:i/>
        </w:rPr>
        <w:t>o odobrenju korištenja sredstava</w:t>
      </w:r>
    </w:p>
    <w:p w:rsidR="00946AB1" w:rsidRPr="00946AB1" w:rsidRDefault="00946AB1" w:rsidP="00946AB1">
      <w:pPr>
        <w:rPr>
          <w:i/>
        </w:rPr>
      </w:pPr>
    </w:p>
    <w:p w:rsidR="00946AB1" w:rsidRPr="00946AB1" w:rsidRDefault="00946AB1" w:rsidP="00946AB1">
      <w:pPr>
        <w:numPr>
          <w:ilvl w:val="0"/>
          <w:numId w:val="10"/>
        </w:numPr>
        <w:jc w:val="both"/>
        <w:rPr>
          <w:i/>
        </w:rPr>
      </w:pPr>
      <w:r w:rsidRPr="00946AB1">
        <w:rPr>
          <w:i/>
        </w:rPr>
        <w:t>Vijeće odobrava isplatu sredstava iz razdjela 0502 Proračuna Grada Zagreba za 2022. godinu, na teret Pozicije 168-3299 „Ostali nespomenuti rashodi poslovanja“. Vijeće Gradske četvrti Donja Dubrava, u svrhu organizacije Adventa u Dubravi i promocije Vijeća, financira nabavu  letaka, plakata, majica, akreditacija i zahvalnica u iznosu od 9.997,50 kn.</w:t>
      </w:r>
    </w:p>
    <w:p w:rsidR="00946AB1" w:rsidRPr="00946AB1" w:rsidRDefault="00946AB1" w:rsidP="00946AB1">
      <w:pPr>
        <w:ind w:left="720"/>
        <w:jc w:val="both"/>
        <w:rPr>
          <w:i/>
        </w:rPr>
      </w:pPr>
      <w:r w:rsidRPr="00946AB1">
        <w:rPr>
          <w:i/>
        </w:rPr>
        <w:t xml:space="preserve">Sredstva će biti uplaćena u korist </w:t>
      </w:r>
      <w:proofErr w:type="spellStart"/>
      <w:r w:rsidRPr="00946AB1">
        <w:rPr>
          <w:i/>
        </w:rPr>
        <w:t>Meglaj</w:t>
      </w:r>
      <w:proofErr w:type="spellEnd"/>
      <w:r w:rsidRPr="00946AB1">
        <w:rPr>
          <w:i/>
        </w:rPr>
        <w:t xml:space="preserve"> dizajn d.o.o., Lučko, F. Puškarića 110e, sukladno ponudi broj 56 od 21. listopada 2022. godine.</w:t>
      </w:r>
    </w:p>
    <w:p w:rsidR="00946AB1" w:rsidRPr="00946AB1" w:rsidRDefault="00946AB1" w:rsidP="00946AB1">
      <w:pPr>
        <w:numPr>
          <w:ilvl w:val="0"/>
          <w:numId w:val="10"/>
        </w:numPr>
        <w:jc w:val="both"/>
        <w:rPr>
          <w:i/>
        </w:rPr>
      </w:pPr>
      <w:r w:rsidRPr="00946AB1">
        <w:rPr>
          <w:i/>
        </w:rPr>
        <w:t>Ovaj se Zaključak dostavlja Gradskom uredu za mjesnu samoupravu, civilnu zaštitu i sigurnost na postupanje.</w:t>
      </w:r>
    </w:p>
    <w:p w:rsidR="00946AB1" w:rsidRDefault="00946AB1" w:rsidP="00CD783F">
      <w:pPr>
        <w:jc w:val="both"/>
      </w:pPr>
    </w:p>
    <w:p w:rsidR="00946AB1" w:rsidRDefault="00946AB1" w:rsidP="00CD783F">
      <w:pPr>
        <w:jc w:val="both"/>
      </w:pPr>
    </w:p>
    <w:p w:rsidR="00946AB1" w:rsidRPr="00946AB1" w:rsidRDefault="00946AB1" w:rsidP="00CD783F">
      <w:pPr>
        <w:jc w:val="both"/>
        <w:rPr>
          <w:b/>
          <w:u w:val="single"/>
        </w:rPr>
      </w:pPr>
    </w:p>
    <w:p w:rsidR="00946AB1" w:rsidRPr="00946AB1" w:rsidRDefault="00946AB1" w:rsidP="00946AB1">
      <w:pPr>
        <w:jc w:val="both"/>
        <w:rPr>
          <w:b/>
          <w:u w:val="single"/>
        </w:rPr>
      </w:pPr>
      <w:r w:rsidRPr="00946AB1">
        <w:rPr>
          <w:b/>
          <w:u w:val="single"/>
        </w:rPr>
        <w:t xml:space="preserve">Ad 6 - Prijedlozi zaključaka o manifestacijama „Martinje u </w:t>
      </w:r>
      <w:proofErr w:type="spellStart"/>
      <w:r w:rsidRPr="00946AB1">
        <w:rPr>
          <w:b/>
          <w:u w:val="single"/>
        </w:rPr>
        <w:t>Oporovcu</w:t>
      </w:r>
      <w:proofErr w:type="spellEnd"/>
      <w:r w:rsidRPr="00946AB1">
        <w:rPr>
          <w:b/>
          <w:u w:val="single"/>
        </w:rPr>
        <w:t>“ i „Vesni s ljubavlju“</w:t>
      </w:r>
    </w:p>
    <w:p w:rsidR="004D4C11" w:rsidRPr="004D4C11" w:rsidRDefault="00946AB1" w:rsidP="004D4C11">
      <w:pPr>
        <w:pStyle w:val="Odlomakpopisa"/>
        <w:numPr>
          <w:ilvl w:val="0"/>
          <w:numId w:val="11"/>
        </w:numPr>
        <w:jc w:val="both"/>
        <w:rPr>
          <w:b/>
          <w:u w:val="single"/>
        </w:rPr>
      </w:pPr>
      <w:r w:rsidRPr="00946AB1">
        <w:rPr>
          <w:b/>
          <w:u w:val="single"/>
        </w:rPr>
        <w:t xml:space="preserve">Prijedlog zaključka o organizaciji manifestacije „Martinje u </w:t>
      </w:r>
      <w:proofErr w:type="spellStart"/>
      <w:r w:rsidRPr="00946AB1">
        <w:rPr>
          <w:b/>
          <w:u w:val="single"/>
        </w:rPr>
        <w:t>Oporovcu</w:t>
      </w:r>
      <w:proofErr w:type="spellEnd"/>
      <w:r w:rsidRPr="00946AB1">
        <w:rPr>
          <w:b/>
          <w:u w:val="single"/>
        </w:rPr>
        <w:t>“</w:t>
      </w:r>
    </w:p>
    <w:p w:rsidR="00324E3D" w:rsidRDefault="00946AB1" w:rsidP="004D4C11">
      <w:pPr>
        <w:pStyle w:val="Odlomakpopisa"/>
        <w:ind w:left="0"/>
        <w:jc w:val="both"/>
      </w:pPr>
      <w:r w:rsidRPr="00946AB1">
        <w:rPr>
          <w:b/>
        </w:rPr>
        <w:t>Predsjednik</w:t>
      </w:r>
      <w:r>
        <w:rPr>
          <w:b/>
        </w:rPr>
        <w:t xml:space="preserve"> </w:t>
      </w:r>
      <w:r w:rsidRPr="00946AB1">
        <w:t>predlaže</w:t>
      </w:r>
      <w:r>
        <w:t xml:space="preserve"> da se podrže manifestacije koje će se održati u Gradskoj četvrti Gornja Dubrava</w:t>
      </w:r>
      <w:r w:rsidR="00324E3D">
        <w:t>.</w:t>
      </w:r>
      <w:r w:rsidR="004D4C11">
        <w:t xml:space="preserve"> </w:t>
      </w:r>
      <w:r w:rsidR="00324E3D">
        <w:t>Bez rasprave Vijeće s 13 glasova „za“ i 1 „suzdržanim“ glasom donosi</w:t>
      </w:r>
    </w:p>
    <w:p w:rsidR="004D4C11" w:rsidRPr="00324E3D" w:rsidRDefault="004D4C11" w:rsidP="004D4C11">
      <w:pPr>
        <w:pStyle w:val="Odlomakpopisa"/>
        <w:ind w:left="0"/>
        <w:jc w:val="both"/>
      </w:pPr>
    </w:p>
    <w:p w:rsidR="00324E3D" w:rsidRPr="00324E3D" w:rsidRDefault="00324E3D" w:rsidP="00324E3D">
      <w:pPr>
        <w:jc w:val="center"/>
        <w:rPr>
          <w:rFonts w:eastAsiaTheme="minorEastAsia"/>
          <w:b/>
          <w:i/>
        </w:rPr>
      </w:pPr>
      <w:r w:rsidRPr="00324E3D">
        <w:rPr>
          <w:rFonts w:eastAsiaTheme="minorEastAsia"/>
          <w:b/>
          <w:i/>
        </w:rPr>
        <w:t>Z A K LJ U Č A K</w:t>
      </w:r>
    </w:p>
    <w:p w:rsidR="00324E3D" w:rsidRPr="00324E3D" w:rsidRDefault="00324E3D" w:rsidP="00324E3D">
      <w:pPr>
        <w:jc w:val="center"/>
        <w:rPr>
          <w:rFonts w:eastAsiaTheme="minorEastAsia"/>
          <w:b/>
          <w:i/>
        </w:rPr>
      </w:pPr>
      <w:r w:rsidRPr="00324E3D">
        <w:rPr>
          <w:rFonts w:eastAsiaTheme="minorEastAsia"/>
          <w:b/>
          <w:i/>
        </w:rPr>
        <w:t xml:space="preserve">o organiziranju manifestacije „Martinje u </w:t>
      </w:r>
      <w:proofErr w:type="spellStart"/>
      <w:r w:rsidRPr="00324E3D">
        <w:rPr>
          <w:rFonts w:eastAsiaTheme="minorEastAsia"/>
          <w:b/>
          <w:i/>
        </w:rPr>
        <w:t>Oporovcu</w:t>
      </w:r>
      <w:proofErr w:type="spellEnd"/>
      <w:r w:rsidRPr="00324E3D">
        <w:rPr>
          <w:rFonts w:eastAsiaTheme="minorEastAsia"/>
          <w:b/>
          <w:i/>
        </w:rPr>
        <w:t>“</w:t>
      </w:r>
    </w:p>
    <w:p w:rsidR="00324E3D" w:rsidRPr="00324E3D" w:rsidRDefault="00324E3D" w:rsidP="00324E3D">
      <w:pPr>
        <w:spacing w:line="276" w:lineRule="auto"/>
        <w:jc w:val="both"/>
        <w:rPr>
          <w:rFonts w:eastAsiaTheme="minorEastAsia"/>
          <w:i/>
        </w:rPr>
      </w:pPr>
    </w:p>
    <w:p w:rsidR="00324E3D" w:rsidRPr="00324E3D" w:rsidRDefault="00324E3D" w:rsidP="00324E3D">
      <w:pPr>
        <w:autoSpaceDE w:val="0"/>
        <w:autoSpaceDN w:val="0"/>
        <w:adjustRightInd w:val="0"/>
        <w:ind w:left="720"/>
        <w:jc w:val="both"/>
        <w:rPr>
          <w:rFonts w:eastAsiaTheme="minorEastAsia"/>
          <w:i/>
        </w:rPr>
      </w:pPr>
      <w:r w:rsidRPr="00324E3D">
        <w:rPr>
          <w:rFonts w:eastAsia="Calibri"/>
          <w:i/>
          <w:color w:val="000000"/>
          <w:lang w:eastAsia="en-US"/>
        </w:rPr>
        <w:t xml:space="preserve">Vijeće u suradnji s Vijećem Gradske četvrti Gornja Dubrava organizira tradicionalnu vinsku svečanost „Martinje u </w:t>
      </w:r>
      <w:proofErr w:type="spellStart"/>
      <w:r w:rsidRPr="00324E3D">
        <w:rPr>
          <w:rFonts w:eastAsia="Calibri"/>
          <w:i/>
          <w:color w:val="000000"/>
          <w:lang w:eastAsia="en-US"/>
        </w:rPr>
        <w:t>Oporovcu</w:t>
      </w:r>
      <w:proofErr w:type="spellEnd"/>
      <w:r w:rsidRPr="00324E3D">
        <w:rPr>
          <w:rFonts w:eastAsia="Calibri"/>
          <w:i/>
          <w:color w:val="000000"/>
          <w:lang w:eastAsia="en-US"/>
        </w:rPr>
        <w:t xml:space="preserve">“ uz zabavni i kulturno-umjetnički program te </w:t>
      </w:r>
      <w:proofErr w:type="spellStart"/>
      <w:r w:rsidRPr="00324E3D">
        <w:rPr>
          <w:rFonts w:eastAsia="Calibri"/>
          <w:i/>
          <w:color w:val="000000"/>
          <w:lang w:eastAsia="en-US"/>
        </w:rPr>
        <w:t>gastro</w:t>
      </w:r>
      <w:proofErr w:type="spellEnd"/>
      <w:r w:rsidRPr="00324E3D">
        <w:rPr>
          <w:rFonts w:eastAsia="Calibri"/>
          <w:i/>
          <w:color w:val="000000"/>
          <w:lang w:eastAsia="en-US"/>
        </w:rPr>
        <w:t xml:space="preserve">-enološku ponudu koja će se održati 11. studenoga 2022. u MO </w:t>
      </w:r>
      <w:proofErr w:type="spellStart"/>
      <w:r w:rsidRPr="00324E3D">
        <w:rPr>
          <w:rFonts w:eastAsia="Calibri"/>
          <w:i/>
          <w:color w:val="000000"/>
          <w:lang w:eastAsia="en-US"/>
        </w:rPr>
        <w:t>Oporovec</w:t>
      </w:r>
      <w:proofErr w:type="spellEnd"/>
      <w:r w:rsidRPr="00324E3D">
        <w:rPr>
          <w:rFonts w:eastAsia="Calibri"/>
          <w:i/>
          <w:color w:val="000000"/>
          <w:lang w:eastAsia="en-US"/>
        </w:rPr>
        <w:t xml:space="preserve">, </w:t>
      </w:r>
      <w:proofErr w:type="spellStart"/>
      <w:r w:rsidRPr="00324E3D">
        <w:rPr>
          <w:rFonts w:eastAsia="Calibri"/>
          <w:i/>
          <w:color w:val="000000"/>
          <w:lang w:eastAsia="en-US"/>
        </w:rPr>
        <w:t>Oporovečki</w:t>
      </w:r>
      <w:proofErr w:type="spellEnd"/>
      <w:r w:rsidRPr="00324E3D">
        <w:rPr>
          <w:rFonts w:eastAsia="Calibri"/>
          <w:i/>
          <w:color w:val="000000"/>
          <w:lang w:eastAsia="en-US"/>
        </w:rPr>
        <w:t xml:space="preserve"> vinogradi 20.</w:t>
      </w:r>
    </w:p>
    <w:p w:rsidR="00946AB1" w:rsidRDefault="00946AB1" w:rsidP="00946AB1">
      <w:pPr>
        <w:pStyle w:val="Odlomakpopisa"/>
        <w:ind w:left="1364"/>
        <w:jc w:val="both"/>
        <w:rPr>
          <w:b/>
          <w:u w:val="single"/>
        </w:rPr>
      </w:pPr>
    </w:p>
    <w:p w:rsidR="00324E3D" w:rsidRPr="00946AB1" w:rsidRDefault="00324E3D" w:rsidP="00946AB1">
      <w:pPr>
        <w:pStyle w:val="Odlomakpopisa"/>
        <w:ind w:left="1364"/>
        <w:jc w:val="both"/>
        <w:rPr>
          <w:b/>
          <w:u w:val="single"/>
        </w:rPr>
      </w:pPr>
    </w:p>
    <w:p w:rsidR="004D4C11" w:rsidRPr="004D4C11" w:rsidRDefault="00946AB1" w:rsidP="004D4C11">
      <w:pPr>
        <w:pStyle w:val="Odlomakpopisa"/>
        <w:numPr>
          <w:ilvl w:val="0"/>
          <w:numId w:val="11"/>
        </w:numPr>
        <w:jc w:val="both"/>
        <w:rPr>
          <w:b/>
          <w:u w:val="single"/>
        </w:rPr>
      </w:pPr>
      <w:r w:rsidRPr="00946AB1">
        <w:rPr>
          <w:b/>
          <w:u w:val="single"/>
        </w:rPr>
        <w:t>Prijedlog zaključka o organizaciji manifestacije „Vesni s ljubavlju“ – obilježavanje 100. obljetnice života i stvaralaštva Vesne Parun</w:t>
      </w:r>
    </w:p>
    <w:p w:rsidR="004D4C11" w:rsidRDefault="004D4C11" w:rsidP="004D4C11">
      <w:pPr>
        <w:pStyle w:val="Odlomakpopisa"/>
        <w:ind w:left="0"/>
        <w:jc w:val="both"/>
      </w:pPr>
      <w:r w:rsidRPr="004D4C11">
        <w:rPr>
          <w:b/>
        </w:rPr>
        <w:t>Predsjednik</w:t>
      </w:r>
      <w:r>
        <w:t xml:space="preserve"> napominje da će se manifestacija „Vesni s ljubavlju“ održati u Narodnom sveučilištu Dubrava. Bez rasprave Vijeće s 13 glasova „za“ i 1 „suzdržanim“ glasom donosi</w:t>
      </w:r>
    </w:p>
    <w:p w:rsidR="004D4C11" w:rsidRDefault="004D4C11" w:rsidP="004D4C11">
      <w:pPr>
        <w:pStyle w:val="Odlomakpopisa"/>
        <w:ind w:left="0"/>
        <w:jc w:val="both"/>
      </w:pPr>
    </w:p>
    <w:p w:rsidR="004D4C11" w:rsidRPr="004D4C11" w:rsidRDefault="004D4C11" w:rsidP="004D4C11">
      <w:pPr>
        <w:jc w:val="center"/>
        <w:rPr>
          <w:rFonts w:eastAsiaTheme="minorEastAsia"/>
          <w:b/>
          <w:i/>
        </w:rPr>
      </w:pPr>
      <w:r w:rsidRPr="004D4C11">
        <w:rPr>
          <w:rFonts w:eastAsiaTheme="minorEastAsia"/>
          <w:b/>
          <w:i/>
        </w:rPr>
        <w:t>Z A K LJ U Č A K</w:t>
      </w:r>
    </w:p>
    <w:p w:rsidR="004D4C11" w:rsidRPr="004D4C11" w:rsidRDefault="004D4C11" w:rsidP="004D4C11">
      <w:pPr>
        <w:jc w:val="center"/>
        <w:rPr>
          <w:rFonts w:eastAsiaTheme="minorEastAsia"/>
          <w:b/>
          <w:i/>
        </w:rPr>
      </w:pPr>
      <w:r w:rsidRPr="004D4C11">
        <w:rPr>
          <w:rFonts w:eastAsiaTheme="minorEastAsia"/>
          <w:b/>
          <w:i/>
        </w:rPr>
        <w:t>o organiziranju manifestacije „Vesni s ljubavlju“ – obilježavanje</w:t>
      </w:r>
    </w:p>
    <w:p w:rsidR="004D4C11" w:rsidRPr="004D4C11" w:rsidRDefault="004D4C11" w:rsidP="004D4C11">
      <w:pPr>
        <w:jc w:val="center"/>
        <w:rPr>
          <w:rFonts w:eastAsiaTheme="minorEastAsia"/>
          <w:b/>
          <w:i/>
        </w:rPr>
      </w:pPr>
      <w:r w:rsidRPr="004D4C11">
        <w:rPr>
          <w:rFonts w:eastAsiaTheme="minorEastAsia"/>
          <w:b/>
          <w:i/>
        </w:rPr>
        <w:t>100. obljetnice života i stvaralaštva Vesne Parun</w:t>
      </w:r>
    </w:p>
    <w:p w:rsidR="004D4C11" w:rsidRPr="004D4C11" w:rsidRDefault="004D4C11" w:rsidP="004D4C11">
      <w:pPr>
        <w:spacing w:line="276" w:lineRule="auto"/>
        <w:jc w:val="both"/>
        <w:rPr>
          <w:rFonts w:eastAsiaTheme="minorEastAsia"/>
        </w:rPr>
      </w:pPr>
    </w:p>
    <w:p w:rsidR="004D4C11" w:rsidRPr="004D4C11" w:rsidRDefault="004D4C11" w:rsidP="004D4C11">
      <w:pPr>
        <w:autoSpaceDE w:val="0"/>
        <w:autoSpaceDN w:val="0"/>
        <w:adjustRightInd w:val="0"/>
        <w:ind w:left="720"/>
        <w:jc w:val="both"/>
        <w:rPr>
          <w:rFonts w:eastAsiaTheme="minorEastAsia"/>
          <w:i/>
        </w:rPr>
      </w:pPr>
      <w:r w:rsidRPr="004D4C11">
        <w:rPr>
          <w:rFonts w:eastAsia="Calibri"/>
          <w:i/>
          <w:color w:val="000000"/>
          <w:lang w:eastAsia="en-US"/>
        </w:rPr>
        <w:t xml:space="preserve">Vijeće u suradnji s Vijećem Gradske četvrti Gornja Dubrava organizira manifestaciju „Vesni s ljubavlju“ – obilježavanje 100. obljetnice života i stvaralaštva Vesne Parun koja se održava od 25. listopada do 3. studenoga 2022. u Narodnom sveučilištu Dubrava izložbom likovnih i literarnih radova s motivima stvaralaštva Vesne Parun uz kulturno-umjetnički program te virtualnom izložbom na mrežnim stranicama.  </w:t>
      </w:r>
    </w:p>
    <w:p w:rsidR="004D4C11" w:rsidRPr="004D4C11" w:rsidRDefault="004D4C11" w:rsidP="004D4C11">
      <w:pPr>
        <w:pStyle w:val="Odlomakpopisa"/>
        <w:ind w:left="0"/>
        <w:jc w:val="both"/>
        <w:rPr>
          <w:b/>
          <w:i/>
          <w:u w:val="single"/>
        </w:rPr>
      </w:pPr>
      <w:r w:rsidRPr="004D4C11">
        <w:rPr>
          <w:b/>
          <w:u w:val="single"/>
        </w:rPr>
        <w:lastRenderedPageBreak/>
        <w:t xml:space="preserve">Ad 7 - Prijedlog zaključka o očitovanju o prijedlozima za realizaciju projekata za optimizaciju, rekonstrukciju i izvođenje svjetlosne prometne regulacije (realizacija izrađene i verificirane projektne dokumentacije) u Ulici kneza Branimira i ulici Dubrava </w:t>
      </w:r>
    </w:p>
    <w:p w:rsidR="00946AB1" w:rsidRDefault="00822CDD" w:rsidP="00CD783F">
      <w:pPr>
        <w:jc w:val="both"/>
      </w:pPr>
      <w:r w:rsidRPr="00822CDD">
        <w:rPr>
          <w:b/>
        </w:rPr>
        <w:t>Predsjednik</w:t>
      </w:r>
      <w:r>
        <w:t xml:space="preserve"> napominje da su na svojim sjednicama Vijeće Mjesnog odbora Donja Dubrava i Vijeće Mjesnog odbora „Ivan Mažuranić“ dali pozitivna mišljenja </w:t>
      </w:r>
      <w:r w:rsidR="006821DA">
        <w:t>o predmetnim projektima. Otvara raspravu. Bez rasprave</w:t>
      </w:r>
      <w:r w:rsidR="003D4EC1">
        <w:t>,</w:t>
      </w:r>
      <w:r w:rsidR="006821DA">
        <w:t xml:space="preserve"> Vijeće</w:t>
      </w:r>
      <w:r w:rsidR="006821DA" w:rsidRPr="006821DA">
        <w:rPr>
          <w:i/>
        </w:rPr>
        <w:t xml:space="preserve"> jednoglasno</w:t>
      </w:r>
      <w:r w:rsidR="006821DA">
        <w:t xml:space="preserve"> donosi</w:t>
      </w:r>
    </w:p>
    <w:p w:rsidR="006821DA" w:rsidRDefault="006821DA" w:rsidP="00CD783F">
      <w:pPr>
        <w:jc w:val="both"/>
      </w:pPr>
    </w:p>
    <w:p w:rsidR="006821DA" w:rsidRPr="006821DA" w:rsidRDefault="006821DA" w:rsidP="006821DA">
      <w:pPr>
        <w:keepNext/>
        <w:overflowPunct w:val="0"/>
        <w:autoSpaceDE w:val="0"/>
        <w:autoSpaceDN w:val="0"/>
        <w:jc w:val="center"/>
        <w:outlineLvl w:val="0"/>
        <w:rPr>
          <w:b/>
          <w:bCs/>
          <w:i/>
          <w:kern w:val="36"/>
        </w:rPr>
      </w:pPr>
      <w:r w:rsidRPr="006821DA">
        <w:rPr>
          <w:b/>
          <w:bCs/>
          <w:i/>
          <w:kern w:val="36"/>
        </w:rPr>
        <w:t>Z A K L J U Č A K</w:t>
      </w:r>
    </w:p>
    <w:p w:rsidR="006821DA" w:rsidRPr="006821DA" w:rsidRDefault="006821DA" w:rsidP="006821DA">
      <w:pPr>
        <w:keepNext/>
        <w:overflowPunct w:val="0"/>
        <w:autoSpaceDE w:val="0"/>
        <w:autoSpaceDN w:val="0"/>
        <w:jc w:val="center"/>
        <w:outlineLvl w:val="0"/>
        <w:rPr>
          <w:b/>
          <w:bCs/>
          <w:i/>
          <w:kern w:val="36"/>
        </w:rPr>
      </w:pPr>
      <w:r w:rsidRPr="006821DA">
        <w:rPr>
          <w:b/>
          <w:bCs/>
          <w:i/>
          <w:kern w:val="36"/>
        </w:rPr>
        <w:t>o očitovanju o prijedlozima za realizaciju projekata za optimizaciju,</w:t>
      </w:r>
    </w:p>
    <w:p w:rsidR="006821DA" w:rsidRPr="006821DA" w:rsidRDefault="006821DA" w:rsidP="006821DA">
      <w:pPr>
        <w:keepNext/>
        <w:overflowPunct w:val="0"/>
        <w:autoSpaceDE w:val="0"/>
        <w:autoSpaceDN w:val="0"/>
        <w:jc w:val="center"/>
        <w:outlineLvl w:val="0"/>
        <w:rPr>
          <w:b/>
          <w:bCs/>
          <w:i/>
          <w:kern w:val="36"/>
        </w:rPr>
      </w:pPr>
      <w:r w:rsidRPr="006821DA">
        <w:rPr>
          <w:b/>
          <w:bCs/>
          <w:i/>
          <w:kern w:val="36"/>
        </w:rPr>
        <w:t>rekonstrukciju i izvođenje svjetlosne prometne regulacije (realizacija izrađene</w:t>
      </w:r>
    </w:p>
    <w:p w:rsidR="006821DA" w:rsidRPr="006821DA" w:rsidRDefault="006821DA" w:rsidP="006821DA">
      <w:pPr>
        <w:keepNext/>
        <w:overflowPunct w:val="0"/>
        <w:autoSpaceDE w:val="0"/>
        <w:autoSpaceDN w:val="0"/>
        <w:jc w:val="center"/>
        <w:outlineLvl w:val="0"/>
        <w:rPr>
          <w:b/>
          <w:bCs/>
          <w:i/>
          <w:kern w:val="36"/>
        </w:rPr>
      </w:pPr>
      <w:r w:rsidRPr="006821DA">
        <w:rPr>
          <w:b/>
          <w:bCs/>
          <w:i/>
          <w:kern w:val="36"/>
        </w:rPr>
        <w:t xml:space="preserve"> i verificirane projektne dokumentacije) u Ulici kneza Branimira i ulici Dubrava</w:t>
      </w:r>
    </w:p>
    <w:p w:rsidR="006821DA" w:rsidRPr="006821DA" w:rsidRDefault="006821DA" w:rsidP="006821DA">
      <w:pPr>
        <w:overflowPunct w:val="0"/>
        <w:autoSpaceDE w:val="0"/>
        <w:autoSpaceDN w:val="0"/>
        <w:rPr>
          <w:b/>
          <w:bCs/>
          <w:i/>
        </w:rPr>
      </w:pPr>
      <w:r w:rsidRPr="006821DA">
        <w:rPr>
          <w:b/>
          <w:bCs/>
          <w:i/>
        </w:rPr>
        <w:t> </w:t>
      </w:r>
    </w:p>
    <w:p w:rsidR="006821DA" w:rsidRPr="006821DA" w:rsidRDefault="006821DA" w:rsidP="006821DA">
      <w:pPr>
        <w:numPr>
          <w:ilvl w:val="0"/>
          <w:numId w:val="12"/>
        </w:numPr>
        <w:overflowPunct w:val="0"/>
        <w:autoSpaceDE w:val="0"/>
        <w:autoSpaceDN w:val="0"/>
        <w:ind w:left="709"/>
        <w:contextualSpacing/>
        <w:jc w:val="both"/>
        <w:rPr>
          <w:i/>
        </w:rPr>
      </w:pPr>
      <w:r w:rsidRPr="006821DA">
        <w:rPr>
          <w:i/>
        </w:rPr>
        <w:t xml:space="preserve">Razmotren je dopis Gradskog ureda za obnovu izgradnju, prostorno uređenje, graditeljstvo, komunalne poslove i promet Klasa: 340-08/22-002/374, </w:t>
      </w:r>
      <w:proofErr w:type="spellStart"/>
      <w:r w:rsidRPr="006821DA">
        <w:rPr>
          <w:i/>
        </w:rPr>
        <w:t>Urbroj</w:t>
      </w:r>
      <w:proofErr w:type="spellEnd"/>
      <w:r w:rsidRPr="006821DA">
        <w:rPr>
          <w:i/>
        </w:rPr>
        <w:t>: 251-10-44-01/003-22-14 od 30. rujna 2022. (s dokumentacijom na CD mediju) kojim se traži očitovanje Vijeća o prijedlozima za realizaciju projekata za optimizaciju, rekonstrukciju i izvođenje svjetlosne prometne regulacije u Ulici kneza Branimira i ulici Dubrava.</w:t>
      </w:r>
    </w:p>
    <w:p w:rsidR="006821DA" w:rsidRPr="006821DA" w:rsidRDefault="006821DA" w:rsidP="006821DA">
      <w:pPr>
        <w:numPr>
          <w:ilvl w:val="0"/>
          <w:numId w:val="12"/>
        </w:numPr>
        <w:overflowPunct w:val="0"/>
        <w:autoSpaceDE w:val="0"/>
        <w:autoSpaceDN w:val="0"/>
        <w:ind w:left="709"/>
        <w:contextualSpacing/>
        <w:jc w:val="both"/>
        <w:rPr>
          <w:i/>
        </w:rPr>
      </w:pPr>
      <w:r w:rsidRPr="006821DA">
        <w:rPr>
          <w:i/>
        </w:rPr>
        <w:t>Vijeće</w:t>
      </w:r>
      <w:r w:rsidRPr="006821DA">
        <w:rPr>
          <w:b/>
          <w:i/>
        </w:rPr>
        <w:t xml:space="preserve"> prihvaća</w:t>
      </w:r>
      <w:r w:rsidRPr="006821DA">
        <w:rPr>
          <w:i/>
        </w:rPr>
        <w:t xml:space="preserve"> prijedlog za realizaciju projekta „Optimizacija koordiniranog poteza semaforskih uređaja na Ulici kneza Branimira“ u dijelu koji se odnosi na područje Gradske četvrti Donja Dubrava te prijedlog za realizaciju projekta „Optimizacija koordiniranog poteza semaforskih uređaja na ulici Dubrava“.</w:t>
      </w:r>
    </w:p>
    <w:p w:rsidR="006821DA" w:rsidRPr="006821DA" w:rsidRDefault="006821DA" w:rsidP="006821DA">
      <w:pPr>
        <w:numPr>
          <w:ilvl w:val="0"/>
          <w:numId w:val="12"/>
        </w:numPr>
        <w:overflowPunct w:val="0"/>
        <w:autoSpaceDE w:val="0"/>
        <w:autoSpaceDN w:val="0"/>
        <w:contextualSpacing/>
        <w:jc w:val="both"/>
        <w:rPr>
          <w:i/>
        </w:rPr>
      </w:pPr>
      <w:r w:rsidRPr="006821DA">
        <w:rPr>
          <w:i/>
        </w:rPr>
        <w:t>Ovaj zaključak dostavlja se Gradskom uredu za obnovu, izgradnju, prostorno uređenje, graditeljstvo, komunalne poslove i promet na daljnje postupanje.</w:t>
      </w:r>
    </w:p>
    <w:p w:rsidR="006821DA" w:rsidRPr="006821DA" w:rsidRDefault="006821DA" w:rsidP="006821DA">
      <w:pPr>
        <w:overflowPunct w:val="0"/>
        <w:autoSpaceDE w:val="0"/>
        <w:autoSpaceDN w:val="0"/>
      </w:pPr>
      <w:r w:rsidRPr="006821DA">
        <w:t> </w:t>
      </w:r>
    </w:p>
    <w:p w:rsidR="006821DA" w:rsidRDefault="006821DA" w:rsidP="00CD783F">
      <w:pPr>
        <w:jc w:val="both"/>
      </w:pPr>
    </w:p>
    <w:p w:rsidR="006821DA" w:rsidRPr="006821DA" w:rsidRDefault="006821DA" w:rsidP="006821DA">
      <w:pPr>
        <w:pStyle w:val="Odlomakpopisa"/>
        <w:ind w:left="0"/>
        <w:jc w:val="both"/>
        <w:rPr>
          <w:b/>
          <w:i/>
          <w:u w:val="single"/>
        </w:rPr>
      </w:pPr>
      <w:r w:rsidRPr="006821DA">
        <w:rPr>
          <w:b/>
          <w:u w:val="single"/>
        </w:rPr>
        <w:t xml:space="preserve">Ad 8 - Prijedlog zaključka o prijedlogu postavljanja zvučnih </w:t>
      </w:r>
      <w:proofErr w:type="spellStart"/>
      <w:r w:rsidRPr="006821DA">
        <w:rPr>
          <w:b/>
          <w:u w:val="single"/>
        </w:rPr>
        <w:t>signalizatora</w:t>
      </w:r>
      <w:proofErr w:type="spellEnd"/>
      <w:r w:rsidRPr="006821DA">
        <w:rPr>
          <w:b/>
          <w:u w:val="single"/>
        </w:rPr>
        <w:t xml:space="preserve"> na semafors</w:t>
      </w:r>
      <w:r w:rsidR="00AC10AD">
        <w:rPr>
          <w:b/>
          <w:u w:val="single"/>
        </w:rPr>
        <w:t>k</w:t>
      </w:r>
      <w:r w:rsidRPr="006821DA">
        <w:rPr>
          <w:b/>
          <w:u w:val="single"/>
        </w:rPr>
        <w:t xml:space="preserve">im uređajima na raskrižju Ul. kneza Branimira – Osječka i Ul. kneza Branimira – </w:t>
      </w:r>
      <w:proofErr w:type="spellStart"/>
      <w:r w:rsidRPr="006821DA">
        <w:rPr>
          <w:b/>
          <w:u w:val="single"/>
        </w:rPr>
        <w:t>Štefanovečka</w:t>
      </w:r>
      <w:proofErr w:type="spellEnd"/>
      <w:r w:rsidRPr="006821DA">
        <w:rPr>
          <w:b/>
          <w:u w:val="single"/>
        </w:rPr>
        <w:t xml:space="preserve"> cesta</w:t>
      </w:r>
    </w:p>
    <w:p w:rsidR="003D4EC1" w:rsidRDefault="003D4EC1" w:rsidP="00CD783F">
      <w:pPr>
        <w:jc w:val="both"/>
      </w:pPr>
      <w:r w:rsidRPr="003D4EC1">
        <w:rPr>
          <w:b/>
        </w:rPr>
        <w:t>Predsjednik</w:t>
      </w:r>
      <w:r>
        <w:t xml:space="preserve"> utvrđuje da je potpredsjednik Vijeća </w:t>
      </w:r>
      <w:proofErr w:type="spellStart"/>
      <w:r>
        <w:t>Alin</w:t>
      </w:r>
      <w:proofErr w:type="spellEnd"/>
      <w:r>
        <w:t xml:space="preserve"> </w:t>
      </w:r>
      <w:proofErr w:type="spellStart"/>
      <w:r>
        <w:t>Kavur</w:t>
      </w:r>
      <w:proofErr w:type="spellEnd"/>
      <w:r>
        <w:t xml:space="preserve"> predložio da se zatraži postavljanje zvučnih </w:t>
      </w:r>
      <w:proofErr w:type="spellStart"/>
      <w:r>
        <w:t>signalizatora</w:t>
      </w:r>
      <w:proofErr w:type="spellEnd"/>
      <w:r>
        <w:t xml:space="preserve"> te je sukladno njegovom prijedlogu sačinjen Prijedlog zaključka o kojem otvara raspravu. </w:t>
      </w:r>
    </w:p>
    <w:p w:rsidR="003D4EC1" w:rsidRDefault="003D4EC1" w:rsidP="00CD783F">
      <w:pPr>
        <w:jc w:val="both"/>
      </w:pPr>
      <w:r>
        <w:t xml:space="preserve">Bez rasprave, Vijeće </w:t>
      </w:r>
      <w:r w:rsidRPr="003D4EC1">
        <w:rPr>
          <w:i/>
        </w:rPr>
        <w:t>jednoglasno</w:t>
      </w:r>
      <w:r>
        <w:t xml:space="preserve"> donosi</w:t>
      </w:r>
    </w:p>
    <w:p w:rsidR="003D4EC1" w:rsidRPr="003D4EC1" w:rsidRDefault="003D4EC1" w:rsidP="00CD783F">
      <w:pPr>
        <w:jc w:val="both"/>
        <w:rPr>
          <w:i/>
        </w:rPr>
      </w:pPr>
    </w:p>
    <w:p w:rsidR="003D4EC1" w:rsidRPr="003D4EC1" w:rsidRDefault="003D4EC1" w:rsidP="003D4EC1">
      <w:pPr>
        <w:jc w:val="center"/>
        <w:rPr>
          <w:b/>
          <w:i/>
        </w:rPr>
      </w:pPr>
      <w:r w:rsidRPr="003D4EC1">
        <w:rPr>
          <w:b/>
          <w:i/>
        </w:rPr>
        <w:t xml:space="preserve">Z A K L J U Č A K </w:t>
      </w:r>
    </w:p>
    <w:p w:rsidR="003D4EC1" w:rsidRPr="003D4EC1" w:rsidRDefault="003D4EC1" w:rsidP="003D4EC1">
      <w:pPr>
        <w:jc w:val="center"/>
        <w:rPr>
          <w:rFonts w:eastAsiaTheme="minorHAnsi"/>
          <w:b/>
          <w:i/>
          <w:lang w:eastAsia="en-US"/>
        </w:rPr>
      </w:pPr>
      <w:r w:rsidRPr="003D4EC1">
        <w:rPr>
          <w:rFonts w:eastAsiaTheme="minorHAnsi"/>
          <w:b/>
          <w:i/>
          <w:lang w:eastAsia="en-US"/>
        </w:rPr>
        <w:t xml:space="preserve">o prijedlogu postavljanja zvučnih </w:t>
      </w:r>
      <w:proofErr w:type="spellStart"/>
      <w:r w:rsidRPr="003D4EC1">
        <w:rPr>
          <w:rFonts w:eastAsiaTheme="minorHAnsi"/>
          <w:b/>
          <w:i/>
          <w:lang w:eastAsia="en-US"/>
        </w:rPr>
        <w:t>signalizatora</w:t>
      </w:r>
      <w:proofErr w:type="spellEnd"/>
      <w:r w:rsidRPr="003D4EC1">
        <w:rPr>
          <w:rFonts w:eastAsiaTheme="minorHAnsi"/>
          <w:b/>
          <w:i/>
          <w:lang w:eastAsia="en-US"/>
        </w:rPr>
        <w:t xml:space="preserve"> na semaforskim uređajima </w:t>
      </w:r>
    </w:p>
    <w:p w:rsidR="003D4EC1" w:rsidRPr="003D4EC1" w:rsidRDefault="003D4EC1" w:rsidP="003D4EC1">
      <w:pPr>
        <w:jc w:val="center"/>
        <w:rPr>
          <w:rFonts w:eastAsiaTheme="minorHAnsi"/>
          <w:b/>
          <w:i/>
          <w:lang w:eastAsia="en-US"/>
        </w:rPr>
      </w:pPr>
      <w:r w:rsidRPr="003D4EC1">
        <w:rPr>
          <w:rFonts w:eastAsiaTheme="minorHAnsi"/>
          <w:b/>
          <w:i/>
          <w:lang w:eastAsia="en-US"/>
        </w:rPr>
        <w:t xml:space="preserve">na raskrižju Ul. kneza Branimira – Osječka i Ul. kneza Branimira – </w:t>
      </w:r>
      <w:proofErr w:type="spellStart"/>
      <w:r w:rsidRPr="003D4EC1">
        <w:rPr>
          <w:rFonts w:eastAsiaTheme="minorHAnsi"/>
          <w:b/>
          <w:i/>
          <w:lang w:eastAsia="en-US"/>
        </w:rPr>
        <w:t>Štefanovečka</w:t>
      </w:r>
      <w:proofErr w:type="spellEnd"/>
      <w:r w:rsidRPr="003D4EC1">
        <w:rPr>
          <w:rFonts w:eastAsiaTheme="minorHAnsi"/>
          <w:b/>
          <w:i/>
          <w:lang w:eastAsia="en-US"/>
        </w:rPr>
        <w:t xml:space="preserve"> cesta</w:t>
      </w:r>
    </w:p>
    <w:p w:rsidR="003D4EC1" w:rsidRPr="003D4EC1" w:rsidRDefault="003D4EC1" w:rsidP="003D4EC1">
      <w:pPr>
        <w:autoSpaceDE w:val="0"/>
        <w:autoSpaceDN w:val="0"/>
        <w:adjustRightInd w:val="0"/>
        <w:jc w:val="both"/>
        <w:rPr>
          <w:i/>
          <w:color w:val="000000"/>
          <w:lang w:eastAsia="en-US"/>
        </w:rPr>
      </w:pPr>
    </w:p>
    <w:p w:rsidR="003D4EC1" w:rsidRPr="003D4EC1" w:rsidRDefault="003D4EC1" w:rsidP="003D4EC1">
      <w:pPr>
        <w:numPr>
          <w:ilvl w:val="0"/>
          <w:numId w:val="14"/>
        </w:numPr>
        <w:autoSpaceDE w:val="0"/>
        <w:autoSpaceDN w:val="0"/>
        <w:adjustRightInd w:val="0"/>
        <w:spacing w:after="160" w:line="252" w:lineRule="auto"/>
        <w:contextualSpacing/>
        <w:jc w:val="both"/>
        <w:rPr>
          <w:i/>
          <w:color w:val="000000"/>
          <w:lang w:eastAsia="en-US"/>
        </w:rPr>
      </w:pPr>
      <w:r w:rsidRPr="003D4EC1">
        <w:rPr>
          <w:i/>
          <w:color w:val="000000"/>
          <w:lang w:eastAsia="en-US"/>
        </w:rPr>
        <w:t xml:space="preserve">Vijeće predlaže postavljanje zvučnih </w:t>
      </w:r>
      <w:proofErr w:type="spellStart"/>
      <w:r w:rsidRPr="003D4EC1">
        <w:rPr>
          <w:i/>
          <w:color w:val="000000"/>
          <w:lang w:eastAsia="en-US"/>
        </w:rPr>
        <w:t>signalizatora</w:t>
      </w:r>
      <w:proofErr w:type="spellEnd"/>
      <w:r w:rsidRPr="003D4EC1">
        <w:rPr>
          <w:i/>
          <w:color w:val="000000"/>
          <w:lang w:eastAsia="en-US"/>
        </w:rPr>
        <w:t xml:space="preserve"> na semaforskim uređajima na raskrižju Ul. kneza Branimira – Osječka i Ul. </w:t>
      </w:r>
      <w:proofErr w:type="spellStart"/>
      <w:r w:rsidRPr="003D4EC1">
        <w:rPr>
          <w:i/>
          <w:color w:val="000000"/>
          <w:lang w:eastAsia="en-US"/>
        </w:rPr>
        <w:t>knaza</w:t>
      </w:r>
      <w:proofErr w:type="spellEnd"/>
      <w:r w:rsidRPr="003D4EC1">
        <w:rPr>
          <w:i/>
          <w:color w:val="000000"/>
          <w:lang w:eastAsia="en-US"/>
        </w:rPr>
        <w:t xml:space="preserve"> Branimira – </w:t>
      </w:r>
      <w:proofErr w:type="spellStart"/>
      <w:r w:rsidRPr="003D4EC1">
        <w:rPr>
          <w:i/>
          <w:color w:val="000000"/>
          <w:lang w:eastAsia="en-US"/>
        </w:rPr>
        <w:t>Štefanovečka</w:t>
      </w:r>
      <w:proofErr w:type="spellEnd"/>
      <w:r w:rsidRPr="003D4EC1">
        <w:rPr>
          <w:i/>
          <w:color w:val="000000"/>
          <w:lang w:eastAsia="en-US"/>
        </w:rPr>
        <w:t xml:space="preserve"> cesta.</w:t>
      </w:r>
    </w:p>
    <w:p w:rsidR="003D4EC1" w:rsidRPr="003D4EC1" w:rsidRDefault="003D4EC1" w:rsidP="003D4EC1">
      <w:pPr>
        <w:autoSpaceDE w:val="0"/>
        <w:autoSpaceDN w:val="0"/>
        <w:adjustRightInd w:val="0"/>
        <w:ind w:left="900"/>
        <w:contextualSpacing/>
        <w:jc w:val="both"/>
        <w:rPr>
          <w:i/>
          <w:color w:val="000000"/>
          <w:lang w:eastAsia="en-US"/>
        </w:rPr>
      </w:pPr>
      <w:r w:rsidRPr="003D4EC1">
        <w:rPr>
          <w:i/>
          <w:color w:val="000000"/>
          <w:lang w:eastAsia="en-US"/>
        </w:rPr>
        <w:t xml:space="preserve">Na predmetnim lokacijama pješačke prijelaze koriste i slijepe osobe te bi im postavljanje zvučnih </w:t>
      </w:r>
      <w:proofErr w:type="spellStart"/>
      <w:r w:rsidRPr="003D4EC1">
        <w:rPr>
          <w:i/>
          <w:color w:val="000000"/>
          <w:lang w:eastAsia="en-US"/>
        </w:rPr>
        <w:t>signalizatora</w:t>
      </w:r>
      <w:proofErr w:type="spellEnd"/>
      <w:r w:rsidRPr="003D4EC1">
        <w:rPr>
          <w:i/>
          <w:color w:val="000000"/>
          <w:lang w:eastAsia="en-US"/>
        </w:rPr>
        <w:t xml:space="preserve"> omogućilo sigurniji prijelaz vrlo prometnih i opasnih raskrižja.</w:t>
      </w:r>
    </w:p>
    <w:p w:rsidR="003D4EC1" w:rsidRPr="003D4EC1" w:rsidRDefault="003D4EC1" w:rsidP="003D4EC1">
      <w:pPr>
        <w:numPr>
          <w:ilvl w:val="0"/>
          <w:numId w:val="14"/>
        </w:numPr>
        <w:autoSpaceDE w:val="0"/>
        <w:autoSpaceDN w:val="0"/>
        <w:adjustRightInd w:val="0"/>
        <w:spacing w:after="160" w:line="252" w:lineRule="auto"/>
        <w:contextualSpacing/>
        <w:jc w:val="both"/>
        <w:rPr>
          <w:i/>
          <w:color w:val="000000"/>
          <w:lang w:eastAsia="en-US"/>
        </w:rPr>
      </w:pPr>
      <w:r w:rsidRPr="003D4EC1">
        <w:rPr>
          <w:i/>
          <w:color w:val="000000"/>
          <w:lang w:eastAsia="en-US"/>
        </w:rPr>
        <w:t>Ovaj Zaključak dostavlja se</w:t>
      </w:r>
      <w:r w:rsidRPr="003D4EC1">
        <w:rPr>
          <w:i/>
        </w:rPr>
        <w:t xml:space="preserve"> </w:t>
      </w:r>
      <w:r w:rsidRPr="003D4EC1">
        <w:rPr>
          <w:rFonts w:cstheme="minorBidi"/>
          <w:i/>
        </w:rPr>
        <w:t xml:space="preserve">Gradskom uredu za obnovu, izgradnju, prostorno uređenje, graditeljstvo, komunalne poslove i promet </w:t>
      </w:r>
      <w:r w:rsidRPr="003D4EC1">
        <w:rPr>
          <w:i/>
        </w:rPr>
        <w:t>na daljnje postupanje.</w:t>
      </w:r>
    </w:p>
    <w:p w:rsidR="003D4EC1" w:rsidRDefault="003D4EC1" w:rsidP="00CD783F">
      <w:pPr>
        <w:jc w:val="both"/>
      </w:pPr>
    </w:p>
    <w:p w:rsidR="003D4EC1" w:rsidRDefault="003D4EC1" w:rsidP="00CD783F">
      <w:pPr>
        <w:jc w:val="both"/>
      </w:pPr>
    </w:p>
    <w:p w:rsidR="00A45F61" w:rsidRPr="00A45F61" w:rsidRDefault="00A45F61" w:rsidP="00A45F61">
      <w:pPr>
        <w:jc w:val="both"/>
        <w:rPr>
          <w:b/>
          <w:i/>
          <w:u w:val="single"/>
        </w:rPr>
      </w:pPr>
      <w:r w:rsidRPr="00A45F61">
        <w:rPr>
          <w:b/>
          <w:u w:val="single"/>
        </w:rPr>
        <w:t xml:space="preserve">Ad 9 - Prijedlog zaključka o prijedlogu uređivanja parkinga za bicikle postavljanjem klamerica </w:t>
      </w:r>
    </w:p>
    <w:p w:rsidR="00A45F61" w:rsidRDefault="00A45F61" w:rsidP="00CD783F">
      <w:pPr>
        <w:jc w:val="both"/>
      </w:pPr>
      <w:r w:rsidRPr="00A45F61">
        <w:rPr>
          <w:b/>
        </w:rPr>
        <w:t>Predsjednik</w:t>
      </w:r>
      <w:r>
        <w:rPr>
          <w:b/>
        </w:rPr>
        <w:t xml:space="preserve"> </w:t>
      </w:r>
      <w:r>
        <w:t>utvrđuje da su se, sukladno Zaključku 14. sjednice Vijeća, sva vijeća mjesnih odbora očitovala o potrebama i lokacijama na kojima predlažu uređivanje parkinga za bicikle</w:t>
      </w:r>
    </w:p>
    <w:p w:rsidR="003D4EC1" w:rsidRDefault="00A45F61" w:rsidP="00CD783F">
      <w:pPr>
        <w:jc w:val="both"/>
      </w:pPr>
      <w:r>
        <w:lastRenderedPageBreak/>
        <w:t xml:space="preserve"> postavljanjem klamerica. Sve je uvršteno u Prijedlog zaključka o kojem otvara raspravu.</w:t>
      </w:r>
    </w:p>
    <w:p w:rsidR="00A45F61" w:rsidRDefault="00A45F61" w:rsidP="00CD783F">
      <w:pPr>
        <w:jc w:val="both"/>
      </w:pPr>
      <w:r>
        <w:t xml:space="preserve">U raspravi sudjeluju A. Bošnjaković, M. Božić, A. </w:t>
      </w:r>
      <w:proofErr w:type="spellStart"/>
      <w:r>
        <w:t>Kavur</w:t>
      </w:r>
      <w:proofErr w:type="spellEnd"/>
      <w:r>
        <w:t xml:space="preserve"> i H. Tomić.</w:t>
      </w:r>
    </w:p>
    <w:p w:rsidR="00A45F61" w:rsidRDefault="00A45F61" w:rsidP="00CD783F">
      <w:pPr>
        <w:jc w:val="both"/>
      </w:pPr>
      <w:r>
        <w:t>Po završetku rasprave, Vijeće uz 12 glasova „za“, 1 glasom „protiv“ i 1 „suzdržanim“ glasom donosi</w:t>
      </w:r>
    </w:p>
    <w:p w:rsidR="00A45F61" w:rsidRPr="00A45F61" w:rsidRDefault="00A45F61" w:rsidP="00A45F61">
      <w:pPr>
        <w:jc w:val="center"/>
        <w:rPr>
          <w:b/>
          <w:i/>
        </w:rPr>
      </w:pPr>
      <w:r w:rsidRPr="00A45F61">
        <w:rPr>
          <w:b/>
          <w:i/>
        </w:rPr>
        <w:t xml:space="preserve">Z A K L J U Č A K </w:t>
      </w:r>
    </w:p>
    <w:p w:rsidR="00A45F61" w:rsidRPr="00A45F61" w:rsidRDefault="00A45F61" w:rsidP="00A45F61">
      <w:pPr>
        <w:jc w:val="center"/>
        <w:rPr>
          <w:rFonts w:eastAsiaTheme="minorHAnsi"/>
          <w:b/>
          <w:i/>
          <w:lang w:eastAsia="en-US"/>
        </w:rPr>
      </w:pPr>
      <w:r w:rsidRPr="00A45F61">
        <w:rPr>
          <w:rFonts w:eastAsiaTheme="minorHAnsi"/>
          <w:b/>
          <w:i/>
          <w:lang w:eastAsia="en-US"/>
        </w:rPr>
        <w:t xml:space="preserve">o prijedlogu lokacija za uređivanje </w:t>
      </w:r>
    </w:p>
    <w:p w:rsidR="00A45F61" w:rsidRPr="00A45F61" w:rsidRDefault="00A45F61" w:rsidP="00A45F61">
      <w:pPr>
        <w:jc w:val="center"/>
        <w:rPr>
          <w:rFonts w:eastAsiaTheme="minorHAnsi"/>
          <w:b/>
          <w:i/>
          <w:lang w:eastAsia="en-US"/>
        </w:rPr>
      </w:pPr>
      <w:r w:rsidRPr="00A45F61">
        <w:rPr>
          <w:rFonts w:eastAsiaTheme="minorHAnsi"/>
          <w:b/>
          <w:i/>
          <w:lang w:eastAsia="en-US"/>
        </w:rPr>
        <w:t>parkinga za bicikle postavljanjem klamerica</w:t>
      </w:r>
    </w:p>
    <w:p w:rsidR="00A45F61" w:rsidRPr="00A45F61" w:rsidRDefault="00A45F61" w:rsidP="00A45F61">
      <w:pPr>
        <w:jc w:val="center"/>
        <w:rPr>
          <w:rFonts w:eastAsiaTheme="minorHAnsi"/>
          <w:b/>
          <w:i/>
          <w:lang w:eastAsia="en-US"/>
        </w:rPr>
      </w:pPr>
    </w:p>
    <w:p w:rsidR="00A45F61" w:rsidRPr="00A45F61" w:rsidRDefault="00A45F61" w:rsidP="00A45F61">
      <w:pPr>
        <w:numPr>
          <w:ilvl w:val="0"/>
          <w:numId w:val="16"/>
        </w:numPr>
        <w:autoSpaceDE w:val="0"/>
        <w:autoSpaceDN w:val="0"/>
        <w:adjustRightInd w:val="0"/>
        <w:spacing w:after="160" w:line="252" w:lineRule="auto"/>
        <w:contextualSpacing/>
        <w:jc w:val="both"/>
        <w:rPr>
          <w:i/>
          <w:color w:val="000000"/>
          <w:lang w:eastAsia="en-US"/>
        </w:rPr>
      </w:pPr>
      <w:r w:rsidRPr="00A45F61">
        <w:rPr>
          <w:i/>
          <w:color w:val="000000"/>
          <w:lang w:eastAsia="en-US"/>
        </w:rPr>
        <w:t>Vijeće predlaže da se na području Gradske četvrti Donja Dubrava urede parkinzi za bicikle postavljanjem klamerica iz gradske zalihe na sljedećim lokacijama:</w:t>
      </w:r>
    </w:p>
    <w:p w:rsidR="00A45F61" w:rsidRPr="00A45F61" w:rsidRDefault="00A45F61" w:rsidP="00A45F61">
      <w:pPr>
        <w:autoSpaceDE w:val="0"/>
        <w:autoSpaceDN w:val="0"/>
        <w:adjustRightInd w:val="0"/>
        <w:ind w:left="900"/>
        <w:contextualSpacing/>
        <w:jc w:val="both"/>
        <w:rPr>
          <w:i/>
          <w:color w:val="000000"/>
          <w:lang w:eastAsia="en-US"/>
        </w:rPr>
      </w:pP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kod tramvajske stanice Kapucinska, u smjeru istoka – 3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ispred objekta Mjesne samouprave „Ivan Mažuranić“, Vrpoljska 10 – 2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ispred objekta Mjesne samouprave „30. svibnja 1990.“, Vinodolska 23 – 1 klamerica</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pored objekta Mjesne samouprave „30. svibnja 1990.“, Vinodolska 23, bočna strana  </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kod platoa – 1 klamerica</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w:t>
      </w:r>
      <w:proofErr w:type="spellStart"/>
      <w:r w:rsidRPr="00A45F61">
        <w:rPr>
          <w:i/>
          <w:color w:val="000000"/>
          <w:lang w:eastAsia="en-US"/>
        </w:rPr>
        <w:t>Štefanovečki</w:t>
      </w:r>
      <w:proofErr w:type="spellEnd"/>
      <w:r w:rsidRPr="00A45F61">
        <w:rPr>
          <w:i/>
          <w:color w:val="000000"/>
          <w:lang w:eastAsia="en-US"/>
        </w:rPr>
        <w:t xml:space="preserve"> zavoj, uz sportsko igralište – 3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OŠ Marije Jurić Zagorke, kraj školskog dvorišta – 3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spoj </w:t>
      </w:r>
      <w:proofErr w:type="spellStart"/>
      <w:r w:rsidRPr="00A45F61">
        <w:rPr>
          <w:i/>
          <w:color w:val="000000"/>
          <w:lang w:eastAsia="en-US"/>
        </w:rPr>
        <w:t>Štefanovečke</w:t>
      </w:r>
      <w:proofErr w:type="spellEnd"/>
      <w:r w:rsidRPr="00A45F61">
        <w:rPr>
          <w:i/>
          <w:color w:val="000000"/>
          <w:lang w:eastAsia="en-US"/>
        </w:rPr>
        <w:t xml:space="preserve"> ceste i ulice Dubrava, ispred zgrade nekadašnje pošte – 3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park Sitnice, kod vježbališta – 2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kod objekta Mjesne samouprave Stari Retkovec, I. Retkovec 2a – 2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I. Retkovec 1, kod dječjeg igrališta – 2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VII. Retkovec, kod željezničkog stajališta (južna strana – kod k.br.13) – 2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pored objekta Mjesne samouprave </w:t>
      </w:r>
      <w:proofErr w:type="spellStart"/>
      <w:r w:rsidRPr="00A45F61">
        <w:rPr>
          <w:i/>
          <w:color w:val="000000"/>
          <w:lang w:eastAsia="en-US"/>
        </w:rPr>
        <w:t>Čulinec</w:t>
      </w:r>
      <w:proofErr w:type="spellEnd"/>
      <w:r w:rsidRPr="00A45F61">
        <w:rPr>
          <w:i/>
          <w:color w:val="000000"/>
          <w:lang w:eastAsia="en-US"/>
        </w:rPr>
        <w:t xml:space="preserve">, </w:t>
      </w:r>
      <w:proofErr w:type="spellStart"/>
      <w:r w:rsidRPr="00A45F61">
        <w:rPr>
          <w:i/>
          <w:color w:val="000000"/>
          <w:lang w:eastAsia="en-US"/>
        </w:rPr>
        <w:t>Ul.badema</w:t>
      </w:r>
      <w:proofErr w:type="spellEnd"/>
      <w:r w:rsidRPr="00A45F61">
        <w:rPr>
          <w:i/>
          <w:color w:val="000000"/>
          <w:lang w:eastAsia="en-US"/>
        </w:rPr>
        <w:t xml:space="preserve"> 2a, s lijeve strane ulaznih vrata </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- 1 klamerica</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Ul. borova, dječje igralište – 1 klamerica</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ispred objekta NK </w:t>
      </w:r>
      <w:proofErr w:type="spellStart"/>
      <w:r w:rsidRPr="00A45F61">
        <w:rPr>
          <w:i/>
          <w:color w:val="000000"/>
          <w:lang w:eastAsia="en-US"/>
        </w:rPr>
        <w:t>Čulinec</w:t>
      </w:r>
      <w:proofErr w:type="spellEnd"/>
      <w:r w:rsidRPr="00A45F61">
        <w:rPr>
          <w:i/>
          <w:color w:val="000000"/>
          <w:lang w:eastAsia="en-US"/>
        </w:rPr>
        <w:t>, Ul. palma 38 – 1 klamerica</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park Tomislava Ivčića, </w:t>
      </w:r>
      <w:proofErr w:type="spellStart"/>
      <w:r w:rsidRPr="00A45F61">
        <w:rPr>
          <w:i/>
          <w:color w:val="000000"/>
          <w:lang w:eastAsia="en-US"/>
        </w:rPr>
        <w:t>Resnički</w:t>
      </w:r>
      <w:proofErr w:type="spellEnd"/>
      <w:r w:rsidRPr="00A45F61">
        <w:rPr>
          <w:i/>
          <w:color w:val="000000"/>
          <w:lang w:eastAsia="en-US"/>
        </w:rPr>
        <w:t xml:space="preserve"> put – 4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željeznička stanica </w:t>
      </w:r>
      <w:proofErr w:type="spellStart"/>
      <w:r w:rsidRPr="00A45F61">
        <w:rPr>
          <w:i/>
          <w:color w:val="000000"/>
          <w:lang w:eastAsia="en-US"/>
        </w:rPr>
        <w:t>Trnava</w:t>
      </w:r>
      <w:proofErr w:type="spellEnd"/>
      <w:r w:rsidRPr="00A45F61">
        <w:rPr>
          <w:i/>
          <w:color w:val="000000"/>
          <w:lang w:eastAsia="en-US"/>
        </w:rPr>
        <w:t>, sjeverna strana – 4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željeznička stanica </w:t>
      </w:r>
      <w:proofErr w:type="spellStart"/>
      <w:r w:rsidRPr="00A45F61">
        <w:rPr>
          <w:i/>
          <w:color w:val="000000"/>
          <w:lang w:eastAsia="en-US"/>
        </w:rPr>
        <w:t>Trnava</w:t>
      </w:r>
      <w:proofErr w:type="spellEnd"/>
      <w:r w:rsidRPr="00A45F61">
        <w:rPr>
          <w:i/>
          <w:color w:val="000000"/>
          <w:lang w:eastAsia="en-US"/>
        </w:rPr>
        <w:t>, južna strana – 4 klamerice</w:t>
      </w:r>
    </w:p>
    <w:p w:rsidR="00A45F61" w:rsidRPr="00A45F61" w:rsidRDefault="00A45F61" w:rsidP="00A45F61">
      <w:pPr>
        <w:autoSpaceDE w:val="0"/>
        <w:autoSpaceDN w:val="0"/>
        <w:adjustRightInd w:val="0"/>
        <w:ind w:left="900"/>
        <w:contextualSpacing/>
        <w:jc w:val="both"/>
        <w:rPr>
          <w:i/>
          <w:color w:val="000000"/>
          <w:lang w:eastAsia="en-US"/>
        </w:rPr>
      </w:pPr>
      <w:r w:rsidRPr="00A45F61">
        <w:rPr>
          <w:i/>
          <w:color w:val="000000"/>
          <w:lang w:eastAsia="en-US"/>
        </w:rPr>
        <w:t xml:space="preserve">- ambulanta </w:t>
      </w:r>
      <w:proofErr w:type="spellStart"/>
      <w:r w:rsidRPr="00A45F61">
        <w:rPr>
          <w:i/>
          <w:color w:val="000000"/>
          <w:lang w:eastAsia="en-US"/>
        </w:rPr>
        <w:t>Trnava</w:t>
      </w:r>
      <w:proofErr w:type="spellEnd"/>
      <w:r w:rsidRPr="00A45F61">
        <w:rPr>
          <w:i/>
          <w:color w:val="000000"/>
          <w:lang w:eastAsia="en-US"/>
        </w:rPr>
        <w:t xml:space="preserve">, </w:t>
      </w:r>
      <w:proofErr w:type="spellStart"/>
      <w:r w:rsidRPr="00A45F61">
        <w:rPr>
          <w:i/>
          <w:color w:val="000000"/>
          <w:lang w:eastAsia="en-US"/>
        </w:rPr>
        <w:t>Resnički</w:t>
      </w:r>
      <w:proofErr w:type="spellEnd"/>
      <w:r w:rsidRPr="00A45F61">
        <w:rPr>
          <w:i/>
          <w:color w:val="000000"/>
          <w:lang w:eastAsia="en-US"/>
        </w:rPr>
        <w:t xml:space="preserve"> put 77 – 4 klamerice</w:t>
      </w:r>
    </w:p>
    <w:p w:rsidR="00A45F61" w:rsidRPr="00A45F61" w:rsidRDefault="00A45F61" w:rsidP="00A45F61">
      <w:pPr>
        <w:autoSpaceDE w:val="0"/>
        <w:autoSpaceDN w:val="0"/>
        <w:adjustRightInd w:val="0"/>
        <w:jc w:val="both"/>
        <w:rPr>
          <w:i/>
          <w:color w:val="000000"/>
          <w:lang w:eastAsia="en-US"/>
        </w:rPr>
      </w:pPr>
    </w:p>
    <w:p w:rsidR="00A45F61" w:rsidRPr="00A45F61" w:rsidRDefault="00A45F61" w:rsidP="00A45F61">
      <w:pPr>
        <w:numPr>
          <w:ilvl w:val="0"/>
          <w:numId w:val="16"/>
        </w:numPr>
        <w:autoSpaceDE w:val="0"/>
        <w:autoSpaceDN w:val="0"/>
        <w:adjustRightInd w:val="0"/>
        <w:spacing w:after="160" w:line="252" w:lineRule="auto"/>
        <w:contextualSpacing/>
        <w:jc w:val="both"/>
        <w:rPr>
          <w:i/>
          <w:color w:val="000000"/>
          <w:lang w:eastAsia="en-US"/>
        </w:rPr>
      </w:pPr>
      <w:r w:rsidRPr="00A45F61">
        <w:rPr>
          <w:i/>
          <w:color w:val="000000"/>
          <w:lang w:eastAsia="en-US"/>
        </w:rPr>
        <w:t>Ovaj Zaključak dostavlja se</w:t>
      </w:r>
      <w:r w:rsidRPr="00A45F61">
        <w:rPr>
          <w:i/>
        </w:rPr>
        <w:t xml:space="preserve"> </w:t>
      </w:r>
      <w:r w:rsidRPr="00A45F61">
        <w:rPr>
          <w:rFonts w:cstheme="minorBidi"/>
          <w:i/>
        </w:rPr>
        <w:t xml:space="preserve">Gradskom uredu za obnovu, izgradnju, prostorno uređenje, graditeljstvo, komunalne poslove i promet </w:t>
      </w:r>
      <w:r w:rsidRPr="00A45F61">
        <w:rPr>
          <w:i/>
        </w:rPr>
        <w:t>na daljnje postupanje.</w:t>
      </w:r>
    </w:p>
    <w:p w:rsidR="00A45F61" w:rsidRDefault="00A45F61" w:rsidP="00CD783F">
      <w:pPr>
        <w:jc w:val="both"/>
      </w:pPr>
    </w:p>
    <w:p w:rsidR="00A45F61" w:rsidRDefault="00A45F61" w:rsidP="00CD783F">
      <w:pPr>
        <w:jc w:val="both"/>
      </w:pPr>
    </w:p>
    <w:p w:rsidR="00A45F61" w:rsidRPr="00A45F61" w:rsidRDefault="00A45F61" w:rsidP="00A45F61">
      <w:pPr>
        <w:jc w:val="both"/>
        <w:rPr>
          <w:b/>
          <w:u w:val="single"/>
        </w:rPr>
      </w:pPr>
      <w:r w:rsidRPr="00A45F61">
        <w:rPr>
          <w:b/>
          <w:u w:val="single"/>
        </w:rPr>
        <w:t xml:space="preserve">Ad 10 - Prijedlog zaključka o prijedlogu iscrtavanja pješačkih prijelaza pored dječjeg igrališta u Aleji lipa </w:t>
      </w:r>
    </w:p>
    <w:p w:rsidR="00A45F61" w:rsidRDefault="00A45F61" w:rsidP="00CD783F">
      <w:pPr>
        <w:jc w:val="both"/>
      </w:pPr>
      <w:r w:rsidRPr="00A45F61">
        <w:rPr>
          <w:b/>
        </w:rPr>
        <w:t>Predsjednik</w:t>
      </w:r>
      <w:r>
        <w:t xml:space="preserve"> napominje da je Vijeće Mjesnog odbora Novi Retkovec, također sukladno zaključku Vijeća s 14. sjednice, doradilo, odnosno preciziralo svoj prvotni prijedlog i dostavilo skicu. </w:t>
      </w:r>
    </w:p>
    <w:p w:rsidR="00A45F61" w:rsidRDefault="00A45F61" w:rsidP="00CD783F">
      <w:pPr>
        <w:jc w:val="both"/>
      </w:pPr>
      <w:r>
        <w:t xml:space="preserve">Bez rasprave, Vijeće </w:t>
      </w:r>
      <w:r w:rsidRPr="00A45F61">
        <w:rPr>
          <w:i/>
        </w:rPr>
        <w:t>jednoglasno</w:t>
      </w:r>
      <w:r>
        <w:t xml:space="preserve"> donosi</w:t>
      </w:r>
    </w:p>
    <w:p w:rsidR="00A45F61" w:rsidRDefault="00A45F61" w:rsidP="00CD783F">
      <w:pPr>
        <w:jc w:val="both"/>
      </w:pPr>
    </w:p>
    <w:p w:rsidR="00D17A42" w:rsidRPr="00D17A42" w:rsidRDefault="00D17A42" w:rsidP="00D17A42">
      <w:pPr>
        <w:jc w:val="center"/>
        <w:rPr>
          <w:b/>
          <w:i/>
        </w:rPr>
      </w:pPr>
      <w:r w:rsidRPr="00D17A42">
        <w:rPr>
          <w:b/>
          <w:i/>
        </w:rPr>
        <w:t xml:space="preserve">Z A K L J U Č A K </w:t>
      </w:r>
    </w:p>
    <w:p w:rsidR="00D17A42" w:rsidRPr="00D17A42" w:rsidRDefault="00D17A42" w:rsidP="00D17A42">
      <w:pPr>
        <w:jc w:val="center"/>
        <w:rPr>
          <w:b/>
          <w:i/>
        </w:rPr>
      </w:pPr>
      <w:r w:rsidRPr="00D17A42">
        <w:rPr>
          <w:b/>
          <w:i/>
        </w:rPr>
        <w:t xml:space="preserve">o prijedlogu iscrtavanja pješačkih prijelaza </w:t>
      </w:r>
    </w:p>
    <w:p w:rsidR="00D17A42" w:rsidRPr="00A21618" w:rsidRDefault="00D17A42" w:rsidP="00A21618">
      <w:pPr>
        <w:jc w:val="center"/>
        <w:rPr>
          <w:b/>
          <w:i/>
        </w:rPr>
      </w:pPr>
      <w:r w:rsidRPr="00D17A42">
        <w:rPr>
          <w:b/>
          <w:i/>
        </w:rPr>
        <w:t>pored dječjeg igrališta u Aleji lipa</w:t>
      </w:r>
    </w:p>
    <w:p w:rsidR="00D17A42" w:rsidRPr="00D17A42" w:rsidRDefault="00D17A42" w:rsidP="00D17A42">
      <w:pPr>
        <w:numPr>
          <w:ilvl w:val="0"/>
          <w:numId w:val="17"/>
        </w:numPr>
        <w:autoSpaceDE w:val="0"/>
        <w:autoSpaceDN w:val="0"/>
        <w:adjustRightInd w:val="0"/>
        <w:spacing w:line="252" w:lineRule="auto"/>
        <w:jc w:val="both"/>
        <w:rPr>
          <w:rFonts w:eastAsia="Calibri"/>
          <w:i/>
          <w:color w:val="000000"/>
          <w:lang w:eastAsia="en-US"/>
        </w:rPr>
      </w:pPr>
      <w:r w:rsidRPr="00D17A42">
        <w:rPr>
          <w:rFonts w:eastAsia="Calibri"/>
          <w:i/>
          <w:color w:val="000000"/>
          <w:lang w:eastAsia="en-US"/>
        </w:rPr>
        <w:lastRenderedPageBreak/>
        <w:t xml:space="preserve">Razmotren je Zaključak Vijeća Mjesnog odbora Novi Retkovec kojim se predlaže postavljanje horizontalne signalizacije „iscrtavanje pješačkih prijelaza“ pored  dječjeg igrališta u Aleji lipa, </w:t>
      </w:r>
      <w:r>
        <w:rPr>
          <w:rFonts w:eastAsia="Calibri"/>
          <w:i/>
          <w:color w:val="000000"/>
          <w:lang w:eastAsia="en-US"/>
        </w:rPr>
        <w:t xml:space="preserve">na </w:t>
      </w:r>
      <w:r w:rsidRPr="00D17A42">
        <w:rPr>
          <w:rFonts w:eastAsia="Calibri"/>
          <w:i/>
          <w:color w:val="000000"/>
          <w:lang w:eastAsia="en-US"/>
        </w:rPr>
        <w:t xml:space="preserve">raskrižju Aleje lipa i Ulice jasmina – istočna strana te na raskrižju Aleja lipa i Ulica trešanja – istočna strana. </w:t>
      </w:r>
    </w:p>
    <w:p w:rsidR="00D17A42" w:rsidRPr="00D17A42" w:rsidRDefault="00D17A42" w:rsidP="00D17A42">
      <w:pPr>
        <w:numPr>
          <w:ilvl w:val="0"/>
          <w:numId w:val="17"/>
        </w:numPr>
        <w:overflowPunct w:val="0"/>
        <w:autoSpaceDE w:val="0"/>
        <w:autoSpaceDN w:val="0"/>
        <w:adjustRightInd w:val="0"/>
        <w:spacing w:line="252" w:lineRule="auto"/>
        <w:jc w:val="both"/>
        <w:rPr>
          <w:i/>
        </w:rPr>
      </w:pPr>
      <w:r w:rsidRPr="00D17A42">
        <w:rPr>
          <w:rFonts w:eastAsia="Calibri"/>
          <w:i/>
          <w:color w:val="000000"/>
          <w:lang w:eastAsia="en-US"/>
        </w:rPr>
        <w:t>Vijeće prijedlog smatra opravdanim te nadležnom Gradskom uredu predlaže da po obavljenom očevidu utvrdi mogućnost realizacije, donese odgovarajuće rješenje i Vijeće obavijesti o učinjenom.</w:t>
      </w:r>
    </w:p>
    <w:p w:rsidR="00D17A42" w:rsidRPr="00D17A42" w:rsidRDefault="00D17A42" w:rsidP="00D17A42">
      <w:pPr>
        <w:numPr>
          <w:ilvl w:val="0"/>
          <w:numId w:val="17"/>
        </w:numPr>
        <w:autoSpaceDE w:val="0"/>
        <w:autoSpaceDN w:val="0"/>
        <w:adjustRightInd w:val="0"/>
        <w:contextualSpacing/>
        <w:jc w:val="both"/>
        <w:rPr>
          <w:i/>
          <w:color w:val="000000"/>
          <w:lang w:eastAsia="en-US"/>
        </w:rPr>
      </w:pPr>
      <w:r w:rsidRPr="00D17A42">
        <w:rPr>
          <w:i/>
          <w:color w:val="000000"/>
          <w:lang w:eastAsia="en-US"/>
        </w:rPr>
        <w:t xml:space="preserve">Ovaj Zaključak dostavlja se </w:t>
      </w:r>
      <w:r w:rsidRPr="00D17A42">
        <w:rPr>
          <w:rFonts w:cstheme="minorBidi"/>
          <w:i/>
        </w:rPr>
        <w:t xml:space="preserve">Gradskom uredu za obnovu, izgradnju, prostorno uređenje, graditeljstvo, komunalne poslove i promet </w:t>
      </w:r>
      <w:r w:rsidRPr="00D17A42">
        <w:rPr>
          <w:i/>
        </w:rPr>
        <w:t>na daljnje postupanje</w:t>
      </w:r>
      <w:r w:rsidRPr="00D17A42">
        <w:rPr>
          <w:i/>
          <w:color w:val="000000"/>
          <w:lang w:eastAsia="en-US"/>
        </w:rPr>
        <w:t>.</w:t>
      </w:r>
    </w:p>
    <w:p w:rsidR="00D17A42" w:rsidRDefault="00D17A42" w:rsidP="00CD783F">
      <w:pPr>
        <w:jc w:val="both"/>
      </w:pPr>
    </w:p>
    <w:p w:rsidR="0050514C" w:rsidRDefault="0050514C" w:rsidP="00CD783F">
      <w:pPr>
        <w:jc w:val="both"/>
      </w:pPr>
    </w:p>
    <w:p w:rsidR="00692741" w:rsidRDefault="00692741" w:rsidP="00CD783F">
      <w:pPr>
        <w:jc w:val="both"/>
      </w:pPr>
    </w:p>
    <w:p w:rsidR="0050514C" w:rsidRPr="0050514C" w:rsidRDefault="0050514C" w:rsidP="0050514C">
      <w:pPr>
        <w:jc w:val="both"/>
        <w:rPr>
          <w:b/>
          <w:u w:val="single"/>
        </w:rPr>
      </w:pPr>
      <w:r w:rsidRPr="0050514C">
        <w:rPr>
          <w:b/>
          <w:u w:val="single"/>
        </w:rPr>
        <w:t xml:space="preserve">Ad 11 </w:t>
      </w:r>
      <w:r>
        <w:rPr>
          <w:b/>
          <w:u w:val="single"/>
        </w:rPr>
        <w:t>–</w:t>
      </w:r>
      <w:r w:rsidRPr="0050514C">
        <w:rPr>
          <w:b/>
          <w:u w:val="single"/>
        </w:rPr>
        <w:t xml:space="preserve"> </w:t>
      </w:r>
      <w:r>
        <w:rPr>
          <w:b/>
          <w:u w:val="single"/>
        </w:rPr>
        <w:t>Prijedlog zaključka o očitovanju</w:t>
      </w:r>
      <w:r w:rsidRPr="0050514C">
        <w:rPr>
          <w:b/>
          <w:u w:val="single"/>
        </w:rPr>
        <w:t xml:space="preserve"> o zahtjevu za zakup dijela neizgrađenog građevinskog zemljišta oznake k.č.br. 7987/1 i 9584/3 obje k.o. Dubrava </w:t>
      </w:r>
    </w:p>
    <w:p w:rsidR="0050514C" w:rsidRDefault="0050514C" w:rsidP="00CD783F">
      <w:pPr>
        <w:jc w:val="both"/>
      </w:pPr>
      <w:r w:rsidRPr="0050514C">
        <w:rPr>
          <w:b/>
        </w:rPr>
        <w:t>Predsjednik</w:t>
      </w:r>
      <w:r>
        <w:t xml:space="preserve"> utvrđuje da Vijeće Mjesnog odbora Novi Retkovec nije suglasno </w:t>
      </w:r>
      <w:r w:rsidR="00A51C8E">
        <w:t>s davanjem predmetnog zemljišta u zakup, a u svojem Zaključku obrazložili su zbog čega nisu suglasni. Predlaže da se i Vijeće negativno očituje. Otvara raspravu.</w:t>
      </w:r>
    </w:p>
    <w:p w:rsidR="00A51C8E" w:rsidRDefault="00A51C8E" w:rsidP="00CD783F">
      <w:pPr>
        <w:jc w:val="both"/>
      </w:pPr>
      <w:r>
        <w:t>Bez rasprave, Vijeće</w:t>
      </w:r>
      <w:r w:rsidRPr="00A51C8E">
        <w:rPr>
          <w:i/>
        </w:rPr>
        <w:t xml:space="preserve"> jednoglasno</w:t>
      </w:r>
      <w:r>
        <w:t xml:space="preserve"> donosi</w:t>
      </w:r>
    </w:p>
    <w:p w:rsidR="00A51C8E" w:rsidRPr="00A51C8E" w:rsidRDefault="00A51C8E" w:rsidP="00CD783F">
      <w:pPr>
        <w:jc w:val="both"/>
        <w:rPr>
          <w:i/>
        </w:rPr>
      </w:pPr>
    </w:p>
    <w:p w:rsidR="00A51C8E" w:rsidRPr="00A51C8E" w:rsidRDefault="00A51C8E" w:rsidP="00A51C8E">
      <w:pPr>
        <w:keepNext/>
        <w:overflowPunct w:val="0"/>
        <w:autoSpaceDE w:val="0"/>
        <w:autoSpaceDN w:val="0"/>
        <w:jc w:val="center"/>
        <w:outlineLvl w:val="0"/>
        <w:rPr>
          <w:b/>
          <w:bCs/>
          <w:i/>
          <w:kern w:val="36"/>
        </w:rPr>
      </w:pPr>
      <w:r w:rsidRPr="00A51C8E">
        <w:rPr>
          <w:b/>
          <w:bCs/>
          <w:i/>
          <w:kern w:val="36"/>
        </w:rPr>
        <w:t>Z A K L J U Č A K</w:t>
      </w:r>
    </w:p>
    <w:p w:rsidR="00A51C8E" w:rsidRPr="00A51C8E" w:rsidRDefault="00A51C8E" w:rsidP="00A51C8E">
      <w:pPr>
        <w:keepNext/>
        <w:overflowPunct w:val="0"/>
        <w:autoSpaceDE w:val="0"/>
        <w:autoSpaceDN w:val="0"/>
        <w:jc w:val="center"/>
        <w:outlineLvl w:val="0"/>
        <w:rPr>
          <w:rFonts w:eastAsiaTheme="minorHAnsi"/>
          <w:b/>
          <w:i/>
          <w:szCs w:val="22"/>
          <w:lang w:eastAsia="en-US"/>
        </w:rPr>
      </w:pPr>
      <w:r w:rsidRPr="00A51C8E">
        <w:rPr>
          <w:rFonts w:eastAsiaTheme="minorHAnsi"/>
          <w:b/>
          <w:i/>
          <w:szCs w:val="22"/>
          <w:lang w:eastAsia="en-US"/>
        </w:rPr>
        <w:t>o očitovanju o zahtjevu za zakup neizgrađenog građevinskog zemljišta,</w:t>
      </w:r>
    </w:p>
    <w:p w:rsidR="00A51C8E" w:rsidRPr="00A51C8E" w:rsidRDefault="00A51C8E" w:rsidP="00A51C8E">
      <w:pPr>
        <w:keepNext/>
        <w:overflowPunct w:val="0"/>
        <w:autoSpaceDE w:val="0"/>
        <w:autoSpaceDN w:val="0"/>
        <w:jc w:val="center"/>
        <w:outlineLvl w:val="0"/>
        <w:rPr>
          <w:b/>
          <w:bCs/>
          <w:i/>
          <w:kern w:val="36"/>
        </w:rPr>
      </w:pPr>
      <w:r w:rsidRPr="00A51C8E">
        <w:rPr>
          <w:rFonts w:eastAsiaTheme="minorHAnsi"/>
          <w:b/>
          <w:i/>
          <w:szCs w:val="22"/>
          <w:lang w:eastAsia="en-US"/>
        </w:rPr>
        <w:t>dio k.č.br. 7987/1 i dio 9584/3 obje k.o. Dubrava</w:t>
      </w:r>
    </w:p>
    <w:p w:rsidR="00A51C8E" w:rsidRPr="00A51C8E" w:rsidRDefault="00A51C8E" w:rsidP="00A51C8E">
      <w:pPr>
        <w:keepNext/>
        <w:overflowPunct w:val="0"/>
        <w:autoSpaceDE w:val="0"/>
        <w:autoSpaceDN w:val="0"/>
        <w:outlineLvl w:val="0"/>
        <w:rPr>
          <w:b/>
          <w:bCs/>
          <w:i/>
          <w:kern w:val="36"/>
        </w:rPr>
      </w:pPr>
      <w:r w:rsidRPr="00A51C8E">
        <w:rPr>
          <w:b/>
          <w:bCs/>
          <w:i/>
          <w:kern w:val="36"/>
        </w:rPr>
        <w:t> </w:t>
      </w:r>
    </w:p>
    <w:p w:rsidR="00A51C8E" w:rsidRPr="00A51C8E" w:rsidRDefault="00A51C8E" w:rsidP="00A51C8E">
      <w:pPr>
        <w:numPr>
          <w:ilvl w:val="0"/>
          <w:numId w:val="18"/>
        </w:numPr>
        <w:overflowPunct w:val="0"/>
        <w:autoSpaceDE w:val="0"/>
        <w:autoSpaceDN w:val="0"/>
        <w:ind w:right="-168"/>
        <w:contextualSpacing/>
        <w:jc w:val="both"/>
        <w:rPr>
          <w:rFonts w:eastAsiaTheme="minorEastAsia"/>
          <w:i/>
        </w:rPr>
      </w:pPr>
      <w:r w:rsidRPr="00A51C8E">
        <w:rPr>
          <w:rFonts w:eastAsiaTheme="minorEastAsia"/>
          <w:i/>
        </w:rPr>
        <w:t>Razmotren je dopis Gradskog ureda za upravljanje imovinom i stanovanje kojim se traži očitovanje Vijeća o zahtjevu za zakup dijela neizgrađenog građevinskog zemljišta oznake k.č.br. 7987/1 i 9584/3 obje k.o. Dubrava ukupne površine 100m², za namjenu parkirališnog prostora, koji je podnijela stranka Ivona Majer iz Zagreba, Južna ul. 20.</w:t>
      </w:r>
    </w:p>
    <w:p w:rsidR="00A51C8E" w:rsidRPr="00A51C8E" w:rsidRDefault="00A51C8E" w:rsidP="00A51C8E">
      <w:pPr>
        <w:numPr>
          <w:ilvl w:val="0"/>
          <w:numId w:val="18"/>
        </w:numPr>
        <w:overflowPunct w:val="0"/>
        <w:autoSpaceDE w:val="0"/>
        <w:autoSpaceDN w:val="0"/>
        <w:ind w:right="-168"/>
        <w:contextualSpacing/>
        <w:jc w:val="both"/>
        <w:rPr>
          <w:rFonts w:eastAsiaTheme="minorEastAsia"/>
          <w:i/>
        </w:rPr>
      </w:pPr>
      <w:r w:rsidRPr="00A51C8E">
        <w:rPr>
          <w:rFonts w:eastAsiaTheme="minorHAnsi"/>
          <w:i/>
          <w:szCs w:val="22"/>
          <w:lang w:eastAsia="en-US"/>
        </w:rPr>
        <w:t xml:space="preserve">Vijeće, </w:t>
      </w:r>
      <w:r w:rsidRPr="00A51C8E">
        <w:rPr>
          <w:rFonts w:eastAsiaTheme="minorHAnsi"/>
          <w:i/>
          <w:color w:val="000000" w:themeColor="text1"/>
          <w:szCs w:val="22"/>
          <w:lang w:eastAsia="en-US"/>
        </w:rPr>
        <w:t xml:space="preserve">sukladno prethodno utvrđenom mišljenju Vijeća Mjesnog odbora Novi Retkovec, </w:t>
      </w:r>
      <w:r w:rsidRPr="00A51C8E">
        <w:rPr>
          <w:rFonts w:eastAsiaTheme="minorHAnsi"/>
          <w:b/>
          <w:i/>
          <w:color w:val="000000" w:themeColor="text1"/>
          <w:szCs w:val="22"/>
          <w:lang w:eastAsia="en-US"/>
        </w:rPr>
        <w:t xml:space="preserve">nije suglasno </w:t>
      </w:r>
      <w:r w:rsidRPr="00A51C8E">
        <w:rPr>
          <w:rFonts w:eastAsiaTheme="minorHAnsi"/>
          <w:i/>
          <w:szCs w:val="22"/>
          <w:lang w:eastAsia="en-US"/>
        </w:rPr>
        <w:t>sa</w:t>
      </w:r>
      <w:r w:rsidRPr="00A51C8E">
        <w:rPr>
          <w:rFonts w:eastAsiaTheme="minorHAnsi"/>
          <w:b/>
          <w:i/>
          <w:szCs w:val="22"/>
          <w:lang w:eastAsia="en-US"/>
        </w:rPr>
        <w:t xml:space="preserve"> </w:t>
      </w:r>
      <w:r w:rsidRPr="00A51C8E">
        <w:rPr>
          <w:rFonts w:eastAsiaTheme="minorHAnsi"/>
          <w:i/>
          <w:szCs w:val="22"/>
          <w:lang w:eastAsia="en-US"/>
        </w:rPr>
        <w:t>davanjem u</w:t>
      </w:r>
      <w:r w:rsidRPr="00A51C8E">
        <w:rPr>
          <w:rFonts w:eastAsiaTheme="minorHAnsi"/>
          <w:b/>
          <w:i/>
          <w:szCs w:val="22"/>
          <w:lang w:eastAsia="en-US"/>
        </w:rPr>
        <w:t xml:space="preserve"> </w:t>
      </w:r>
      <w:r w:rsidRPr="00A51C8E">
        <w:rPr>
          <w:rFonts w:eastAsiaTheme="minorHAnsi"/>
          <w:i/>
          <w:szCs w:val="22"/>
          <w:lang w:eastAsia="en-US"/>
        </w:rPr>
        <w:t xml:space="preserve">zakup zemljišta navedenih pod točkom 1. te predlaže da se zahtjevu ne udovolji iz razloga što su predmetne parcele već iskorištene za dobrobit zajednice kao neograđena zelena površina s posađenim voćkama i cvijećem te ne postoji opravdana potreba za prenamjenu u parkirališna mjesta. </w:t>
      </w:r>
    </w:p>
    <w:p w:rsidR="00A51C8E" w:rsidRPr="00A51C8E" w:rsidRDefault="00A51C8E" w:rsidP="00A51C8E">
      <w:pPr>
        <w:autoSpaceDN w:val="0"/>
        <w:ind w:left="900" w:hanging="360"/>
        <w:jc w:val="both"/>
        <w:rPr>
          <w:rFonts w:eastAsiaTheme="minorEastAsia"/>
          <w:i/>
        </w:rPr>
      </w:pPr>
      <w:r w:rsidRPr="00A51C8E">
        <w:rPr>
          <w:rFonts w:eastAsiaTheme="minorEastAsia"/>
          <w:i/>
        </w:rPr>
        <w:t>3.</w:t>
      </w:r>
      <w:r w:rsidRPr="00A51C8E">
        <w:rPr>
          <w:rFonts w:eastAsiaTheme="minorEastAsia"/>
          <w:i/>
          <w:sz w:val="14"/>
          <w:szCs w:val="14"/>
        </w:rPr>
        <w:t>    </w:t>
      </w:r>
      <w:r w:rsidRPr="00A51C8E">
        <w:rPr>
          <w:rFonts w:eastAsiaTheme="minorEastAsia"/>
          <w:i/>
        </w:rPr>
        <w:t>Ovaj Zaključak dostavlja se Gradskom uredu za upravljanje imovinom i stanovanje na daljnje postupanje.</w:t>
      </w:r>
    </w:p>
    <w:p w:rsidR="00A51C8E" w:rsidRDefault="00A51C8E" w:rsidP="00CD783F">
      <w:pPr>
        <w:jc w:val="both"/>
      </w:pPr>
    </w:p>
    <w:p w:rsidR="00A51C8E" w:rsidRDefault="00A51C8E" w:rsidP="00CD783F">
      <w:pPr>
        <w:jc w:val="both"/>
      </w:pPr>
    </w:p>
    <w:p w:rsidR="00A51C8E" w:rsidRPr="00A51C8E" w:rsidRDefault="00A51C8E" w:rsidP="00A51C8E">
      <w:pPr>
        <w:jc w:val="both"/>
        <w:rPr>
          <w:b/>
          <w:u w:val="single"/>
        </w:rPr>
      </w:pPr>
      <w:r w:rsidRPr="00A51C8E">
        <w:rPr>
          <w:b/>
          <w:u w:val="single"/>
        </w:rPr>
        <w:t xml:space="preserve">Ad 12 - Prijedlog zaključka o stavljanju izvan snage Zaključka o očitovanju o mogućnosti raspolaganja prodajom k.č.br. 2/2 k.o. Peščenica (Klasa: 024-08/22-002/248, </w:t>
      </w:r>
      <w:proofErr w:type="spellStart"/>
      <w:r w:rsidRPr="00A51C8E">
        <w:rPr>
          <w:b/>
          <w:u w:val="single"/>
        </w:rPr>
        <w:t>Urbroj</w:t>
      </w:r>
      <w:proofErr w:type="spellEnd"/>
      <w:r w:rsidRPr="00A51C8E">
        <w:rPr>
          <w:b/>
          <w:u w:val="single"/>
        </w:rPr>
        <w:t>: 251-13-11-4-22-12)</w:t>
      </w:r>
    </w:p>
    <w:p w:rsidR="00D04291" w:rsidRDefault="00BE6F44" w:rsidP="00CD783F">
      <w:pPr>
        <w:jc w:val="both"/>
      </w:pPr>
      <w:r w:rsidRPr="00BE6F44">
        <w:rPr>
          <w:b/>
        </w:rPr>
        <w:t>Predsjednik</w:t>
      </w:r>
      <w:r>
        <w:t xml:space="preserve"> utvrđuje da je potrebno dva zaključka s prošle sjednice staviti izvan snage jer je Gradski ured za upravljanje imovinom i stanovanje zatražio da se Vijeće očituje </w:t>
      </w:r>
      <w:r w:rsidR="002D06BA">
        <w:t xml:space="preserve">o raspolaganju prodajom predmetne čestice na način da se izričito odredi je li suglasno ili nije s prodajom. Na prošloj sjednici Vijeće se očitovalo da je suglasno s prodajom ali su donesena još dva zaključka kojim je </w:t>
      </w:r>
      <w:r w:rsidR="00046398">
        <w:t xml:space="preserve">suglasnost </w:t>
      </w:r>
      <w:r w:rsidR="002D06BA">
        <w:t>uvjetovan</w:t>
      </w:r>
      <w:r w:rsidR="00046398">
        <w:t>a osiguranjem</w:t>
      </w:r>
      <w:r w:rsidR="002D06BA">
        <w:t xml:space="preserve"> prostor</w:t>
      </w:r>
      <w:r w:rsidR="00046398">
        <w:t>a</w:t>
      </w:r>
      <w:r w:rsidR="002D06BA">
        <w:t xml:space="preserve"> za rad Mjesnog odbora </w:t>
      </w:r>
      <w:r w:rsidR="0022444F">
        <w:t xml:space="preserve">i rješavanje izlaska </w:t>
      </w:r>
      <w:proofErr w:type="spellStart"/>
      <w:r w:rsidR="0022444F">
        <w:t>Štefanovečke</w:t>
      </w:r>
      <w:proofErr w:type="spellEnd"/>
      <w:r w:rsidR="0022444F">
        <w:t xml:space="preserve"> c. na ul. Dubrava prema zapadu. Za rješavanje tih zahtjeva nadležni su drugi gradski uredi.</w:t>
      </w:r>
    </w:p>
    <w:p w:rsidR="00D04291" w:rsidRDefault="00D04291" w:rsidP="00CD783F">
      <w:pPr>
        <w:jc w:val="both"/>
      </w:pPr>
      <w:r>
        <w:t>U raspravi sudjeluju H. Tomić, M. Božić i A. Bošnjaković.</w:t>
      </w:r>
    </w:p>
    <w:p w:rsidR="00D04291" w:rsidRDefault="00D04291" w:rsidP="00CD783F">
      <w:pPr>
        <w:jc w:val="both"/>
      </w:pPr>
      <w:r>
        <w:t xml:space="preserve">Nakon završetka rasprave Vijeće </w:t>
      </w:r>
      <w:r w:rsidRPr="00D04291">
        <w:rPr>
          <w:i/>
        </w:rPr>
        <w:t>jednoglasno</w:t>
      </w:r>
      <w:r>
        <w:t xml:space="preserve"> donosi </w:t>
      </w:r>
    </w:p>
    <w:p w:rsidR="00D04291" w:rsidRDefault="0022444F" w:rsidP="00D04291">
      <w:r>
        <w:t xml:space="preserve"> </w:t>
      </w:r>
    </w:p>
    <w:p w:rsidR="00D04291" w:rsidRPr="00D04291" w:rsidRDefault="00D04291" w:rsidP="00D04291">
      <w:pPr>
        <w:rPr>
          <w:b/>
        </w:rPr>
      </w:pPr>
    </w:p>
    <w:p w:rsidR="00D04291" w:rsidRPr="00D04291" w:rsidRDefault="00D04291" w:rsidP="00D04291">
      <w:pPr>
        <w:jc w:val="center"/>
        <w:rPr>
          <w:b/>
          <w:i/>
        </w:rPr>
      </w:pPr>
      <w:r w:rsidRPr="00D04291">
        <w:rPr>
          <w:b/>
          <w:i/>
        </w:rPr>
        <w:lastRenderedPageBreak/>
        <w:t xml:space="preserve">Z A K L J U Č A K </w:t>
      </w:r>
    </w:p>
    <w:p w:rsidR="00D04291" w:rsidRPr="00D04291" w:rsidRDefault="00D04291" w:rsidP="00D04291">
      <w:pPr>
        <w:jc w:val="center"/>
        <w:rPr>
          <w:rFonts w:eastAsiaTheme="minorHAnsi"/>
          <w:b/>
          <w:i/>
          <w:lang w:eastAsia="en-US"/>
        </w:rPr>
      </w:pPr>
      <w:r w:rsidRPr="00D04291">
        <w:rPr>
          <w:rFonts w:eastAsiaTheme="minorHAnsi"/>
          <w:b/>
          <w:i/>
          <w:lang w:eastAsia="en-US"/>
        </w:rPr>
        <w:t>o stavljanju izvan snage Zaključka o očitovanju o mogućnosti</w:t>
      </w:r>
    </w:p>
    <w:p w:rsidR="00D04291" w:rsidRPr="00D04291" w:rsidRDefault="00D04291" w:rsidP="00D04291">
      <w:pPr>
        <w:jc w:val="center"/>
        <w:rPr>
          <w:rFonts w:eastAsiaTheme="minorHAnsi"/>
          <w:b/>
          <w:i/>
          <w:lang w:eastAsia="en-US"/>
        </w:rPr>
      </w:pPr>
      <w:r w:rsidRPr="00D04291">
        <w:rPr>
          <w:rFonts w:eastAsiaTheme="minorHAnsi"/>
          <w:b/>
          <w:i/>
          <w:lang w:eastAsia="en-US"/>
        </w:rPr>
        <w:t>raspolaganja prodajom k.č.br. 2/2 k.o. Peščenica</w:t>
      </w:r>
    </w:p>
    <w:p w:rsidR="00D04291" w:rsidRPr="00D04291" w:rsidRDefault="00D04291" w:rsidP="00D04291">
      <w:pPr>
        <w:jc w:val="center"/>
        <w:rPr>
          <w:rFonts w:eastAsiaTheme="minorHAnsi"/>
          <w:b/>
          <w:i/>
          <w:lang w:eastAsia="en-US"/>
        </w:rPr>
      </w:pPr>
      <w:r w:rsidRPr="00D04291">
        <w:rPr>
          <w:b/>
          <w:i/>
          <w:color w:val="000000"/>
          <w:lang w:eastAsia="en-US"/>
        </w:rPr>
        <w:t xml:space="preserve">(Klasa: 024-08/22-002/248, </w:t>
      </w:r>
      <w:proofErr w:type="spellStart"/>
      <w:r w:rsidRPr="00D04291">
        <w:rPr>
          <w:b/>
          <w:i/>
          <w:color w:val="000000"/>
          <w:lang w:eastAsia="en-US"/>
        </w:rPr>
        <w:t>Urbroj</w:t>
      </w:r>
      <w:proofErr w:type="spellEnd"/>
      <w:r w:rsidRPr="00D04291">
        <w:rPr>
          <w:b/>
          <w:i/>
          <w:color w:val="000000"/>
          <w:lang w:eastAsia="en-US"/>
        </w:rPr>
        <w:t>: 251-13-11-4-22-12)</w:t>
      </w:r>
    </w:p>
    <w:p w:rsidR="00D04291" w:rsidRPr="00D04291" w:rsidRDefault="00D04291" w:rsidP="00D04291">
      <w:pPr>
        <w:autoSpaceDE w:val="0"/>
        <w:autoSpaceDN w:val="0"/>
        <w:adjustRightInd w:val="0"/>
        <w:jc w:val="both"/>
        <w:rPr>
          <w:i/>
          <w:color w:val="000000"/>
          <w:lang w:eastAsia="en-US"/>
        </w:rPr>
      </w:pPr>
    </w:p>
    <w:p w:rsidR="00D04291" w:rsidRPr="00D04291" w:rsidRDefault="00D04291" w:rsidP="00D04291">
      <w:pPr>
        <w:numPr>
          <w:ilvl w:val="0"/>
          <w:numId w:val="19"/>
        </w:numPr>
        <w:autoSpaceDE w:val="0"/>
        <w:autoSpaceDN w:val="0"/>
        <w:adjustRightInd w:val="0"/>
        <w:spacing w:after="160" w:line="252" w:lineRule="auto"/>
        <w:contextualSpacing/>
        <w:jc w:val="both"/>
        <w:rPr>
          <w:i/>
          <w:color w:val="000000"/>
          <w:lang w:eastAsia="en-US"/>
        </w:rPr>
      </w:pPr>
      <w:r w:rsidRPr="00D04291">
        <w:rPr>
          <w:i/>
          <w:color w:val="000000"/>
          <w:lang w:eastAsia="en-US"/>
        </w:rPr>
        <w:t xml:space="preserve">Stavlja se izvan snage Zaključak o očitovanju o mogućnosti raspolaganja prodajom k.č.br. 2/2 k.o. Peščenica Klasa: 024-08/22-002/248, </w:t>
      </w:r>
      <w:proofErr w:type="spellStart"/>
      <w:r w:rsidRPr="00D04291">
        <w:rPr>
          <w:i/>
          <w:color w:val="000000"/>
          <w:lang w:eastAsia="en-US"/>
        </w:rPr>
        <w:t>Urbroj</w:t>
      </w:r>
      <w:proofErr w:type="spellEnd"/>
      <w:r w:rsidRPr="00D04291">
        <w:rPr>
          <w:i/>
          <w:color w:val="000000"/>
          <w:lang w:eastAsia="en-US"/>
        </w:rPr>
        <w:t>: 251-13-11-4-22-12, donesen na 15. sjednici Vijeća, 22. rujna 2022.</w:t>
      </w:r>
    </w:p>
    <w:p w:rsidR="00D04291" w:rsidRPr="00D04291" w:rsidRDefault="00D04291" w:rsidP="00D04291">
      <w:pPr>
        <w:numPr>
          <w:ilvl w:val="0"/>
          <w:numId w:val="19"/>
        </w:numPr>
        <w:autoSpaceDE w:val="0"/>
        <w:autoSpaceDN w:val="0"/>
        <w:adjustRightInd w:val="0"/>
        <w:spacing w:after="160" w:line="252" w:lineRule="auto"/>
        <w:contextualSpacing/>
        <w:jc w:val="both"/>
        <w:rPr>
          <w:i/>
          <w:color w:val="000000"/>
          <w:lang w:eastAsia="en-US"/>
        </w:rPr>
      </w:pPr>
      <w:r w:rsidRPr="00D04291">
        <w:rPr>
          <w:i/>
          <w:color w:val="000000"/>
          <w:lang w:eastAsia="en-US"/>
        </w:rPr>
        <w:t>Ovaj Zaključak dostavlja se</w:t>
      </w:r>
      <w:r w:rsidRPr="00D04291">
        <w:rPr>
          <w:i/>
        </w:rPr>
        <w:t xml:space="preserve"> Gradskom uredu za upravljanje imovinom i stanovanje na znanje.</w:t>
      </w:r>
    </w:p>
    <w:p w:rsidR="00A51C8E" w:rsidRDefault="00A51C8E" w:rsidP="00CD783F">
      <w:pPr>
        <w:jc w:val="both"/>
      </w:pPr>
    </w:p>
    <w:p w:rsidR="00D04291" w:rsidRDefault="00D04291" w:rsidP="00CD783F">
      <w:pPr>
        <w:jc w:val="both"/>
      </w:pPr>
    </w:p>
    <w:p w:rsidR="00D04291" w:rsidRPr="00D04291" w:rsidRDefault="00D04291" w:rsidP="00D04291">
      <w:pPr>
        <w:pStyle w:val="Odlomakpopisa"/>
        <w:ind w:left="0"/>
        <w:jc w:val="both"/>
        <w:rPr>
          <w:b/>
          <w:u w:val="single"/>
        </w:rPr>
      </w:pPr>
      <w:r w:rsidRPr="00D04291">
        <w:rPr>
          <w:b/>
          <w:u w:val="single"/>
        </w:rPr>
        <w:t xml:space="preserve">Ad 13 - Prijedlog zaključka o stavljanju izvan snage Zaključka o očitovanju o mogućnosti raspolaganja prodajom k.č.br. 2/2 k.o. Peščenica (Klasa: 024-08/22-002/248, </w:t>
      </w:r>
      <w:proofErr w:type="spellStart"/>
      <w:r w:rsidRPr="00D04291">
        <w:rPr>
          <w:b/>
          <w:u w:val="single"/>
        </w:rPr>
        <w:t>Urbroj</w:t>
      </w:r>
      <w:proofErr w:type="spellEnd"/>
      <w:r w:rsidRPr="00D04291">
        <w:rPr>
          <w:b/>
          <w:u w:val="single"/>
        </w:rPr>
        <w:t>: 251-13-11-4-22-13)</w:t>
      </w:r>
    </w:p>
    <w:p w:rsidR="00D04291" w:rsidRDefault="00F47BBA" w:rsidP="00CD783F">
      <w:pPr>
        <w:jc w:val="both"/>
      </w:pPr>
      <w:r>
        <w:t>Predsjednik utvrđuje da i drugi zaključak s 15. sjednice treba staviti izvan snage.</w:t>
      </w:r>
      <w:r w:rsidR="00377842">
        <w:t xml:space="preserve"> </w:t>
      </w:r>
    </w:p>
    <w:p w:rsidR="00377842" w:rsidRDefault="00377842" w:rsidP="00CD783F">
      <w:pPr>
        <w:jc w:val="both"/>
      </w:pPr>
      <w:r>
        <w:t xml:space="preserve">Bez rasprave, Vijeće </w:t>
      </w:r>
      <w:r w:rsidRPr="00377842">
        <w:rPr>
          <w:i/>
        </w:rPr>
        <w:t>jednoglasno</w:t>
      </w:r>
      <w:r>
        <w:t xml:space="preserve"> donosi</w:t>
      </w:r>
    </w:p>
    <w:p w:rsidR="00377842" w:rsidRDefault="00377842" w:rsidP="00CD783F">
      <w:pPr>
        <w:jc w:val="both"/>
      </w:pPr>
    </w:p>
    <w:p w:rsidR="00377842" w:rsidRPr="00377842" w:rsidRDefault="00377842" w:rsidP="00377842">
      <w:pPr>
        <w:jc w:val="center"/>
        <w:rPr>
          <w:b/>
          <w:i/>
        </w:rPr>
      </w:pPr>
      <w:r w:rsidRPr="00377842">
        <w:rPr>
          <w:b/>
          <w:i/>
        </w:rPr>
        <w:t xml:space="preserve">Z A K L J U Č A K </w:t>
      </w:r>
    </w:p>
    <w:p w:rsidR="00377842" w:rsidRPr="00377842" w:rsidRDefault="00377842" w:rsidP="00377842">
      <w:pPr>
        <w:jc w:val="center"/>
        <w:rPr>
          <w:rFonts w:eastAsiaTheme="minorHAnsi"/>
          <w:b/>
          <w:i/>
          <w:lang w:eastAsia="en-US"/>
        </w:rPr>
      </w:pPr>
      <w:r w:rsidRPr="00377842">
        <w:rPr>
          <w:rFonts w:eastAsiaTheme="minorHAnsi"/>
          <w:b/>
          <w:i/>
          <w:lang w:eastAsia="en-US"/>
        </w:rPr>
        <w:t>o stavljanju izvan snage Zaključka o očitovanju o mogućnosti</w:t>
      </w:r>
    </w:p>
    <w:p w:rsidR="00377842" w:rsidRPr="00377842" w:rsidRDefault="00377842" w:rsidP="00377842">
      <w:pPr>
        <w:jc w:val="center"/>
        <w:rPr>
          <w:rFonts w:eastAsiaTheme="minorHAnsi"/>
          <w:b/>
          <w:i/>
          <w:lang w:eastAsia="en-US"/>
        </w:rPr>
      </w:pPr>
      <w:r w:rsidRPr="00377842">
        <w:rPr>
          <w:rFonts w:eastAsiaTheme="minorHAnsi"/>
          <w:b/>
          <w:i/>
          <w:lang w:eastAsia="en-US"/>
        </w:rPr>
        <w:t>raspolaganja prodajom k.č.br. 2/2 k.o. Peščenica</w:t>
      </w:r>
    </w:p>
    <w:p w:rsidR="00377842" w:rsidRPr="00377842" w:rsidRDefault="00377842" w:rsidP="00377842">
      <w:pPr>
        <w:jc w:val="center"/>
        <w:rPr>
          <w:rFonts w:eastAsiaTheme="minorHAnsi"/>
          <w:b/>
          <w:i/>
          <w:lang w:eastAsia="en-US"/>
        </w:rPr>
      </w:pPr>
      <w:r w:rsidRPr="00377842">
        <w:rPr>
          <w:rFonts w:eastAsiaTheme="minorHAnsi"/>
          <w:b/>
          <w:i/>
          <w:lang w:eastAsia="en-US"/>
        </w:rPr>
        <w:t>(</w:t>
      </w:r>
      <w:r w:rsidRPr="00377842">
        <w:rPr>
          <w:b/>
          <w:i/>
          <w:color w:val="000000"/>
          <w:lang w:eastAsia="en-US"/>
        </w:rPr>
        <w:t xml:space="preserve">Klasa: 024-08/22-002/248, </w:t>
      </w:r>
      <w:proofErr w:type="spellStart"/>
      <w:r w:rsidRPr="00377842">
        <w:rPr>
          <w:b/>
          <w:i/>
          <w:color w:val="000000"/>
          <w:lang w:eastAsia="en-US"/>
        </w:rPr>
        <w:t>Urbroj</w:t>
      </w:r>
      <w:proofErr w:type="spellEnd"/>
      <w:r w:rsidRPr="00377842">
        <w:rPr>
          <w:b/>
          <w:i/>
          <w:color w:val="000000"/>
          <w:lang w:eastAsia="en-US"/>
        </w:rPr>
        <w:t>: 251-13-11-4-22-13)</w:t>
      </w:r>
    </w:p>
    <w:p w:rsidR="00377842" w:rsidRPr="00377842" w:rsidRDefault="00377842" w:rsidP="00377842">
      <w:pPr>
        <w:autoSpaceDE w:val="0"/>
        <w:autoSpaceDN w:val="0"/>
        <w:adjustRightInd w:val="0"/>
        <w:jc w:val="both"/>
        <w:rPr>
          <w:i/>
          <w:color w:val="000000"/>
          <w:lang w:eastAsia="en-US"/>
        </w:rPr>
      </w:pPr>
    </w:p>
    <w:p w:rsidR="00377842" w:rsidRPr="00377842" w:rsidRDefault="00377842" w:rsidP="00377842">
      <w:pPr>
        <w:numPr>
          <w:ilvl w:val="0"/>
          <w:numId w:val="20"/>
        </w:numPr>
        <w:autoSpaceDE w:val="0"/>
        <w:autoSpaceDN w:val="0"/>
        <w:adjustRightInd w:val="0"/>
        <w:spacing w:after="160" w:line="252" w:lineRule="auto"/>
        <w:contextualSpacing/>
        <w:jc w:val="both"/>
        <w:rPr>
          <w:i/>
          <w:color w:val="000000"/>
          <w:lang w:eastAsia="en-US"/>
        </w:rPr>
      </w:pPr>
      <w:r w:rsidRPr="00377842">
        <w:rPr>
          <w:i/>
          <w:color w:val="000000"/>
          <w:lang w:eastAsia="en-US"/>
        </w:rPr>
        <w:t xml:space="preserve">Stavlja se izvan snage Zaključak o očitovanju o mogućnosti raspolaganja prodajom k.č.br. 2/2 k.o. Peščenica Klasa: 024-08/22-002/248, </w:t>
      </w:r>
      <w:proofErr w:type="spellStart"/>
      <w:r w:rsidRPr="00377842">
        <w:rPr>
          <w:i/>
          <w:color w:val="000000"/>
          <w:lang w:eastAsia="en-US"/>
        </w:rPr>
        <w:t>Urbroj</w:t>
      </w:r>
      <w:proofErr w:type="spellEnd"/>
      <w:r w:rsidRPr="00377842">
        <w:rPr>
          <w:i/>
          <w:color w:val="000000"/>
          <w:lang w:eastAsia="en-US"/>
        </w:rPr>
        <w:t>: 251-13-11-4-22-13, donesen na 15. sjednici Vijeća, 22. rujna 2022.</w:t>
      </w:r>
    </w:p>
    <w:p w:rsidR="00377842" w:rsidRPr="00377842" w:rsidRDefault="00377842" w:rsidP="00377842">
      <w:pPr>
        <w:numPr>
          <w:ilvl w:val="0"/>
          <w:numId w:val="20"/>
        </w:numPr>
        <w:autoSpaceDE w:val="0"/>
        <w:autoSpaceDN w:val="0"/>
        <w:adjustRightInd w:val="0"/>
        <w:spacing w:after="160" w:line="252" w:lineRule="auto"/>
        <w:contextualSpacing/>
        <w:jc w:val="both"/>
        <w:rPr>
          <w:i/>
          <w:color w:val="000000"/>
          <w:lang w:eastAsia="en-US"/>
        </w:rPr>
      </w:pPr>
      <w:r w:rsidRPr="00377842">
        <w:rPr>
          <w:i/>
          <w:color w:val="000000"/>
          <w:lang w:eastAsia="en-US"/>
        </w:rPr>
        <w:t>Ovaj Zaključak dostavlja se</w:t>
      </w:r>
      <w:r w:rsidRPr="00377842">
        <w:rPr>
          <w:i/>
        </w:rPr>
        <w:t xml:space="preserve"> Gradskom uredu za upravljanje imovinom i stanovanje na znanje.</w:t>
      </w:r>
    </w:p>
    <w:p w:rsidR="00377842" w:rsidRDefault="00377842" w:rsidP="00CD783F">
      <w:pPr>
        <w:jc w:val="both"/>
      </w:pPr>
    </w:p>
    <w:p w:rsidR="00377842" w:rsidRDefault="00377842" w:rsidP="00CD783F">
      <w:pPr>
        <w:jc w:val="both"/>
      </w:pPr>
    </w:p>
    <w:p w:rsidR="00377842" w:rsidRPr="00377842" w:rsidRDefault="00377842" w:rsidP="00377842">
      <w:pPr>
        <w:jc w:val="both"/>
        <w:rPr>
          <w:b/>
          <w:u w:val="single"/>
        </w:rPr>
      </w:pPr>
      <w:r w:rsidRPr="00377842">
        <w:rPr>
          <w:b/>
          <w:u w:val="single"/>
        </w:rPr>
        <w:t xml:space="preserve">Ad 14 - Pitanja i prijedlozi </w:t>
      </w:r>
    </w:p>
    <w:p w:rsidR="00377842" w:rsidRDefault="00692741" w:rsidP="00CD783F">
      <w:pPr>
        <w:jc w:val="both"/>
      </w:pPr>
      <w:r w:rsidRPr="00692741">
        <w:rPr>
          <w:b/>
        </w:rPr>
        <w:t>Predsjednik</w:t>
      </w:r>
      <w:r>
        <w:t xml:space="preserve"> daje informaciju da će 31. listopada u 17,00 sati biti polaganje vijenaca kod spomenika braniteljima Dubrave i poziva članove Vijeća da prisustvuju.</w:t>
      </w:r>
    </w:p>
    <w:p w:rsidR="00692741" w:rsidRDefault="00692741" w:rsidP="00CD783F">
      <w:pPr>
        <w:jc w:val="both"/>
      </w:pPr>
      <w:r w:rsidRPr="00692741">
        <w:rPr>
          <w:b/>
        </w:rPr>
        <w:t>N. Horvatić</w:t>
      </w:r>
      <w:r>
        <w:t xml:space="preserve"> traži da se Gradskom uredu za upravljanje imovinom i stanovanje upute pitanja što Grad čini da stupi u posjed zemljišta u Vrpoljskoj 8 čiji je vlasnik i što se čini po pitanju rješavanja imovinsko-pravnih odnosa za izgradnju desnog </w:t>
      </w:r>
      <w:proofErr w:type="spellStart"/>
      <w:r>
        <w:t>skretača</w:t>
      </w:r>
      <w:proofErr w:type="spellEnd"/>
      <w:r>
        <w:t xml:space="preserve"> iz ul. Dubrava u Osječku ulicu. Pitanja predaje i u pisanom obliku.</w:t>
      </w:r>
    </w:p>
    <w:p w:rsidR="00692741" w:rsidRDefault="00692741" w:rsidP="00CD783F">
      <w:pPr>
        <w:jc w:val="both"/>
      </w:pPr>
      <w:r w:rsidRPr="00692741">
        <w:rPr>
          <w:b/>
        </w:rPr>
        <w:t>Predsjednik</w:t>
      </w:r>
      <w:r>
        <w:t xml:space="preserve"> obavještava Vijeće o uklanjanju sprava od strane Zrinjevca na dječjem igralištu u Vinodolskoj ul. koje će početi 31. listopada.</w:t>
      </w:r>
    </w:p>
    <w:p w:rsidR="00692741" w:rsidRDefault="000C57E4" w:rsidP="000C57E4">
      <w:pPr>
        <w:jc w:val="both"/>
      </w:pPr>
      <w:r w:rsidRPr="000C57E4">
        <w:rPr>
          <w:b/>
        </w:rPr>
        <w:t>A.</w:t>
      </w:r>
      <w:r>
        <w:rPr>
          <w:b/>
        </w:rPr>
        <w:t xml:space="preserve"> </w:t>
      </w:r>
      <w:proofErr w:type="spellStart"/>
      <w:r w:rsidR="00692741" w:rsidRPr="000C57E4">
        <w:rPr>
          <w:b/>
        </w:rPr>
        <w:t>Kavur</w:t>
      </w:r>
      <w:proofErr w:type="spellEnd"/>
      <w:r w:rsidR="00692741">
        <w:t xml:space="preserve"> upućuje pitanje platformi Možemo</w:t>
      </w:r>
      <w:r>
        <w:t>: „Zašto šutite o parku u Vinodolskoj, zašto to niste  pitali gradonačelnika koji je dao odgovor da se ne može ići u zamjenu što je laž?“ Ističe da ga je A. Penava Pejčinović ranije nazvala šovinistom.</w:t>
      </w:r>
    </w:p>
    <w:p w:rsidR="000C57E4" w:rsidRDefault="000C57E4" w:rsidP="000C57E4">
      <w:r>
        <w:t xml:space="preserve">U daljnjoj raspravi sudjeluju M. Božić, D. </w:t>
      </w:r>
      <w:proofErr w:type="spellStart"/>
      <w:r>
        <w:t>Belec</w:t>
      </w:r>
      <w:proofErr w:type="spellEnd"/>
      <w:r>
        <w:t xml:space="preserve">, A. Bošnjaković i </w:t>
      </w:r>
      <w:proofErr w:type="spellStart"/>
      <w:r>
        <w:t>I</w:t>
      </w:r>
      <w:proofErr w:type="spellEnd"/>
      <w:r>
        <w:t>. Forgač.</w:t>
      </w:r>
    </w:p>
    <w:p w:rsidR="000C57E4" w:rsidRDefault="000C57E4" w:rsidP="000C57E4">
      <w:pPr>
        <w:jc w:val="both"/>
      </w:pPr>
      <w:r w:rsidRPr="000C57E4">
        <w:rPr>
          <w:b/>
        </w:rPr>
        <w:t>I.</w:t>
      </w:r>
      <w:r>
        <w:rPr>
          <w:b/>
        </w:rPr>
        <w:t xml:space="preserve"> </w:t>
      </w:r>
      <w:r w:rsidRPr="000C57E4">
        <w:rPr>
          <w:b/>
        </w:rPr>
        <w:t>Forgač</w:t>
      </w:r>
      <w:r>
        <w:t xml:space="preserve"> ističe da se za zalagao za očuvanje parka, onoga što je moguće u okviru zakona i nije točno da se nisu obraćali gradonačelniku.</w:t>
      </w:r>
    </w:p>
    <w:p w:rsidR="000C57E4" w:rsidRDefault="000C57E4" w:rsidP="000C57E4">
      <w:r w:rsidRPr="000C57E4">
        <w:rPr>
          <w:b/>
        </w:rPr>
        <w:t>A. Bošnjaković</w:t>
      </w:r>
      <w:r>
        <w:t xml:space="preserve"> dobiva opomenu</w:t>
      </w:r>
      <w:r w:rsidR="00F85D8C">
        <w:t xml:space="preserve"> zbog ometanja sjednice</w:t>
      </w:r>
      <w:r>
        <w:t>.</w:t>
      </w:r>
    </w:p>
    <w:p w:rsidR="00F85D8C" w:rsidRDefault="00F85D8C" w:rsidP="00F85D8C">
      <w:pPr>
        <w:jc w:val="both"/>
      </w:pPr>
      <w:r w:rsidRPr="004B26DB">
        <w:rPr>
          <w:b/>
        </w:rPr>
        <w:t>A.</w:t>
      </w:r>
      <w:r>
        <w:rPr>
          <w:b/>
        </w:rPr>
        <w:t xml:space="preserve"> </w:t>
      </w:r>
      <w:r w:rsidRPr="004B26DB">
        <w:rPr>
          <w:b/>
        </w:rPr>
        <w:t xml:space="preserve">Penava Pejčinović </w:t>
      </w:r>
      <w:r>
        <w:t xml:space="preserve">ukazuje na prometne probleme u </w:t>
      </w:r>
      <w:proofErr w:type="spellStart"/>
      <w:r>
        <w:t>Štefanovečkom</w:t>
      </w:r>
      <w:proofErr w:type="spellEnd"/>
      <w:r>
        <w:t xml:space="preserve"> zavoju gdje se osim novog sportskog igrališta nalaze i dva velika trgovačka centra. </w:t>
      </w:r>
    </w:p>
    <w:p w:rsidR="00F85D8C" w:rsidRDefault="00F85D8C" w:rsidP="00F85D8C">
      <w:pPr>
        <w:jc w:val="both"/>
      </w:pPr>
      <w:r>
        <w:rPr>
          <w:b/>
        </w:rPr>
        <w:t xml:space="preserve">Predsjednik </w:t>
      </w:r>
      <w:r>
        <w:t xml:space="preserve">odgovara da, nažalost, nije ništa prometno riješeno. Kada se radio projekt igrališta nije se vodilo računa o cjelovitom prometnom rješenju. Jedina mogućnost rasterećenja tog </w:t>
      </w:r>
      <w:r>
        <w:lastRenderedPageBreak/>
        <w:t xml:space="preserve">dijela, u ovom trenutku, je dvosmjerno uređenje servisne ceste, između </w:t>
      </w:r>
      <w:proofErr w:type="spellStart"/>
      <w:r>
        <w:t>Štefanovečkog</w:t>
      </w:r>
      <w:proofErr w:type="spellEnd"/>
      <w:r>
        <w:t xml:space="preserve"> zavoja i </w:t>
      </w:r>
      <w:proofErr w:type="spellStart"/>
      <w:r>
        <w:t>Mandlove</w:t>
      </w:r>
      <w:proofErr w:type="spellEnd"/>
      <w:r>
        <w:t>, što će se uskoro i napraviti.</w:t>
      </w:r>
    </w:p>
    <w:p w:rsidR="000C57E4" w:rsidRDefault="000C57E4" w:rsidP="000C57E4">
      <w:r>
        <w:t>Sjednicu napuštaju M. Cetinja i N. Horvatić.</w:t>
      </w:r>
    </w:p>
    <w:p w:rsidR="00BB1F10" w:rsidRDefault="00BB1F10" w:rsidP="002540E6">
      <w:pPr>
        <w:jc w:val="both"/>
      </w:pPr>
      <w:r w:rsidRPr="00BB1F10">
        <w:rPr>
          <w:b/>
        </w:rPr>
        <w:t>H. Tomić</w:t>
      </w:r>
      <w:r>
        <w:t xml:space="preserve"> traži da se uputi pitanje vezano uz „ležeće policajce“ na križanju Ul. Breza i Al. </w:t>
      </w:r>
      <w:r w:rsidR="00980895">
        <w:t>j</w:t>
      </w:r>
      <w:r>
        <w:t>avora</w:t>
      </w:r>
      <w:r w:rsidR="00980895">
        <w:t>. Postavljeni su „mega ležeći policajci“, asfaltirani preko cijelog raskrižja. Pita zašto je tamo bio potreban tako veliki uspornik u koji je utrošeno toliko asfalta?</w:t>
      </w:r>
    </w:p>
    <w:p w:rsidR="00980895" w:rsidRDefault="00980895" w:rsidP="002540E6">
      <w:pPr>
        <w:jc w:val="both"/>
      </w:pPr>
      <w:r w:rsidRPr="00980895">
        <w:rPr>
          <w:b/>
        </w:rPr>
        <w:t>A. Bošnjaković</w:t>
      </w:r>
      <w:r>
        <w:t xml:space="preserve"> pita kolika je u postotcima realizacija projekata do sada?</w:t>
      </w:r>
    </w:p>
    <w:p w:rsidR="00980895" w:rsidRDefault="00980895" w:rsidP="002540E6">
      <w:pPr>
        <w:jc w:val="both"/>
      </w:pPr>
      <w:r w:rsidRPr="00980895">
        <w:rPr>
          <w:b/>
        </w:rPr>
        <w:t>Predsjednik</w:t>
      </w:r>
      <w:r>
        <w:t xml:space="preserve"> odgovara da iznosi oko 12%.</w:t>
      </w:r>
    </w:p>
    <w:p w:rsidR="00F85D8C" w:rsidRDefault="00F85D8C" w:rsidP="002540E6">
      <w:pPr>
        <w:jc w:val="both"/>
      </w:pPr>
      <w:r>
        <w:t xml:space="preserve">Sjednicu napuštaju D. </w:t>
      </w:r>
      <w:proofErr w:type="spellStart"/>
      <w:r>
        <w:t>Belec</w:t>
      </w:r>
      <w:proofErr w:type="spellEnd"/>
      <w:r>
        <w:t xml:space="preserve">, P. </w:t>
      </w:r>
      <w:proofErr w:type="spellStart"/>
      <w:r>
        <w:t>Atanasoski</w:t>
      </w:r>
      <w:proofErr w:type="spellEnd"/>
      <w:r>
        <w:t xml:space="preserve">, T. </w:t>
      </w:r>
      <w:proofErr w:type="spellStart"/>
      <w:r>
        <w:t>Ivanek</w:t>
      </w:r>
      <w:proofErr w:type="spellEnd"/>
      <w:r>
        <w:t xml:space="preserve"> i A. Penava Pejčinović.</w:t>
      </w:r>
    </w:p>
    <w:p w:rsidR="00980895" w:rsidRDefault="00F85D8C" w:rsidP="00F85D8C">
      <w:pPr>
        <w:jc w:val="both"/>
      </w:pPr>
      <w:r w:rsidRPr="00F85D8C">
        <w:rPr>
          <w:b/>
        </w:rPr>
        <w:t>A.</w:t>
      </w:r>
      <w:r>
        <w:rPr>
          <w:b/>
        </w:rPr>
        <w:t xml:space="preserve"> </w:t>
      </w:r>
      <w:r w:rsidR="00980895" w:rsidRPr="00F85D8C">
        <w:rPr>
          <w:b/>
        </w:rPr>
        <w:t>Bošnjaković</w:t>
      </w:r>
      <w:r w:rsidR="00980895">
        <w:t xml:space="preserve"> daje primjedbu u svezi jučerašnje edukacije Stožera CZ. Napominje da se nije pojavio nitko od članova Stožera iz Vijeća Gradske četvrti. Došao je g. </w:t>
      </w:r>
      <w:proofErr w:type="spellStart"/>
      <w:r w:rsidR="00980895">
        <w:t>Mikulek</w:t>
      </w:r>
      <w:proofErr w:type="spellEnd"/>
      <w:r w:rsidR="00980895">
        <w:t xml:space="preserve"> iz Vatrogasne zajednice Grada Zagreba</w:t>
      </w:r>
      <w:r w:rsidR="00EA630D">
        <w:t xml:space="preserve"> i još nije upoznao nikoga od članova Stožera iz Vijeća. Pita kada će Stožer profunkcionirati?</w:t>
      </w:r>
    </w:p>
    <w:p w:rsidR="00F85D8C" w:rsidRDefault="00F85D8C" w:rsidP="00F85D8C">
      <w:pPr>
        <w:jc w:val="both"/>
      </w:pPr>
      <w:r w:rsidRPr="00F85D8C">
        <w:rPr>
          <w:b/>
        </w:rPr>
        <w:t xml:space="preserve">A. Bošnjaković </w:t>
      </w:r>
      <w:r>
        <w:t>ponovno dobiva opomenu.</w:t>
      </w:r>
    </w:p>
    <w:p w:rsidR="00F85D8C" w:rsidRDefault="00F85D8C" w:rsidP="00F85D8C">
      <w:r w:rsidRPr="00BB1F10">
        <w:rPr>
          <w:b/>
        </w:rPr>
        <w:t>Predsjednik</w:t>
      </w:r>
      <w:r>
        <w:t xml:space="preserve"> traži A. Bošnjakovića da napusti sjednicu što on odbija pa je pozvana čuvarska služba.</w:t>
      </w:r>
    </w:p>
    <w:p w:rsidR="000176B0" w:rsidRDefault="000176B0" w:rsidP="000176B0">
      <w:pPr>
        <w:jc w:val="both"/>
      </w:pPr>
      <w:r>
        <w:rPr>
          <w:b/>
        </w:rPr>
        <w:t xml:space="preserve">Predsjednik </w:t>
      </w:r>
      <w:r>
        <w:t xml:space="preserve">utvrđuje da je to bila ponovljena edukacija za članove </w:t>
      </w:r>
      <w:r>
        <w:t xml:space="preserve">Civilne zaštite </w:t>
      </w:r>
      <w:r>
        <w:t>koji nisu mogli prisustvovati edukaciji u svibnju. Za one koji nisu mogli prisustvovati niti jednoj edukaciji do sada, biti će ponovno organizirana.</w:t>
      </w:r>
    </w:p>
    <w:p w:rsidR="00F85D8C" w:rsidRDefault="000176B0" w:rsidP="000176B0">
      <w:r w:rsidRPr="000176B0">
        <w:rPr>
          <w:b/>
        </w:rPr>
        <w:t>A.</w:t>
      </w:r>
      <w:r>
        <w:rPr>
          <w:b/>
        </w:rPr>
        <w:t xml:space="preserve"> </w:t>
      </w:r>
      <w:r w:rsidRPr="000176B0">
        <w:rPr>
          <w:b/>
        </w:rPr>
        <w:t>Bošnjaković</w:t>
      </w:r>
      <w:r>
        <w:t xml:space="preserve"> napušta sjednicu.</w:t>
      </w:r>
    </w:p>
    <w:p w:rsidR="000176B0" w:rsidRDefault="000176B0" w:rsidP="000176B0">
      <w:bookmarkStart w:id="0" w:name="_GoBack"/>
      <w:bookmarkEnd w:id="0"/>
    </w:p>
    <w:p w:rsidR="00EA630D" w:rsidRDefault="00EA630D" w:rsidP="00EA630D">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17,30 </w:t>
      </w:r>
      <w:proofErr w:type="spellStart"/>
      <w:r>
        <w:rPr>
          <w:lang w:val="de-DE"/>
        </w:rPr>
        <w:t>sati</w:t>
      </w:r>
      <w:proofErr w:type="spellEnd"/>
      <w:r>
        <w:rPr>
          <w:lang w:val="de-DE"/>
        </w:rPr>
        <w:t xml:space="preserve">. </w:t>
      </w:r>
    </w:p>
    <w:p w:rsidR="00EA630D" w:rsidRDefault="00EA630D" w:rsidP="00EA630D">
      <w:pPr>
        <w:pStyle w:val="Odlomakpopisa"/>
        <w:ind w:left="0"/>
        <w:jc w:val="both"/>
      </w:pPr>
    </w:p>
    <w:p w:rsidR="00EA630D" w:rsidRDefault="00EA630D" w:rsidP="00EA630D">
      <w:pPr>
        <w:pStyle w:val="Odlomakpopisa"/>
        <w:ind w:left="0"/>
        <w:jc w:val="both"/>
      </w:pPr>
    </w:p>
    <w:p w:rsidR="00EA630D" w:rsidRDefault="00EA630D" w:rsidP="00EA630D">
      <w:pPr>
        <w:jc w:val="both"/>
      </w:pPr>
      <w:r>
        <w:t>KLASA: 024-08/22-002/277</w:t>
      </w:r>
      <w:r>
        <w:tab/>
      </w:r>
      <w:r>
        <w:tab/>
      </w:r>
      <w:r>
        <w:tab/>
      </w:r>
      <w:r>
        <w:tab/>
      </w:r>
    </w:p>
    <w:p w:rsidR="00EA630D" w:rsidRDefault="00EA630D" w:rsidP="00EA630D">
      <w:pPr>
        <w:jc w:val="both"/>
      </w:pPr>
      <w:r>
        <w:t>URBROJ: 251-13-11-4/005-22-3</w:t>
      </w:r>
    </w:p>
    <w:p w:rsidR="00EA630D" w:rsidRDefault="00EA630D" w:rsidP="00EA630D">
      <w:pPr>
        <w:jc w:val="both"/>
      </w:pPr>
      <w:r>
        <w:t>Zagreb, 27. listopada 2022.</w:t>
      </w:r>
    </w:p>
    <w:p w:rsidR="00EA630D" w:rsidRDefault="00EA630D" w:rsidP="00EA630D">
      <w:pPr>
        <w:jc w:val="both"/>
      </w:pPr>
    </w:p>
    <w:p w:rsidR="00EA630D" w:rsidRDefault="00EA630D" w:rsidP="00EA630D">
      <w:pPr>
        <w:jc w:val="both"/>
      </w:pPr>
      <w:r>
        <w:t>Zapisnik sastavila:</w:t>
      </w:r>
    </w:p>
    <w:p w:rsidR="00EA630D" w:rsidRDefault="00EA630D" w:rsidP="00EA630D">
      <w:pPr>
        <w:jc w:val="both"/>
      </w:pPr>
      <w:r>
        <w:t>Snježana Pehar</w:t>
      </w:r>
    </w:p>
    <w:p w:rsidR="00EA630D" w:rsidRDefault="00EA630D" w:rsidP="00EA630D">
      <w:pPr>
        <w:jc w:val="both"/>
      </w:pPr>
    </w:p>
    <w:p w:rsidR="00EA630D" w:rsidRDefault="00EA630D" w:rsidP="00EA630D">
      <w:pPr>
        <w:tabs>
          <w:tab w:val="left" w:pos="900"/>
        </w:tabs>
        <w:ind w:left="4956"/>
        <w:jc w:val="center"/>
        <w:rPr>
          <w:b/>
        </w:rPr>
      </w:pPr>
      <w:r>
        <w:rPr>
          <w:b/>
        </w:rPr>
        <w:t>Predsjednik</w:t>
      </w:r>
    </w:p>
    <w:p w:rsidR="00EA630D" w:rsidRDefault="00EA630D" w:rsidP="00EA630D">
      <w:pPr>
        <w:ind w:left="4956"/>
        <w:jc w:val="center"/>
        <w:rPr>
          <w:b/>
        </w:rPr>
      </w:pPr>
      <w:r>
        <w:rPr>
          <w:b/>
        </w:rPr>
        <w:t>Vijeća Gradske četvrti</w:t>
      </w:r>
    </w:p>
    <w:p w:rsidR="00EA630D" w:rsidRDefault="00EA630D" w:rsidP="00EA630D">
      <w:pPr>
        <w:ind w:left="4956"/>
        <w:jc w:val="center"/>
        <w:rPr>
          <w:b/>
        </w:rPr>
      </w:pPr>
      <w:r>
        <w:rPr>
          <w:b/>
        </w:rPr>
        <w:t xml:space="preserve">  Donja Dubrava</w:t>
      </w:r>
    </w:p>
    <w:p w:rsidR="00EA630D" w:rsidRPr="00B02556" w:rsidRDefault="00EA630D" w:rsidP="00EA630D">
      <w:pPr>
        <w:ind w:left="4956"/>
      </w:pPr>
      <w:r>
        <w:t xml:space="preserve">                  Trpimir Majcan, prof.</w:t>
      </w:r>
    </w:p>
    <w:p w:rsidR="00EA630D" w:rsidRPr="00EA630D" w:rsidRDefault="00EA630D" w:rsidP="00EA630D">
      <w:pPr>
        <w:jc w:val="both"/>
      </w:pPr>
    </w:p>
    <w:sectPr w:rsidR="00EA630D" w:rsidRPr="00EA630D" w:rsidSect="00A45F61">
      <w:headerReference w:type="even" r:id="rId7"/>
      <w:headerReference w:type="default" r:id="rId8"/>
      <w:footerReference w:type="even" r:id="rId9"/>
      <w:footerReference w:type="default" r:id="rId10"/>
      <w:headerReference w:type="first" r:id="rId11"/>
      <w:footerReference w:type="first" r:id="rId12"/>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47F" w:rsidRDefault="003B747F" w:rsidP="003B747F">
      <w:r>
        <w:separator/>
      </w:r>
    </w:p>
  </w:endnote>
  <w:endnote w:type="continuationSeparator" w:id="0">
    <w:p w:rsidR="003B747F" w:rsidRDefault="003B747F" w:rsidP="003B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47F" w:rsidRDefault="003B747F">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580617"/>
      <w:docPartObj>
        <w:docPartGallery w:val="Page Numbers (Bottom of Page)"/>
        <w:docPartUnique/>
      </w:docPartObj>
    </w:sdtPr>
    <w:sdtEndPr/>
    <w:sdtContent>
      <w:p w:rsidR="003B747F" w:rsidRDefault="003B747F">
        <w:pPr>
          <w:pStyle w:val="Podnoje"/>
          <w:jc w:val="center"/>
        </w:pPr>
        <w:r>
          <w:fldChar w:fldCharType="begin"/>
        </w:r>
        <w:r>
          <w:instrText>PAGE   \* MERGEFORMAT</w:instrText>
        </w:r>
        <w:r>
          <w:fldChar w:fldCharType="separate"/>
        </w:r>
        <w:r w:rsidR="000176B0">
          <w:rPr>
            <w:noProof/>
          </w:rPr>
          <w:t>9</w:t>
        </w:r>
        <w:r>
          <w:fldChar w:fldCharType="end"/>
        </w:r>
      </w:p>
    </w:sdtContent>
  </w:sdt>
  <w:p w:rsidR="003B747F" w:rsidRDefault="003B747F">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47F" w:rsidRDefault="003B747F">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47F" w:rsidRDefault="003B747F" w:rsidP="003B747F">
      <w:r>
        <w:separator/>
      </w:r>
    </w:p>
  </w:footnote>
  <w:footnote w:type="continuationSeparator" w:id="0">
    <w:p w:rsidR="003B747F" w:rsidRDefault="003B747F" w:rsidP="003B74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47F" w:rsidRDefault="003B747F">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47F" w:rsidRDefault="003B747F">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47F" w:rsidRDefault="003B747F">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50E28"/>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 w15:restartNumberingAfterBreak="0">
    <w:nsid w:val="0B9506C9"/>
    <w:multiLevelType w:val="hybridMultilevel"/>
    <w:tmpl w:val="1A9C48FE"/>
    <w:lvl w:ilvl="0" w:tplc="4FC4AA26">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3011DAD"/>
    <w:multiLevelType w:val="hybridMultilevel"/>
    <w:tmpl w:val="2308684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2988072C"/>
    <w:multiLevelType w:val="hybridMultilevel"/>
    <w:tmpl w:val="E70A1C0A"/>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4" w15:restartNumberingAfterBreak="0">
    <w:nsid w:val="2A4C573C"/>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5" w15:restartNumberingAfterBreak="0">
    <w:nsid w:val="2CC83117"/>
    <w:multiLevelType w:val="hybridMultilevel"/>
    <w:tmpl w:val="6692699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02417C3"/>
    <w:multiLevelType w:val="hybridMultilevel"/>
    <w:tmpl w:val="47F29012"/>
    <w:lvl w:ilvl="0" w:tplc="AE0ED1BA">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3EA65B8"/>
    <w:multiLevelType w:val="hybridMultilevel"/>
    <w:tmpl w:val="74A08292"/>
    <w:lvl w:ilvl="0" w:tplc="C0A4D66A">
      <w:start w:val="1"/>
      <w:numFmt w:val="lowerLetter"/>
      <w:lvlText w:val="%1)"/>
      <w:lvlJc w:val="left"/>
      <w:pPr>
        <w:ind w:left="928" w:hanging="360"/>
      </w:pPr>
      <w:rPr>
        <w:rFonts w:ascii="Times New Roman" w:eastAsia="Times New Roman" w:hAnsi="Times New Roman" w:cs="Times New Roman"/>
        <w:b w:val="0"/>
        <w:i w:val="0"/>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8" w15:restartNumberingAfterBreak="0">
    <w:nsid w:val="34F71D2E"/>
    <w:multiLevelType w:val="hybridMultilevel"/>
    <w:tmpl w:val="5144F9BA"/>
    <w:lvl w:ilvl="0" w:tplc="F0CC5ACA">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C21FC7"/>
    <w:multiLevelType w:val="hybridMultilevel"/>
    <w:tmpl w:val="FEEEB308"/>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1"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2" w15:restartNumberingAfterBreak="0">
    <w:nsid w:val="46B83280"/>
    <w:multiLevelType w:val="hybridMultilevel"/>
    <w:tmpl w:val="67BE640A"/>
    <w:lvl w:ilvl="0" w:tplc="6EE23876">
      <w:start w:val="1"/>
      <w:numFmt w:val="lowerLetter"/>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13" w15:restartNumberingAfterBreak="0">
    <w:nsid w:val="489D7345"/>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4" w15:restartNumberingAfterBreak="0">
    <w:nsid w:val="496600BF"/>
    <w:multiLevelType w:val="hybridMultilevel"/>
    <w:tmpl w:val="979CA8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4E7A5972"/>
    <w:multiLevelType w:val="hybridMultilevel"/>
    <w:tmpl w:val="431E52B0"/>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6" w15:restartNumberingAfterBreak="0">
    <w:nsid w:val="5752246B"/>
    <w:multiLevelType w:val="hybridMultilevel"/>
    <w:tmpl w:val="276CDD30"/>
    <w:lvl w:ilvl="0" w:tplc="851041F8">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7" w15:restartNumberingAfterBreak="0">
    <w:nsid w:val="5D403CAB"/>
    <w:multiLevelType w:val="hybridMultilevel"/>
    <w:tmpl w:val="2308684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8" w15:restartNumberingAfterBreak="0">
    <w:nsid w:val="5D9A237C"/>
    <w:multiLevelType w:val="hybridMultilevel"/>
    <w:tmpl w:val="6A76B92C"/>
    <w:lvl w:ilvl="0" w:tplc="041A000F">
      <w:start w:val="1"/>
      <w:numFmt w:val="decimal"/>
      <w:lvlText w:val="%1."/>
      <w:lvlJc w:val="left"/>
      <w:pPr>
        <w:ind w:left="720" w:hanging="360"/>
      </w:pPr>
      <w:rPr>
        <w:rFonts w:hint="default"/>
      </w:rPr>
    </w:lvl>
    <w:lvl w:ilvl="1" w:tplc="6838BBD2">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FD82F80"/>
    <w:multiLevelType w:val="hybridMultilevel"/>
    <w:tmpl w:val="A0FA49A6"/>
    <w:lvl w:ilvl="0" w:tplc="0412AA66">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12F0A9E"/>
    <w:multiLevelType w:val="hybridMultilevel"/>
    <w:tmpl w:val="BC6AD026"/>
    <w:lvl w:ilvl="0" w:tplc="D3D89BE8">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91A6469"/>
    <w:multiLevelType w:val="hybridMultilevel"/>
    <w:tmpl w:val="8CBA220A"/>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2" w15:restartNumberingAfterBreak="0">
    <w:nsid w:val="69E535DE"/>
    <w:multiLevelType w:val="hybridMultilevel"/>
    <w:tmpl w:val="03ECE99C"/>
    <w:lvl w:ilvl="0" w:tplc="F142F43A">
      <w:start w:val="1"/>
      <w:numFmt w:val="lowerLetter"/>
      <w:lvlText w:val="%1)"/>
      <w:lvlJc w:val="left"/>
      <w:pPr>
        <w:ind w:left="1364" w:hanging="360"/>
      </w:pPr>
      <w:rPr>
        <w:rFonts w:hint="default"/>
      </w:r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23" w15:restartNumberingAfterBreak="0">
    <w:nsid w:val="6B01660C"/>
    <w:multiLevelType w:val="hybridMultilevel"/>
    <w:tmpl w:val="4A12E57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18E37FA"/>
    <w:multiLevelType w:val="hybridMultilevel"/>
    <w:tmpl w:val="C7FCC800"/>
    <w:lvl w:ilvl="0" w:tplc="411E9FA4">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1EF1B0F"/>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6" w15:restartNumberingAfterBreak="0">
    <w:nsid w:val="790E6F48"/>
    <w:multiLevelType w:val="hybridMultilevel"/>
    <w:tmpl w:val="DC7AC832"/>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7" w15:restartNumberingAfterBreak="0">
    <w:nsid w:val="7E780D02"/>
    <w:multiLevelType w:val="hybridMultilevel"/>
    <w:tmpl w:val="D1869F7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ECB150E"/>
    <w:multiLevelType w:val="hybridMultilevel"/>
    <w:tmpl w:val="E23A575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7"/>
  </w:num>
  <w:num w:numId="2">
    <w:abstractNumId w:val="3"/>
  </w:num>
  <w:num w:numId="3">
    <w:abstractNumId w:val="7"/>
  </w:num>
  <w:num w:numId="4">
    <w:abstractNumId w:val="16"/>
  </w:num>
  <w:num w:numId="5">
    <w:abstractNumId w:val="2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2"/>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2"/>
  </w:num>
  <w:num w:numId="12">
    <w:abstractNumId w:val="18"/>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5"/>
  </w:num>
  <w:num w:numId="17">
    <w:abstractNumId w:val="4"/>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3"/>
  </w:num>
  <w:num w:numId="21">
    <w:abstractNumId w:val="5"/>
  </w:num>
  <w:num w:numId="22">
    <w:abstractNumId w:val="1"/>
  </w:num>
  <w:num w:numId="23">
    <w:abstractNumId w:val="6"/>
  </w:num>
  <w:num w:numId="24">
    <w:abstractNumId w:val="20"/>
  </w:num>
  <w:num w:numId="25">
    <w:abstractNumId w:val="23"/>
  </w:num>
  <w:num w:numId="26">
    <w:abstractNumId w:val="8"/>
  </w:num>
  <w:num w:numId="27">
    <w:abstractNumId w:val="24"/>
  </w:num>
  <w:num w:numId="28">
    <w:abstractNumId w:val="9"/>
  </w:num>
  <w:num w:numId="29">
    <w:abstractNumId w:val="28"/>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C59"/>
    <w:rsid w:val="000176B0"/>
    <w:rsid w:val="00046398"/>
    <w:rsid w:val="000C57E4"/>
    <w:rsid w:val="00105C59"/>
    <w:rsid w:val="001D2803"/>
    <w:rsid w:val="0022444F"/>
    <w:rsid w:val="002540E6"/>
    <w:rsid w:val="00281260"/>
    <w:rsid w:val="00293A98"/>
    <w:rsid w:val="002D06BA"/>
    <w:rsid w:val="002E2572"/>
    <w:rsid w:val="00324E3D"/>
    <w:rsid w:val="00377842"/>
    <w:rsid w:val="003B747F"/>
    <w:rsid w:val="003D1286"/>
    <w:rsid w:val="003D4EC1"/>
    <w:rsid w:val="004B26DB"/>
    <w:rsid w:val="004D4C11"/>
    <w:rsid w:val="004F25E1"/>
    <w:rsid w:val="0050514C"/>
    <w:rsid w:val="00575D50"/>
    <w:rsid w:val="006821DA"/>
    <w:rsid w:val="00692741"/>
    <w:rsid w:val="006B2621"/>
    <w:rsid w:val="00762F76"/>
    <w:rsid w:val="00822CDD"/>
    <w:rsid w:val="008C5F1E"/>
    <w:rsid w:val="009175F1"/>
    <w:rsid w:val="009366DE"/>
    <w:rsid w:val="00936A3C"/>
    <w:rsid w:val="00946AB1"/>
    <w:rsid w:val="00980895"/>
    <w:rsid w:val="0098729F"/>
    <w:rsid w:val="00A03EDE"/>
    <w:rsid w:val="00A21618"/>
    <w:rsid w:val="00A45F61"/>
    <w:rsid w:val="00A51C8E"/>
    <w:rsid w:val="00AC10AD"/>
    <w:rsid w:val="00BB1F10"/>
    <w:rsid w:val="00BE6F44"/>
    <w:rsid w:val="00BF2A14"/>
    <w:rsid w:val="00CD783F"/>
    <w:rsid w:val="00D04291"/>
    <w:rsid w:val="00D17A42"/>
    <w:rsid w:val="00D64960"/>
    <w:rsid w:val="00DC1CF5"/>
    <w:rsid w:val="00EA630D"/>
    <w:rsid w:val="00EC356A"/>
    <w:rsid w:val="00F47BBA"/>
    <w:rsid w:val="00F849B2"/>
    <w:rsid w:val="00F85D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87B3"/>
  <w15:chartTrackingRefBased/>
  <w15:docId w15:val="{BFDB7F1B-0F67-4F2A-9C79-342FCDC8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C59"/>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B2621"/>
    <w:pPr>
      <w:ind w:left="720"/>
      <w:contextualSpacing/>
    </w:pPr>
  </w:style>
  <w:style w:type="paragraph" w:styleId="Zaglavlje">
    <w:name w:val="header"/>
    <w:basedOn w:val="Normal"/>
    <w:link w:val="ZaglavljeChar"/>
    <w:uiPriority w:val="99"/>
    <w:unhideWhenUsed/>
    <w:rsid w:val="003B747F"/>
    <w:pPr>
      <w:tabs>
        <w:tab w:val="center" w:pos="4536"/>
        <w:tab w:val="right" w:pos="9072"/>
      </w:tabs>
    </w:pPr>
  </w:style>
  <w:style w:type="character" w:customStyle="1" w:styleId="ZaglavljeChar">
    <w:name w:val="Zaglavlje Char"/>
    <w:basedOn w:val="Zadanifontodlomka"/>
    <w:link w:val="Zaglavlje"/>
    <w:uiPriority w:val="99"/>
    <w:rsid w:val="003B747F"/>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3B747F"/>
    <w:pPr>
      <w:tabs>
        <w:tab w:val="center" w:pos="4536"/>
        <w:tab w:val="right" w:pos="9072"/>
      </w:tabs>
    </w:pPr>
  </w:style>
  <w:style w:type="character" w:customStyle="1" w:styleId="PodnojeChar">
    <w:name w:val="Podnožje Char"/>
    <w:basedOn w:val="Zadanifontodlomka"/>
    <w:link w:val="Podnoje"/>
    <w:uiPriority w:val="99"/>
    <w:rsid w:val="003B747F"/>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75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990</TotalTime>
  <Pages>10</Pages>
  <Words>3810</Words>
  <Characters>21722</Characters>
  <Application>Microsoft Office Word</Application>
  <DocSecurity>0</DocSecurity>
  <Lines>181</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24</cp:revision>
  <dcterms:created xsi:type="dcterms:W3CDTF">2022-11-08T07:52:00Z</dcterms:created>
  <dcterms:modified xsi:type="dcterms:W3CDTF">2022-11-17T10:56:00Z</dcterms:modified>
</cp:coreProperties>
</file>