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D7CB6" w14:textId="77777777" w:rsidR="004022CB" w:rsidRDefault="004022CB" w:rsidP="00C05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9864489" w14:textId="77777777" w:rsidR="004022CB" w:rsidRPr="00C0554B" w:rsidRDefault="00C0554B" w:rsidP="00C05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54B">
        <w:rPr>
          <w:rFonts w:ascii="Times New Roman" w:hAnsi="Times New Roman" w:cs="Times New Roman"/>
          <w:b/>
          <w:sz w:val="24"/>
          <w:szCs w:val="24"/>
        </w:rPr>
        <w:t>2</w:t>
      </w:r>
      <w:r w:rsidR="004022CB" w:rsidRPr="00C0554B">
        <w:rPr>
          <w:rFonts w:ascii="Times New Roman" w:hAnsi="Times New Roman" w:cs="Times New Roman"/>
          <w:b/>
          <w:sz w:val="24"/>
          <w:szCs w:val="24"/>
        </w:rPr>
        <w:t>. sjednice Vijeća Gradske četvrti Podsljeme,</w:t>
      </w:r>
    </w:p>
    <w:p w14:paraId="7EFFFD41" w14:textId="22EE09A6" w:rsidR="00C0554B" w:rsidRPr="00C0554B" w:rsidRDefault="004022CB" w:rsidP="00C0554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54B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13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>. srpnja 2021.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 xml:space="preserve">, u sjedištu Gradske četvrti Podsljeme, u Zagrebu, </w:t>
      </w:r>
      <w:r w:rsidR="0031630F">
        <w:rPr>
          <w:rFonts w:ascii="Times New Roman" w:hAnsi="Times New Roman" w:cs="Times New Roman"/>
          <w:b/>
          <w:sz w:val="24"/>
          <w:szCs w:val="24"/>
        </w:rPr>
        <w:t>Š</w:t>
      </w:r>
      <w:r w:rsidR="00291FD9">
        <w:rPr>
          <w:rFonts w:ascii="Times New Roman" w:hAnsi="Times New Roman" w:cs="Times New Roman"/>
          <w:b/>
          <w:sz w:val="24"/>
          <w:szCs w:val="24"/>
        </w:rPr>
        <w:t>estinski trg 10 s početkom u 8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,00 sati</w:t>
      </w:r>
    </w:p>
    <w:p w14:paraId="3DA39D60" w14:textId="764567C1" w:rsidR="004022CB" w:rsidRDefault="004022CB" w:rsidP="004022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AA5285" w14:textId="77777777" w:rsidR="00C46AE2" w:rsidRDefault="00C46AE2" w:rsidP="004022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D941F8" w14:textId="77777777" w:rsidR="004022CB" w:rsidRDefault="004022CB" w:rsidP="004022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C4959E" w14:textId="27A554D9" w:rsidR="00C0554B" w:rsidRPr="00797792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DACB605" w14:textId="77777777" w:rsidR="00C0554B" w:rsidRPr="00797792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Krešimir Kompesak, Pero Semren, </w:t>
      </w:r>
      <w:r w:rsidRPr="00797792">
        <w:rPr>
          <w:rFonts w:ascii="Times New Roman" w:hAnsi="Times New Roman" w:cs="Times New Roman"/>
          <w:sz w:val="24"/>
          <w:szCs w:val="24"/>
        </w:rPr>
        <w:t xml:space="preserve">Luka </w:t>
      </w:r>
      <w:proofErr w:type="spellStart"/>
      <w:r w:rsidRPr="00797792">
        <w:rPr>
          <w:rFonts w:ascii="Times New Roman" w:hAnsi="Times New Roman" w:cs="Times New Roman"/>
          <w:sz w:val="24"/>
          <w:szCs w:val="24"/>
        </w:rPr>
        <w:t>Maloča</w:t>
      </w:r>
      <w:proofErr w:type="spellEnd"/>
      <w:r w:rsidRPr="00797792">
        <w:rPr>
          <w:rFonts w:ascii="Times New Roman" w:hAnsi="Times New Roman" w:cs="Times New Roman"/>
          <w:sz w:val="24"/>
          <w:szCs w:val="24"/>
        </w:rPr>
        <w:t>, Tihomir Milovac, Snježana  Punjek,</w:t>
      </w:r>
    </w:p>
    <w:p w14:paraId="37D827C7" w14:textId="77777777" w:rsidR="00E93E33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 w:rsidRPr="00797792">
        <w:rPr>
          <w:rFonts w:ascii="Times New Roman" w:hAnsi="Times New Roman" w:cs="Times New Roman"/>
          <w:sz w:val="24"/>
          <w:szCs w:val="24"/>
        </w:rPr>
        <w:t xml:space="preserve">Ana </w:t>
      </w:r>
      <w:proofErr w:type="spellStart"/>
      <w:r w:rsidRPr="00797792">
        <w:rPr>
          <w:rFonts w:ascii="Times New Roman" w:hAnsi="Times New Roman" w:cs="Times New Roman"/>
          <w:sz w:val="24"/>
          <w:szCs w:val="24"/>
        </w:rPr>
        <w:t>Večerin</w:t>
      </w:r>
      <w:proofErr w:type="spellEnd"/>
      <w:r w:rsidRPr="00797792">
        <w:rPr>
          <w:rFonts w:ascii="Times New Roman" w:hAnsi="Times New Roman" w:cs="Times New Roman"/>
          <w:sz w:val="24"/>
          <w:szCs w:val="24"/>
        </w:rPr>
        <w:t xml:space="preserve"> Novaković, Ivan Laco, Drago Boras</w:t>
      </w:r>
      <w:r w:rsidR="00E93E33">
        <w:rPr>
          <w:rFonts w:ascii="Times New Roman" w:hAnsi="Times New Roman" w:cs="Times New Roman"/>
          <w:sz w:val="24"/>
          <w:szCs w:val="24"/>
        </w:rPr>
        <w:t>,</w:t>
      </w:r>
      <w:r w:rsidRPr="00797792">
        <w:rPr>
          <w:rFonts w:ascii="Times New Roman" w:hAnsi="Times New Roman" w:cs="Times New Roman"/>
          <w:sz w:val="24"/>
          <w:szCs w:val="24"/>
        </w:rPr>
        <w:t xml:space="preserve"> Damir Pavlek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97792">
        <w:rPr>
          <w:rFonts w:ascii="Times New Roman" w:hAnsi="Times New Roman" w:cs="Times New Roman"/>
          <w:sz w:val="24"/>
          <w:szCs w:val="24"/>
        </w:rPr>
        <w:t>Mirna Varga</w:t>
      </w:r>
      <w:r w:rsidR="00E93E33">
        <w:rPr>
          <w:rFonts w:ascii="Times New Roman" w:hAnsi="Times New Roman" w:cs="Times New Roman"/>
          <w:sz w:val="24"/>
          <w:szCs w:val="24"/>
        </w:rPr>
        <w:t>,</w:t>
      </w:r>
      <w:r w:rsidRPr="007977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B8C9CC" w14:textId="7F854C97" w:rsidR="00C0554B" w:rsidRPr="00797792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7792">
        <w:rPr>
          <w:rFonts w:ascii="Times New Roman" w:hAnsi="Times New Roman" w:cs="Times New Roman"/>
          <w:sz w:val="24"/>
          <w:szCs w:val="24"/>
        </w:rPr>
        <w:t>Reana</w:t>
      </w:r>
      <w:proofErr w:type="spellEnd"/>
      <w:r w:rsidRPr="00797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792">
        <w:rPr>
          <w:rFonts w:ascii="Times New Roman" w:hAnsi="Times New Roman" w:cs="Times New Roman"/>
          <w:sz w:val="24"/>
          <w:szCs w:val="24"/>
        </w:rPr>
        <w:t>Senjković</w:t>
      </w:r>
      <w:proofErr w:type="spellEnd"/>
      <w:r w:rsidRPr="0079779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97792">
        <w:rPr>
          <w:rFonts w:ascii="Times New Roman" w:hAnsi="Times New Roman" w:cs="Times New Roman"/>
          <w:sz w:val="24"/>
          <w:szCs w:val="24"/>
        </w:rPr>
        <w:t>Svrčić</w:t>
      </w:r>
      <w:proofErr w:type="spellEnd"/>
    </w:p>
    <w:p w14:paraId="132291D8" w14:textId="77777777" w:rsidR="00C0554B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41D354" w14:textId="77777777" w:rsidR="00C0554B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4F868" w14:textId="77777777" w:rsidR="00C0554B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NAZOČNI: </w:t>
      </w:r>
      <w:r w:rsidR="00B32B34">
        <w:rPr>
          <w:rFonts w:ascii="Times New Roman" w:hAnsi="Times New Roman" w:cs="Times New Roman"/>
          <w:sz w:val="24"/>
          <w:szCs w:val="24"/>
        </w:rPr>
        <w:t>Goran Rogić, Bernarda Marković</w:t>
      </w:r>
    </w:p>
    <w:p w14:paraId="1ECAA525" w14:textId="77777777" w:rsid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2E3D7A" w14:textId="77777777" w:rsid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Krešimir Kompesak, predsjednik Vijeća.</w:t>
      </w:r>
    </w:p>
    <w:p w14:paraId="0BF964A3" w14:textId="77777777" w:rsid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968998" w14:textId="77777777" w:rsid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Bernarda Marković</w:t>
      </w:r>
    </w:p>
    <w:p w14:paraId="1F2977E5" w14:textId="77777777" w:rsidR="004022CB" w:rsidRDefault="004022CB" w:rsidP="00C0554B">
      <w:pPr>
        <w:rPr>
          <w:rFonts w:ascii="Times New Roman" w:hAnsi="Times New Roman" w:cs="Times New Roman"/>
          <w:b/>
          <w:sz w:val="28"/>
          <w:szCs w:val="28"/>
        </w:rPr>
      </w:pPr>
    </w:p>
    <w:p w14:paraId="14E9406B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53591380" w14:textId="77777777" w:rsidR="00B32B34" w:rsidRPr="00B32B34" w:rsidRDefault="00B32B34" w:rsidP="00C46A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Pr="00B32B34">
        <w:rPr>
          <w:rFonts w:ascii="Times New Roman" w:hAnsi="Times New Roman" w:cs="Times New Roman"/>
          <w:sz w:val="24"/>
          <w:szCs w:val="24"/>
        </w:rPr>
        <w:t xml:space="preserve"> konstatira da je prisutno </w:t>
      </w:r>
      <w:r>
        <w:rPr>
          <w:rFonts w:ascii="Times New Roman" w:hAnsi="Times New Roman" w:cs="Times New Roman"/>
          <w:sz w:val="24"/>
          <w:szCs w:val="24"/>
        </w:rPr>
        <w:t xml:space="preserve">svih 11 </w:t>
      </w:r>
      <w:r w:rsidRPr="00B32B34">
        <w:rPr>
          <w:rFonts w:ascii="Times New Roman" w:hAnsi="Times New Roman" w:cs="Times New Roman"/>
          <w:sz w:val="24"/>
          <w:szCs w:val="24"/>
        </w:rPr>
        <w:t xml:space="preserve">članova Vijeća, što znači da Vijeće može pravovaljano odlučivati, te otvara 2. sjednicu Vijeća </w:t>
      </w:r>
      <w:r>
        <w:rPr>
          <w:rFonts w:ascii="Times New Roman" w:hAnsi="Times New Roman" w:cs="Times New Roman"/>
          <w:sz w:val="24"/>
          <w:szCs w:val="24"/>
        </w:rPr>
        <w:t>Gradske četvrti Podsljeme</w:t>
      </w:r>
      <w:r w:rsidRPr="00B32B34">
        <w:rPr>
          <w:rFonts w:ascii="Times New Roman" w:hAnsi="Times New Roman" w:cs="Times New Roman"/>
          <w:sz w:val="24"/>
          <w:szCs w:val="24"/>
        </w:rPr>
        <w:t>.</w:t>
      </w:r>
    </w:p>
    <w:p w14:paraId="1B4DEC0B" w14:textId="77777777" w:rsidR="00B32B34" w:rsidRP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6533F8" w14:textId="7D1FC4AE" w:rsidR="00B32B34" w:rsidRP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ab/>
        <w:t xml:space="preserve">Bez rasprave, </w:t>
      </w:r>
      <w:r w:rsidRPr="00B32B34">
        <w:rPr>
          <w:rFonts w:ascii="Times New Roman" w:hAnsi="Times New Roman" w:cs="Times New Roman"/>
          <w:iCs/>
          <w:sz w:val="24"/>
          <w:szCs w:val="24"/>
        </w:rPr>
        <w:t>jednoglasno,</w:t>
      </w:r>
      <w:r w:rsidRPr="00B32B34">
        <w:rPr>
          <w:rFonts w:ascii="Times New Roman" w:hAnsi="Times New Roman" w:cs="Times New Roman"/>
          <w:sz w:val="24"/>
          <w:szCs w:val="24"/>
        </w:rPr>
        <w:t xml:space="preserve"> Vijeće prihvaća tekst Zapisnika 1. konstituirajuće  sjednice Vijeća </w:t>
      </w:r>
      <w:r>
        <w:rPr>
          <w:rFonts w:ascii="Times New Roman" w:hAnsi="Times New Roman" w:cs="Times New Roman"/>
          <w:sz w:val="24"/>
          <w:szCs w:val="24"/>
        </w:rPr>
        <w:t>Gradske četvrti Podsljeme</w:t>
      </w:r>
      <w:r w:rsidRPr="00B32B34">
        <w:rPr>
          <w:rFonts w:ascii="Times New Roman" w:hAnsi="Times New Roman" w:cs="Times New Roman"/>
          <w:sz w:val="24"/>
          <w:szCs w:val="24"/>
        </w:rPr>
        <w:t xml:space="preserve">, održane </w:t>
      </w:r>
      <w:r>
        <w:rPr>
          <w:rFonts w:ascii="Times New Roman" w:hAnsi="Times New Roman" w:cs="Times New Roman"/>
          <w:sz w:val="24"/>
          <w:szCs w:val="24"/>
        </w:rPr>
        <w:t>07. srpnja</w:t>
      </w:r>
      <w:r w:rsidRPr="00B32B34">
        <w:rPr>
          <w:rFonts w:ascii="Times New Roman" w:hAnsi="Times New Roman" w:cs="Times New Roman"/>
          <w:sz w:val="24"/>
          <w:szCs w:val="24"/>
        </w:rPr>
        <w:t xml:space="preserve"> 2021. u </w:t>
      </w:r>
      <w:r>
        <w:rPr>
          <w:rFonts w:ascii="Times New Roman" w:hAnsi="Times New Roman" w:cs="Times New Roman"/>
          <w:sz w:val="24"/>
          <w:szCs w:val="24"/>
        </w:rPr>
        <w:t>sjedištu Gradske četvrti Podsljeme</w:t>
      </w:r>
      <w:r w:rsidRPr="00B32B34">
        <w:rPr>
          <w:rFonts w:ascii="Times New Roman" w:hAnsi="Times New Roman" w:cs="Times New Roman"/>
          <w:sz w:val="24"/>
          <w:szCs w:val="24"/>
        </w:rPr>
        <w:t>, Šestinski trg 10. Na prijedlog predsjedni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B32B34">
        <w:rPr>
          <w:rFonts w:ascii="Times New Roman" w:hAnsi="Times New Roman" w:cs="Times New Roman"/>
          <w:sz w:val="24"/>
          <w:szCs w:val="24"/>
        </w:rPr>
        <w:t xml:space="preserve"> Vijeć</w:t>
      </w:r>
      <w:r w:rsidR="00291FD9">
        <w:rPr>
          <w:rFonts w:ascii="Times New Roman" w:hAnsi="Times New Roman" w:cs="Times New Roman"/>
          <w:sz w:val="24"/>
          <w:szCs w:val="24"/>
        </w:rPr>
        <w:t>e</w:t>
      </w:r>
      <w:r w:rsidRPr="00B32B34">
        <w:rPr>
          <w:rFonts w:ascii="Times New Roman" w:hAnsi="Times New Roman" w:cs="Times New Roman"/>
          <w:sz w:val="24"/>
          <w:szCs w:val="24"/>
        </w:rPr>
        <w:t xml:space="preserve"> jednoglasno utvrđuje slijedeći</w:t>
      </w:r>
    </w:p>
    <w:p w14:paraId="20877FFF" w14:textId="77777777" w:rsidR="004022CB" w:rsidRDefault="004022CB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461762" w14:textId="77777777" w:rsidR="00B32B34" w:rsidRDefault="00B32B34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FBB17D" w14:textId="77777777" w:rsidR="00B32B34" w:rsidRDefault="00B32B34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D4ECAA" w14:textId="77777777" w:rsidR="004022CB" w:rsidRDefault="004022CB" w:rsidP="004022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2D8810F2" w14:textId="77777777" w:rsidR="004022CB" w:rsidRDefault="004022CB" w:rsidP="004022C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518"/>
      </w:tblGrid>
      <w:tr w:rsidR="00B32B34" w14:paraId="79F575F6" w14:textId="77777777" w:rsidTr="00CF7DC6">
        <w:tc>
          <w:tcPr>
            <w:tcW w:w="567" w:type="dxa"/>
            <w:shd w:val="clear" w:color="auto" w:fill="auto"/>
          </w:tcPr>
          <w:p w14:paraId="57FEEFED" w14:textId="77777777" w:rsidR="00B32B34" w:rsidRPr="009F7941" w:rsidRDefault="00B32B34" w:rsidP="00CF7DC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14:paraId="6A473308" w14:textId="77777777" w:rsidR="00B32B34" w:rsidRDefault="00B32B34" w:rsidP="00CF7DC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Prijedlog zaključka o izmjeni Plana komunalnih aktivnosti Gradske četvrti Podsljeme za 2021.</w:t>
            </w:r>
          </w:p>
          <w:p w14:paraId="487DB53D" w14:textId="77777777" w:rsidR="00B32B34" w:rsidRDefault="00B32B34" w:rsidP="00CF7D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Predlagatelj: Krešimir Kompesak</w:t>
            </w:r>
          </w:p>
          <w:p w14:paraId="199EBE41" w14:textId="77777777" w:rsidR="00B32B34" w:rsidRPr="009F7941" w:rsidRDefault="00B32B34" w:rsidP="00CF7DC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32B34" w14:paraId="17007DE8" w14:textId="77777777" w:rsidTr="00CF7DC6">
        <w:tc>
          <w:tcPr>
            <w:tcW w:w="567" w:type="dxa"/>
            <w:shd w:val="clear" w:color="auto" w:fill="auto"/>
          </w:tcPr>
          <w:p w14:paraId="58BB60F7" w14:textId="77777777" w:rsidR="00B32B34" w:rsidRPr="009F7941" w:rsidRDefault="00B32B34" w:rsidP="00CF7DC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14:paraId="2783D4A6" w14:textId="77777777" w:rsidR="00B32B34" w:rsidRDefault="00B32B34" w:rsidP="00CF7DC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Prijedlog zaključka o inicijativi za izmjenu granica Gradske četvrti Gornji grad - Medveščak i Gradske četvrti Podsljeme</w:t>
            </w:r>
          </w:p>
          <w:p w14:paraId="0781B3E2" w14:textId="77777777" w:rsidR="00B32B34" w:rsidRDefault="00B32B34" w:rsidP="00CF7D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Predlagatelj: Krešimir Kompesak </w:t>
            </w:r>
          </w:p>
          <w:p w14:paraId="15DE94D5" w14:textId="77777777" w:rsidR="00B32B34" w:rsidRPr="009F7941" w:rsidRDefault="00B32B34" w:rsidP="00CF7DC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32B34" w14:paraId="555EA6FA" w14:textId="77777777" w:rsidTr="00CF7DC6">
        <w:tc>
          <w:tcPr>
            <w:tcW w:w="567" w:type="dxa"/>
            <w:shd w:val="clear" w:color="auto" w:fill="auto"/>
          </w:tcPr>
          <w:p w14:paraId="08EAEE8C" w14:textId="77777777" w:rsidR="00B32B34" w:rsidRPr="009F7941" w:rsidRDefault="00B32B34" w:rsidP="00CF7DC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</w:p>
        </w:tc>
        <w:tc>
          <w:tcPr>
            <w:tcW w:w="9070" w:type="dxa"/>
            <w:shd w:val="clear" w:color="auto" w:fill="auto"/>
          </w:tcPr>
          <w:p w14:paraId="37CE2C5A" w14:textId="77777777" w:rsidR="00B32B34" w:rsidRDefault="00B32B34" w:rsidP="00CF7DC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Prijedlog zaključka o davanju mišljenja Vijeća Gradske četvrti Podsljeme na prijedloge i akte drugih gradskih tijela</w:t>
            </w:r>
          </w:p>
          <w:p w14:paraId="7B885B13" w14:textId="77777777" w:rsidR="00B32B34" w:rsidRDefault="00B32B34" w:rsidP="00CF7D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Predlagatelj: Krešimir Kompesak</w:t>
            </w:r>
          </w:p>
          <w:p w14:paraId="391AD4B3" w14:textId="77777777" w:rsidR="00B32B34" w:rsidRPr="009F7941" w:rsidRDefault="00B32B34" w:rsidP="00CF7DC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32B34" w14:paraId="30123AF4" w14:textId="77777777" w:rsidTr="00CF7DC6">
        <w:tc>
          <w:tcPr>
            <w:tcW w:w="567" w:type="dxa"/>
            <w:shd w:val="clear" w:color="auto" w:fill="auto"/>
          </w:tcPr>
          <w:p w14:paraId="2B389765" w14:textId="77777777" w:rsidR="00B32B34" w:rsidRPr="009F7941" w:rsidRDefault="00B32B34" w:rsidP="00CF7DC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</w:p>
        </w:tc>
        <w:tc>
          <w:tcPr>
            <w:tcW w:w="9070" w:type="dxa"/>
            <w:shd w:val="clear" w:color="auto" w:fill="auto"/>
          </w:tcPr>
          <w:p w14:paraId="3514B79D" w14:textId="77777777" w:rsidR="00B32B34" w:rsidRDefault="00B32B34" w:rsidP="00CF7DC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Izvješće o izvršenju Programa građenja komunalne infrastrukture na području Grada Zagreba u 2020. </w:t>
            </w:r>
            <w:r w:rsidRPr="00E63572">
              <w:rPr>
                <w:rFonts w:ascii="Times New Roman" w:hAnsi="Times New Roman" w:cs="Times New Roman"/>
                <w:b/>
                <w:i/>
                <w:sz w:val="24"/>
              </w:rPr>
              <w:t>– davanje mišljenja</w:t>
            </w:r>
          </w:p>
          <w:p w14:paraId="76D4C52B" w14:textId="77777777" w:rsidR="00B32B34" w:rsidRDefault="00B32B34" w:rsidP="00CF7D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Predlagatelj: Gradonačelnik Grada Zagreba</w:t>
            </w:r>
          </w:p>
          <w:p w14:paraId="5B9CF93B" w14:textId="77777777" w:rsidR="00B32B34" w:rsidRPr="009F7941" w:rsidRDefault="00B32B34" w:rsidP="00CF7DC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32B34" w14:paraId="0A18EDFE" w14:textId="77777777" w:rsidTr="00CF7DC6">
        <w:tc>
          <w:tcPr>
            <w:tcW w:w="567" w:type="dxa"/>
            <w:shd w:val="clear" w:color="auto" w:fill="auto"/>
          </w:tcPr>
          <w:p w14:paraId="466C7968" w14:textId="77777777" w:rsidR="00B32B34" w:rsidRPr="009F7941" w:rsidRDefault="00B32B34" w:rsidP="00CF7DC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5. </w:t>
            </w:r>
          </w:p>
        </w:tc>
        <w:tc>
          <w:tcPr>
            <w:tcW w:w="9070" w:type="dxa"/>
            <w:shd w:val="clear" w:color="auto" w:fill="auto"/>
          </w:tcPr>
          <w:p w14:paraId="4A7A71A8" w14:textId="77777777" w:rsidR="00B32B34" w:rsidRDefault="00B32B34" w:rsidP="00CF7DC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Izvješće o izvršenju Programa održavanja javnih prometnih površina, građevina i uređaja javne namjene, javne rasvjete te izvanrednog održavanja nerazvrstanih cesta na području Grada Zagreba u 2020.</w:t>
            </w:r>
            <w:r w:rsidRPr="00E63572">
              <w:rPr>
                <w:rFonts w:ascii="Times New Roman" w:hAnsi="Times New Roman" w:cs="Times New Roman"/>
                <w:b/>
                <w:i/>
                <w:sz w:val="24"/>
              </w:rPr>
              <w:t xml:space="preserve"> – davanje mišljenja</w:t>
            </w:r>
          </w:p>
          <w:p w14:paraId="566722EE" w14:textId="77777777" w:rsidR="00B32B34" w:rsidRDefault="00B32B34" w:rsidP="00CF7D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Predlagatelj: Gradonačelnik Grada Zagreba</w:t>
            </w:r>
          </w:p>
          <w:p w14:paraId="4DB3E9B0" w14:textId="77777777" w:rsidR="00B32B34" w:rsidRPr="009F7941" w:rsidRDefault="00B32B34" w:rsidP="00CF7DC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32B34" w14:paraId="5555653E" w14:textId="77777777" w:rsidTr="00CF7DC6">
        <w:tc>
          <w:tcPr>
            <w:tcW w:w="567" w:type="dxa"/>
            <w:shd w:val="clear" w:color="auto" w:fill="auto"/>
          </w:tcPr>
          <w:p w14:paraId="796ECFB5" w14:textId="77777777" w:rsidR="00B32B34" w:rsidRPr="009F7941" w:rsidRDefault="00B32B34" w:rsidP="00CF7DC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6. </w:t>
            </w:r>
          </w:p>
        </w:tc>
        <w:tc>
          <w:tcPr>
            <w:tcW w:w="9070" w:type="dxa"/>
            <w:shd w:val="clear" w:color="auto" w:fill="auto"/>
          </w:tcPr>
          <w:p w14:paraId="2B2359ED" w14:textId="77777777" w:rsidR="00B32B34" w:rsidRDefault="00B32B34" w:rsidP="00CF7DC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Izvršenje programa i planova održavanja komunalne infrastrukture u gradskim četvrtima i mjesnim odborima Grada Zagreba u 2020.</w:t>
            </w:r>
            <w:r w:rsidRPr="00E63572">
              <w:rPr>
                <w:rFonts w:ascii="Times New Roman" w:hAnsi="Times New Roman" w:cs="Times New Roman"/>
                <w:b/>
                <w:i/>
                <w:sz w:val="24"/>
              </w:rPr>
              <w:t xml:space="preserve"> – davanje mišljenja</w:t>
            </w:r>
          </w:p>
          <w:p w14:paraId="063DA6A7" w14:textId="77777777" w:rsidR="00B32B34" w:rsidRDefault="00B32B34" w:rsidP="00CF7D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Predlagatelj: Gradonačelnik Grada Zagreba</w:t>
            </w:r>
          </w:p>
          <w:p w14:paraId="062F0813" w14:textId="77777777" w:rsidR="00B32B34" w:rsidRPr="009F7941" w:rsidRDefault="00B32B34" w:rsidP="00CF7DC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32B34" w14:paraId="392D23B5" w14:textId="77777777" w:rsidTr="00CF7DC6">
        <w:tc>
          <w:tcPr>
            <w:tcW w:w="567" w:type="dxa"/>
            <w:shd w:val="clear" w:color="auto" w:fill="auto"/>
          </w:tcPr>
          <w:p w14:paraId="4819D909" w14:textId="77777777" w:rsidR="00B32B34" w:rsidRPr="009F7941" w:rsidRDefault="00B32B34" w:rsidP="00CF7DC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7. </w:t>
            </w:r>
          </w:p>
        </w:tc>
        <w:tc>
          <w:tcPr>
            <w:tcW w:w="9070" w:type="dxa"/>
            <w:shd w:val="clear" w:color="auto" w:fill="auto"/>
          </w:tcPr>
          <w:p w14:paraId="22A7FC1F" w14:textId="77777777" w:rsidR="00B32B34" w:rsidRDefault="00B32B34" w:rsidP="00CF7DC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Kratkoročno zaduživanje Grada Zagreba </w:t>
            </w:r>
            <w:r w:rsidRPr="00E63572">
              <w:rPr>
                <w:rFonts w:ascii="Times New Roman" w:hAnsi="Times New Roman" w:cs="Times New Roman"/>
                <w:b/>
                <w:i/>
                <w:sz w:val="24"/>
              </w:rPr>
              <w:t>– davanje mišljenja</w:t>
            </w:r>
          </w:p>
          <w:p w14:paraId="2180008A" w14:textId="77777777" w:rsidR="00B32B34" w:rsidRDefault="00B32B34" w:rsidP="00CF7D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Predlagatelj: Gradonačelnik Grada Zagreba</w:t>
            </w:r>
          </w:p>
          <w:p w14:paraId="46A1685A" w14:textId="77777777" w:rsidR="00B32B34" w:rsidRPr="009F7941" w:rsidRDefault="00B32B34" w:rsidP="00CF7DC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32B34" w14:paraId="7C3BDE61" w14:textId="77777777" w:rsidTr="00CF7DC6">
        <w:tc>
          <w:tcPr>
            <w:tcW w:w="567" w:type="dxa"/>
            <w:shd w:val="clear" w:color="auto" w:fill="auto"/>
          </w:tcPr>
          <w:p w14:paraId="13BF9685" w14:textId="77777777" w:rsidR="00B32B34" w:rsidRPr="009F7941" w:rsidRDefault="00B32B34" w:rsidP="00CF7DC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8. </w:t>
            </w:r>
          </w:p>
        </w:tc>
        <w:tc>
          <w:tcPr>
            <w:tcW w:w="9070" w:type="dxa"/>
            <w:shd w:val="clear" w:color="auto" w:fill="auto"/>
          </w:tcPr>
          <w:p w14:paraId="37FE35E6" w14:textId="77777777" w:rsidR="00B32B34" w:rsidRDefault="00B32B34" w:rsidP="00CF7DC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Odluka o ustrojstvu i djelokrugu gradskih upravnih tijela </w:t>
            </w:r>
            <w:r w:rsidRPr="00E63572">
              <w:rPr>
                <w:rFonts w:ascii="Times New Roman" w:hAnsi="Times New Roman" w:cs="Times New Roman"/>
                <w:b/>
                <w:i/>
                <w:sz w:val="24"/>
              </w:rPr>
              <w:t>– davanje mišljenja</w:t>
            </w:r>
          </w:p>
          <w:p w14:paraId="2E667A45" w14:textId="77777777" w:rsidR="00B32B34" w:rsidRDefault="00B32B34" w:rsidP="00CF7D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Predlagatelj: Gradonačelnik Grada Zagreba</w:t>
            </w:r>
          </w:p>
          <w:p w14:paraId="2C6D6802" w14:textId="77777777" w:rsidR="00B32B34" w:rsidRPr="009F7941" w:rsidRDefault="00B32B34" w:rsidP="00CF7DC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32B34" w14:paraId="4BE879DB" w14:textId="77777777" w:rsidTr="00CF7DC6">
        <w:tc>
          <w:tcPr>
            <w:tcW w:w="567" w:type="dxa"/>
            <w:shd w:val="clear" w:color="auto" w:fill="auto"/>
          </w:tcPr>
          <w:p w14:paraId="1FCF1E49" w14:textId="77777777" w:rsidR="00B32B34" w:rsidRPr="009F7941" w:rsidRDefault="00B32B34" w:rsidP="00CF7DC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9. </w:t>
            </w:r>
          </w:p>
        </w:tc>
        <w:tc>
          <w:tcPr>
            <w:tcW w:w="9070" w:type="dxa"/>
            <w:shd w:val="clear" w:color="auto" w:fill="auto"/>
          </w:tcPr>
          <w:p w14:paraId="67C9917C" w14:textId="77777777" w:rsidR="00B32B34" w:rsidRDefault="00B32B34" w:rsidP="00CF7DC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Pitanja, prijedlozi i razno</w:t>
            </w:r>
          </w:p>
          <w:p w14:paraId="3ADF4060" w14:textId="77777777" w:rsidR="00B32B34" w:rsidRDefault="00B32B34" w:rsidP="00CF7D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Predlagatelj: Krešimir Kompesak</w:t>
            </w:r>
          </w:p>
          <w:p w14:paraId="21B58628" w14:textId="77777777" w:rsidR="00B32B34" w:rsidRPr="009F7941" w:rsidRDefault="00B32B34" w:rsidP="00CF7DC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097B1C8" w14:textId="77777777" w:rsidR="00DB07F4" w:rsidRDefault="00DB07F4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8C1CB9" w14:textId="77777777" w:rsidR="00655E75" w:rsidRDefault="0089018A" w:rsidP="004022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836C199" w14:textId="77777777" w:rsidR="00B32B34" w:rsidRPr="00912D69" w:rsidRDefault="00655E75" w:rsidP="00B32B34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912D69">
        <w:rPr>
          <w:rFonts w:ascii="Times New Roman" w:hAnsi="Times New Roman" w:cs="Times New Roman"/>
          <w:b/>
          <w:sz w:val="24"/>
          <w:szCs w:val="24"/>
          <w:u w:val="single"/>
        </w:rPr>
        <w:t>Ad 1.</w:t>
      </w:r>
      <w:r w:rsidR="00B32B34" w:rsidRPr="00912D69">
        <w:rPr>
          <w:rFonts w:ascii="Times New Roman" w:hAnsi="Times New Roman" w:cs="Times New Roman"/>
          <w:b/>
          <w:sz w:val="24"/>
          <w:u w:val="single"/>
        </w:rPr>
        <w:t>Prijedlog zaključka o izmjeni Plana komunalnih aktivnosti Gradske četvrti  Podsljeme za 2021.</w:t>
      </w:r>
    </w:p>
    <w:p w14:paraId="37ADBCA3" w14:textId="77777777" w:rsidR="00655E75" w:rsidRDefault="00655E75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2A7995" w14:textId="77777777" w:rsidR="00527EF2" w:rsidRPr="00527EF2" w:rsidRDefault="00655E75" w:rsidP="00527E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</w:t>
      </w:r>
      <w:r w:rsidR="00B32B34">
        <w:rPr>
          <w:rFonts w:ascii="Times New Roman" w:hAnsi="Times New Roman" w:cs="Times New Roman"/>
          <w:sz w:val="24"/>
          <w:szCs w:val="24"/>
        </w:rPr>
        <w:t>dnik predstavlja prijedlog Vijeću</w:t>
      </w:r>
      <w:r w:rsidR="00527EF2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predlaže donošenje zaključka </w:t>
      </w:r>
      <w:r w:rsidR="00527EF2" w:rsidRPr="00527EF2">
        <w:rPr>
          <w:rFonts w:ascii="Times New Roman" w:hAnsi="Times New Roman" w:cs="Times New Roman"/>
          <w:sz w:val="24"/>
          <w:szCs w:val="24"/>
        </w:rPr>
        <w:t>o izmjeni Plana komunalnih aktivnosti Gradske četvrti  Podsljeme za 2021.</w:t>
      </w:r>
    </w:p>
    <w:p w14:paraId="3B86FDBB" w14:textId="77777777" w:rsidR="00527EF2" w:rsidRDefault="00655E75" w:rsidP="004022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01485EF" w14:textId="0C9ED198" w:rsidR="00F75685" w:rsidRDefault="00527EF2" w:rsidP="00527E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obrazlaže prijedlog zaključka i </w:t>
      </w:r>
      <w:r w:rsidR="00F25CDE">
        <w:rPr>
          <w:rFonts w:ascii="Times New Roman" w:hAnsi="Times New Roman" w:cs="Times New Roman"/>
          <w:sz w:val="24"/>
          <w:szCs w:val="24"/>
        </w:rPr>
        <w:t>predlaže da se projekt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5CDE">
        <w:rPr>
          <w:rFonts w:ascii="Times New Roman" w:hAnsi="Times New Roman" w:cs="Times New Roman"/>
          <w:sz w:val="24"/>
          <w:szCs w:val="24"/>
        </w:rPr>
        <w:t>Ivanov put</w:t>
      </w:r>
      <w:r w:rsidR="0096475E">
        <w:rPr>
          <w:rFonts w:ascii="Times New Roman" w:hAnsi="Times New Roman" w:cs="Times New Roman"/>
          <w:sz w:val="24"/>
          <w:szCs w:val="24"/>
        </w:rPr>
        <w:t>- dogradnja javnog kanala</w:t>
      </w:r>
      <w:r w:rsidR="00F25CDE">
        <w:rPr>
          <w:rFonts w:ascii="Times New Roman" w:hAnsi="Times New Roman" w:cs="Times New Roman"/>
          <w:sz w:val="24"/>
          <w:szCs w:val="24"/>
        </w:rPr>
        <w:t xml:space="preserve"> prebaci za drugu godinu budući da postoje problemi oko izdavanja građevinske dozvole, a </w:t>
      </w:r>
      <w:r w:rsidR="0096475E">
        <w:rPr>
          <w:rFonts w:ascii="Times New Roman" w:hAnsi="Times New Roman" w:cs="Times New Roman"/>
          <w:sz w:val="24"/>
          <w:szCs w:val="24"/>
        </w:rPr>
        <w:t xml:space="preserve">navedena sredstva se iskoriste za dogradnju dječjeg parka kod Tunela te pokrivanje razlika između planiranih i postignutih cijena na javnim natječajima. </w:t>
      </w:r>
      <w:r w:rsidR="00F25CDE">
        <w:rPr>
          <w:rFonts w:ascii="Times New Roman" w:hAnsi="Times New Roman" w:cs="Times New Roman"/>
          <w:sz w:val="24"/>
          <w:szCs w:val="24"/>
        </w:rPr>
        <w:t>Nadalje</w:t>
      </w:r>
      <w:r w:rsidR="00F75685">
        <w:rPr>
          <w:rFonts w:ascii="Times New Roman" w:hAnsi="Times New Roman" w:cs="Times New Roman"/>
          <w:sz w:val="24"/>
          <w:szCs w:val="24"/>
        </w:rPr>
        <w:t>, upoznaje vijećnike o tome da su osigurana dodatna sredstva za LED rasvjetu</w:t>
      </w:r>
      <w:r w:rsidR="0096475E">
        <w:rPr>
          <w:rFonts w:ascii="Times New Roman" w:hAnsi="Times New Roman" w:cs="Times New Roman"/>
          <w:sz w:val="24"/>
          <w:szCs w:val="24"/>
        </w:rPr>
        <w:t xml:space="preserve"> igrališta MNK Šestine, budući da je oba puta natječaj poništen zbog nedovoljnih sredstava u odnosu na pristigle ponude</w:t>
      </w:r>
      <w:r w:rsidR="00F75685">
        <w:rPr>
          <w:rFonts w:ascii="Times New Roman" w:hAnsi="Times New Roman" w:cs="Times New Roman"/>
          <w:sz w:val="24"/>
          <w:szCs w:val="24"/>
        </w:rPr>
        <w:t>.</w:t>
      </w:r>
    </w:p>
    <w:p w14:paraId="140D1CFB" w14:textId="77777777" w:rsidR="00906F59" w:rsidRDefault="00906F59" w:rsidP="00527E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62F5AC" w14:textId="46729907" w:rsidR="00F75685" w:rsidRDefault="00F75685" w:rsidP="00527E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75E">
        <w:rPr>
          <w:rFonts w:ascii="Times New Roman" w:hAnsi="Times New Roman" w:cs="Times New Roman"/>
          <w:sz w:val="24"/>
          <w:szCs w:val="24"/>
        </w:rPr>
        <w:t xml:space="preserve">Predsjednik također pojašnjava da su u projektu Markuševec – Trg sv. Šimuna do sada bile 3 dopune </w:t>
      </w:r>
      <w:r w:rsidR="0096475E">
        <w:rPr>
          <w:rFonts w:ascii="Times New Roman" w:hAnsi="Times New Roman" w:cs="Times New Roman"/>
          <w:sz w:val="24"/>
          <w:szCs w:val="24"/>
        </w:rPr>
        <w:t>na projekt</w:t>
      </w:r>
      <w:r w:rsidRPr="0096475E">
        <w:rPr>
          <w:rFonts w:ascii="Times New Roman" w:hAnsi="Times New Roman" w:cs="Times New Roman"/>
          <w:sz w:val="24"/>
          <w:szCs w:val="24"/>
        </w:rPr>
        <w:t xml:space="preserve">, uzeti su u obzir svi prijedlozi VMO Markuševec te da je novi prijedlog </w:t>
      </w:r>
      <w:r w:rsidR="0096475E">
        <w:rPr>
          <w:rFonts w:ascii="Times New Roman" w:hAnsi="Times New Roman" w:cs="Times New Roman"/>
          <w:sz w:val="24"/>
          <w:szCs w:val="24"/>
        </w:rPr>
        <w:t>za izmjene i dopune postojećeg projekta u iznosu od</w:t>
      </w:r>
      <w:r w:rsidRPr="0096475E">
        <w:rPr>
          <w:rFonts w:ascii="Times New Roman" w:hAnsi="Times New Roman" w:cs="Times New Roman"/>
          <w:sz w:val="24"/>
          <w:szCs w:val="24"/>
        </w:rPr>
        <w:t xml:space="preserve"> 48.750,00 kuna, a </w:t>
      </w:r>
      <w:r w:rsidR="0096475E">
        <w:rPr>
          <w:rFonts w:ascii="Times New Roman" w:hAnsi="Times New Roman" w:cs="Times New Roman"/>
          <w:sz w:val="24"/>
          <w:szCs w:val="24"/>
        </w:rPr>
        <w:t xml:space="preserve">ukupna cijena projekta </w:t>
      </w:r>
      <w:r w:rsidRPr="0096475E">
        <w:rPr>
          <w:rFonts w:ascii="Times New Roman" w:hAnsi="Times New Roman" w:cs="Times New Roman"/>
          <w:sz w:val="24"/>
          <w:szCs w:val="24"/>
        </w:rPr>
        <w:t>iznosi oko 100.000,00 kuna.</w:t>
      </w:r>
    </w:p>
    <w:p w14:paraId="33C01E43" w14:textId="77777777" w:rsidR="00906F59" w:rsidRDefault="00906F59" w:rsidP="00527E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7784C6" w14:textId="18BAAAA8" w:rsidR="001F0C4A" w:rsidRDefault="001F0C4A" w:rsidP="00527E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riječ se javila </w:t>
      </w:r>
      <w:proofErr w:type="spellStart"/>
      <w:r>
        <w:rPr>
          <w:rFonts w:ascii="Times New Roman" w:hAnsi="Times New Roman" w:cs="Times New Roman"/>
          <w:sz w:val="24"/>
          <w:szCs w:val="24"/>
        </w:rPr>
        <w:t>Reana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Senjković-Svrčić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upućuje pitanje predsjedniku vezano uz </w:t>
      </w:r>
      <w:r w:rsidR="00906F59">
        <w:rPr>
          <w:rFonts w:ascii="Times New Roman" w:hAnsi="Times New Roman" w:cs="Times New Roman"/>
          <w:sz w:val="24"/>
          <w:szCs w:val="24"/>
        </w:rPr>
        <w:t xml:space="preserve">izgradnju </w:t>
      </w:r>
      <w:r>
        <w:rPr>
          <w:rFonts w:ascii="Times New Roman" w:hAnsi="Times New Roman" w:cs="Times New Roman"/>
          <w:sz w:val="24"/>
          <w:szCs w:val="24"/>
        </w:rPr>
        <w:t>spomenik</w:t>
      </w:r>
      <w:r w:rsidR="00906F5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 traži obrazloženje.</w:t>
      </w:r>
    </w:p>
    <w:p w14:paraId="5022D911" w14:textId="77777777" w:rsidR="00906F59" w:rsidRDefault="00906F59" w:rsidP="00527E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2D9018" w14:textId="61523669" w:rsidR="001F0C4A" w:rsidRDefault="001F0C4A" w:rsidP="00527E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odgovara da je na inicijativu VMO Markuševec traženo da se pokrene procedura postavljanja skulpture </w:t>
      </w:r>
      <w:proofErr w:type="spellStart"/>
      <w:r>
        <w:rPr>
          <w:rFonts w:ascii="Times New Roman" w:hAnsi="Times New Roman" w:cs="Times New Roman"/>
          <w:sz w:val="24"/>
          <w:szCs w:val="24"/>
        </w:rPr>
        <w:t>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Damiru </w:t>
      </w:r>
      <w:proofErr w:type="spellStart"/>
      <w:r>
        <w:rPr>
          <w:rFonts w:ascii="Times New Roman" w:hAnsi="Times New Roman" w:cs="Times New Roman"/>
          <w:sz w:val="24"/>
          <w:szCs w:val="24"/>
        </w:rPr>
        <w:t>Mikiju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Mihovcu</w:t>
      </w:r>
      <w:proofErr w:type="spellEnd"/>
      <w:r>
        <w:rPr>
          <w:rFonts w:ascii="Times New Roman" w:hAnsi="Times New Roman" w:cs="Times New Roman"/>
          <w:sz w:val="24"/>
          <w:szCs w:val="24"/>
        </w:rPr>
        <w:t>, legendi tamburaške glazbe.</w:t>
      </w:r>
    </w:p>
    <w:p w14:paraId="29FE55EE" w14:textId="77777777" w:rsidR="00906F59" w:rsidRDefault="00906F59" w:rsidP="00527E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FDE5B4" w14:textId="69DAEABD" w:rsidR="001F0C4A" w:rsidRDefault="001F0C4A" w:rsidP="00527E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Također na prijedlog VMO Gračani da se na ulazu u Podsljeme (kod </w:t>
      </w:r>
      <w:proofErr w:type="spellStart"/>
      <w:r>
        <w:rPr>
          <w:rFonts w:ascii="Times New Roman" w:hAnsi="Times New Roman" w:cs="Times New Roman"/>
          <w:sz w:val="24"/>
          <w:szCs w:val="24"/>
        </w:rPr>
        <w:t>Mihaljevca</w:t>
      </w:r>
      <w:proofErr w:type="spellEnd"/>
      <w:r>
        <w:rPr>
          <w:rFonts w:ascii="Times New Roman" w:hAnsi="Times New Roman" w:cs="Times New Roman"/>
          <w:sz w:val="24"/>
          <w:szCs w:val="24"/>
        </w:rPr>
        <w:t>) postavi skulptura koja bi označavala kulturnu baštinu ovog kraja.</w:t>
      </w:r>
    </w:p>
    <w:p w14:paraId="0E6C4189" w14:textId="77777777" w:rsidR="00906F59" w:rsidRDefault="00906F59" w:rsidP="00527E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61DCF7" w14:textId="77777777" w:rsidR="001F0C4A" w:rsidRDefault="001F0C4A" w:rsidP="00527E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Luka </w:t>
      </w:r>
      <w:proofErr w:type="spellStart"/>
      <w:r>
        <w:rPr>
          <w:rFonts w:ascii="Times New Roman" w:hAnsi="Times New Roman" w:cs="Times New Roman"/>
          <w:sz w:val="24"/>
          <w:szCs w:val="24"/>
        </w:rPr>
        <w:t>Maloča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da se ne ide u takve projekte ove godine zbog financijs</w:t>
      </w:r>
      <w:r w:rsidR="00EA44D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e situacije.</w:t>
      </w:r>
    </w:p>
    <w:p w14:paraId="4766E0DF" w14:textId="5652D78B" w:rsidR="001F0C4A" w:rsidRDefault="001F0C4A" w:rsidP="00527E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Predsjednik odgovara da se radi o prijedlogu prošlog saziva </w:t>
      </w:r>
      <w:r w:rsidR="00906F5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pokretanju procedure koja zahtijeva više vremena i da što se tiče financijskog dijela za ovu godinu </w:t>
      </w:r>
      <w:r w:rsidR="00906F59">
        <w:rPr>
          <w:rFonts w:ascii="Times New Roman" w:hAnsi="Times New Roman" w:cs="Times New Roman"/>
          <w:sz w:val="24"/>
          <w:szCs w:val="24"/>
        </w:rPr>
        <w:t xml:space="preserve">isto </w:t>
      </w:r>
      <w:r>
        <w:rPr>
          <w:rFonts w:ascii="Times New Roman" w:hAnsi="Times New Roman" w:cs="Times New Roman"/>
          <w:sz w:val="24"/>
          <w:szCs w:val="24"/>
        </w:rPr>
        <w:t xml:space="preserve">to se ne bi </w:t>
      </w:r>
      <w:r w:rsidR="00906F59">
        <w:rPr>
          <w:rFonts w:ascii="Times New Roman" w:hAnsi="Times New Roman" w:cs="Times New Roman"/>
          <w:sz w:val="24"/>
          <w:szCs w:val="24"/>
        </w:rPr>
        <w:t xml:space="preserve">uvrstilo </w:t>
      </w:r>
      <w:r>
        <w:rPr>
          <w:rFonts w:ascii="Times New Roman" w:hAnsi="Times New Roman" w:cs="Times New Roman"/>
          <w:sz w:val="24"/>
          <w:szCs w:val="24"/>
        </w:rPr>
        <w:t>u plan. Također na pitanje o procijenjenoj vrijednosti odgovara d</w:t>
      </w:r>
      <w:r w:rsidR="00C32C8B">
        <w:rPr>
          <w:rFonts w:ascii="Times New Roman" w:hAnsi="Times New Roman" w:cs="Times New Roman"/>
          <w:sz w:val="24"/>
          <w:szCs w:val="24"/>
        </w:rPr>
        <w:t xml:space="preserve">a nema informaciju koliko bi ona iznosila budući da se radi samo o prijedlogu, </w:t>
      </w:r>
      <w:r w:rsidR="0096475E">
        <w:rPr>
          <w:rFonts w:ascii="Times New Roman" w:hAnsi="Times New Roman" w:cs="Times New Roman"/>
          <w:sz w:val="24"/>
          <w:szCs w:val="24"/>
        </w:rPr>
        <w:t>odnosno samo o pokretanju projekta za idejno rješenje i dokumentaciju.</w:t>
      </w:r>
    </w:p>
    <w:p w14:paraId="50CDAF7D" w14:textId="06F6FD6B" w:rsidR="00C32C8B" w:rsidRDefault="00C32C8B" w:rsidP="00527E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objašnjava da će </w:t>
      </w:r>
      <w:r w:rsidR="00291FD9">
        <w:rPr>
          <w:rFonts w:ascii="Times New Roman" w:hAnsi="Times New Roman" w:cs="Times New Roman"/>
          <w:sz w:val="24"/>
          <w:szCs w:val="24"/>
        </w:rPr>
        <w:t xml:space="preserve">stručna služba </w:t>
      </w:r>
      <w:r>
        <w:rPr>
          <w:rFonts w:ascii="Times New Roman" w:hAnsi="Times New Roman" w:cs="Times New Roman"/>
          <w:sz w:val="24"/>
          <w:szCs w:val="24"/>
        </w:rPr>
        <w:t>provjeriti je li već ušlo u plan, procedura je spora, obustavljene su sve javne nabave. Ako neće ići ove godine napraviti će se prenamjena.</w:t>
      </w:r>
    </w:p>
    <w:p w14:paraId="7DD23E80" w14:textId="77777777" w:rsidR="00C32C8B" w:rsidRDefault="00C32C8B" w:rsidP="00527E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B4AA84" w14:textId="69C38DA0" w:rsidR="00C32C8B" w:rsidRDefault="00C32C8B" w:rsidP="00527E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Tihomir Milovac naglašava da VMO ne može odlučiti gdje će biti spomenik već da o istome odlučuje Gradska skupština Grada Zagreba u čijoj je </w:t>
      </w:r>
      <w:r w:rsidR="0031630F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nadležnosti.</w:t>
      </w:r>
    </w:p>
    <w:p w14:paraId="7EFE40B9" w14:textId="77777777" w:rsidR="00C32C8B" w:rsidRDefault="00C32C8B" w:rsidP="00527E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05F0F0" w14:textId="263827E4" w:rsidR="00EA44D4" w:rsidRDefault="00C32C8B" w:rsidP="00527E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se nadovezuje </w:t>
      </w:r>
      <w:r w:rsidR="00EA44D4">
        <w:rPr>
          <w:rFonts w:ascii="Times New Roman" w:hAnsi="Times New Roman" w:cs="Times New Roman"/>
          <w:sz w:val="24"/>
          <w:szCs w:val="24"/>
        </w:rPr>
        <w:t>na odgovor g. Milovca vezano uz proceduru te ponavlja kako je inicijativu VMO Markuševec podržalo VGČ</w:t>
      </w:r>
      <w:r w:rsidR="0031630F">
        <w:rPr>
          <w:rFonts w:ascii="Times New Roman" w:hAnsi="Times New Roman" w:cs="Times New Roman"/>
          <w:sz w:val="24"/>
          <w:szCs w:val="24"/>
        </w:rPr>
        <w:t xml:space="preserve"> Podsljeme</w:t>
      </w:r>
      <w:r w:rsidR="00EA44D4">
        <w:rPr>
          <w:rFonts w:ascii="Times New Roman" w:hAnsi="Times New Roman" w:cs="Times New Roman"/>
          <w:sz w:val="24"/>
          <w:szCs w:val="24"/>
        </w:rPr>
        <w:t>.</w:t>
      </w:r>
    </w:p>
    <w:p w14:paraId="2DF93195" w14:textId="77777777" w:rsidR="00EA44D4" w:rsidRDefault="00EA44D4" w:rsidP="00527E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EFE77C" w14:textId="77777777" w:rsidR="00C32C8B" w:rsidRDefault="00EA44D4" w:rsidP="00527E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daje prijedlog zaključka na glasovanje.</w:t>
      </w:r>
    </w:p>
    <w:p w14:paraId="4D906F64" w14:textId="77777777" w:rsidR="001F0C4A" w:rsidRDefault="001F0C4A" w:rsidP="00527E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0E2605" w14:textId="157D336D" w:rsidR="00EA44D4" w:rsidRPr="00906F59" w:rsidRDefault="00655E75" w:rsidP="002D6DE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F59">
        <w:rPr>
          <w:rFonts w:ascii="Times New Roman" w:hAnsi="Times New Roman" w:cs="Times New Roman"/>
          <w:b/>
          <w:sz w:val="24"/>
          <w:szCs w:val="24"/>
        </w:rPr>
        <w:t>Vijeće jednoglasno donosi</w:t>
      </w:r>
      <w:r w:rsidR="002D6DE8" w:rsidRPr="00906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6F71" w:rsidRPr="00906F59">
        <w:rPr>
          <w:rFonts w:ascii="Times New Roman" w:hAnsi="Times New Roman" w:cs="Times New Roman"/>
          <w:b/>
          <w:sz w:val="24"/>
          <w:szCs w:val="24"/>
        </w:rPr>
        <w:t>Z</w:t>
      </w:r>
      <w:r w:rsidR="002D6DE8" w:rsidRPr="00906F59">
        <w:rPr>
          <w:rFonts w:ascii="Times New Roman" w:hAnsi="Times New Roman" w:cs="Times New Roman"/>
          <w:b/>
          <w:sz w:val="24"/>
          <w:szCs w:val="24"/>
        </w:rPr>
        <w:t xml:space="preserve">aključak </w:t>
      </w:r>
      <w:r w:rsidR="00EA44D4" w:rsidRPr="00906F59">
        <w:rPr>
          <w:rFonts w:ascii="Times New Roman" w:hAnsi="Times New Roman" w:cs="Times New Roman"/>
          <w:b/>
          <w:sz w:val="24"/>
          <w:szCs w:val="24"/>
        </w:rPr>
        <w:t>o izmjeni Plana komunalnih aktivnosti Gradske četvrti  Podsljeme za 2021.</w:t>
      </w:r>
      <w:r w:rsidR="0096475E">
        <w:rPr>
          <w:rFonts w:ascii="Times New Roman" w:hAnsi="Times New Roman" w:cs="Times New Roman"/>
          <w:b/>
          <w:sz w:val="24"/>
          <w:szCs w:val="24"/>
        </w:rPr>
        <w:t xml:space="preserve"> Isti se nalazi u privitku zapisnika.</w:t>
      </w:r>
    </w:p>
    <w:p w14:paraId="6ED56DB9" w14:textId="77777777" w:rsidR="00596F71" w:rsidRPr="00596F71" w:rsidRDefault="00596F71" w:rsidP="00596F7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6FEA31" w14:textId="77777777" w:rsidR="00912D69" w:rsidRPr="00912D69" w:rsidRDefault="00912D69" w:rsidP="002D6DE8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CDF3F3B" w14:textId="62377AD3" w:rsidR="002D6DE8" w:rsidRPr="00912D69" w:rsidRDefault="002D6DE8" w:rsidP="002D6DE8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912D6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2. </w:t>
      </w:r>
      <w:r w:rsidRPr="00912D69">
        <w:rPr>
          <w:rFonts w:ascii="Times New Roman" w:hAnsi="Times New Roman" w:cs="Times New Roman"/>
          <w:b/>
          <w:sz w:val="24"/>
          <w:u w:val="single"/>
        </w:rPr>
        <w:t>Prijedlog zaključka o inicijativi za izmjenu granica Gradske četvrti Gornji grad - Medveščak i Gradske četvrti Podsljeme</w:t>
      </w:r>
    </w:p>
    <w:p w14:paraId="6B8978FF" w14:textId="77777777" w:rsidR="002D6DE8" w:rsidRDefault="002D6DE8" w:rsidP="00596F71">
      <w:pPr>
        <w:ind w:left="69"/>
        <w:rPr>
          <w:rFonts w:ascii="Times New Roman" w:eastAsia="Times New Roman" w:hAnsi="Times New Roman" w:cs="Times New Roman"/>
          <w:sz w:val="24"/>
          <w:szCs w:val="24"/>
        </w:rPr>
      </w:pPr>
    </w:p>
    <w:p w14:paraId="13F3C22E" w14:textId="77777777" w:rsidR="002D6DE8" w:rsidRDefault="002D6DE8" w:rsidP="00596F71">
      <w:pPr>
        <w:ind w:left="69"/>
        <w:rPr>
          <w:rFonts w:ascii="Times New Roman" w:eastAsia="Times New Roman" w:hAnsi="Times New Roman" w:cs="Times New Roman"/>
          <w:sz w:val="24"/>
          <w:szCs w:val="24"/>
        </w:rPr>
      </w:pPr>
    </w:p>
    <w:p w14:paraId="096D15C9" w14:textId="7A434AEC" w:rsidR="002D6DE8" w:rsidRDefault="002D6DE8" w:rsidP="002D6DE8">
      <w:pPr>
        <w:ind w:left="69" w:firstLine="6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upoznaje vijećnike o inicijativi. Ističe kako je 3 puta </w:t>
      </w:r>
      <w:r w:rsidR="00912D69">
        <w:rPr>
          <w:rFonts w:ascii="Times New Roman" w:eastAsia="Times New Roman" w:hAnsi="Times New Roman" w:cs="Times New Roman"/>
          <w:sz w:val="24"/>
          <w:szCs w:val="24"/>
        </w:rPr>
        <w:t xml:space="preserve">od strane Vijeća Gradske četvrti Podsljeme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dobiveno negativno mišljenje o pripojenju okretišta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Mihaljevac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Gradskoj četvrti Podsljeme.</w:t>
      </w:r>
    </w:p>
    <w:p w14:paraId="38E986E7" w14:textId="77777777" w:rsidR="002D6DE8" w:rsidRDefault="002D6DE8" w:rsidP="002D6DE8">
      <w:pPr>
        <w:ind w:left="69" w:firstLine="636"/>
        <w:rPr>
          <w:rFonts w:ascii="Times New Roman" w:eastAsia="Times New Roman" w:hAnsi="Times New Roman" w:cs="Times New Roman"/>
          <w:sz w:val="24"/>
          <w:szCs w:val="24"/>
        </w:rPr>
      </w:pPr>
    </w:p>
    <w:p w14:paraId="71E91F4F" w14:textId="72D5BD06" w:rsidR="002D6DE8" w:rsidRDefault="002D6DE8" w:rsidP="002D6DE8">
      <w:pPr>
        <w:ind w:left="69" w:firstLine="6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31630F">
        <w:rPr>
          <w:rFonts w:ascii="Times New Roman" w:eastAsia="Times New Roman" w:hAnsi="Times New Roman" w:cs="Times New Roman"/>
          <w:sz w:val="24"/>
          <w:szCs w:val="24"/>
        </w:rPr>
        <w:t>ero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Semren predlaže da se inicijativa ponovno pokrene</w:t>
      </w:r>
      <w:r w:rsidR="00D93540">
        <w:rPr>
          <w:rFonts w:ascii="Times New Roman" w:eastAsia="Times New Roman" w:hAnsi="Times New Roman" w:cs="Times New Roman"/>
          <w:sz w:val="24"/>
          <w:szCs w:val="24"/>
        </w:rPr>
        <w:t xml:space="preserve"> 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ističe kako je najvaž</w:t>
      </w:r>
      <w:r w:rsidR="0031630F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ije da se lokacija uredi bez obzira či</w:t>
      </w:r>
      <w:r w:rsidR="00132D39">
        <w:rPr>
          <w:rFonts w:ascii="Times New Roman" w:eastAsia="Times New Roman" w:hAnsi="Times New Roman" w:cs="Times New Roman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 projekt</w:t>
      </w:r>
      <w:r w:rsidR="00D93540">
        <w:rPr>
          <w:rFonts w:ascii="Times New Roman" w:eastAsia="Times New Roman" w:hAnsi="Times New Roman" w:cs="Times New Roman"/>
          <w:sz w:val="24"/>
          <w:szCs w:val="24"/>
        </w:rPr>
        <w:t xml:space="preserve"> (gradski ili gradske četvrti)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132D39">
        <w:rPr>
          <w:rFonts w:ascii="Times New Roman" w:eastAsia="Times New Roman" w:hAnsi="Times New Roman" w:cs="Times New Roman"/>
          <w:sz w:val="24"/>
          <w:szCs w:val="24"/>
        </w:rPr>
        <w:t xml:space="preserve"> Da se prilikom rekonstrukcije okretišta obilježi ulaz</w:t>
      </w:r>
      <w:r w:rsidR="00D93540">
        <w:rPr>
          <w:rFonts w:ascii="Times New Roman" w:eastAsia="Times New Roman" w:hAnsi="Times New Roman" w:cs="Times New Roman"/>
          <w:sz w:val="24"/>
          <w:szCs w:val="24"/>
        </w:rPr>
        <w:t xml:space="preserve"> kao „vrata u Gradsku četvrt Podsljeme“. </w:t>
      </w:r>
      <w:r w:rsidR="00132D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632046" w14:textId="77777777" w:rsidR="002D6DE8" w:rsidRDefault="002D6DE8" w:rsidP="002D6DE8">
      <w:pPr>
        <w:ind w:left="69" w:firstLine="636"/>
        <w:rPr>
          <w:rFonts w:ascii="Times New Roman" w:eastAsia="Times New Roman" w:hAnsi="Times New Roman" w:cs="Times New Roman"/>
          <w:sz w:val="24"/>
          <w:szCs w:val="24"/>
        </w:rPr>
      </w:pPr>
    </w:p>
    <w:p w14:paraId="50D9D999" w14:textId="77777777" w:rsidR="002D6DE8" w:rsidRDefault="002D6DE8" w:rsidP="002D6DE8">
      <w:pPr>
        <w:ind w:left="69" w:firstLine="6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objašnjava da naša četvrt nema ulaganja, ali je inicijativa važna radi daljnjeg funkcioniranja.</w:t>
      </w:r>
    </w:p>
    <w:p w14:paraId="507D96F3" w14:textId="77777777" w:rsidR="002D6DE8" w:rsidRDefault="002D6DE8" w:rsidP="002D6DE8">
      <w:pPr>
        <w:ind w:left="69" w:firstLine="636"/>
        <w:rPr>
          <w:rFonts w:ascii="Times New Roman" w:eastAsia="Times New Roman" w:hAnsi="Times New Roman" w:cs="Times New Roman"/>
          <w:sz w:val="24"/>
          <w:szCs w:val="24"/>
        </w:rPr>
      </w:pPr>
    </w:p>
    <w:p w14:paraId="7D14D658" w14:textId="7B9252A7" w:rsidR="002D6DE8" w:rsidRDefault="002D6DE8" w:rsidP="002D6DE8">
      <w:pPr>
        <w:ind w:left="69" w:firstLine="6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Drago Boras </w:t>
      </w:r>
      <w:r w:rsidR="00F80953">
        <w:rPr>
          <w:rFonts w:ascii="Times New Roman" w:eastAsia="Times New Roman" w:hAnsi="Times New Roman" w:cs="Times New Roman"/>
          <w:sz w:val="24"/>
          <w:szCs w:val="24"/>
        </w:rPr>
        <w:t>postavlja pitanje odnosno daje sugestiju za postavljanje</w:t>
      </w:r>
      <w:r w:rsidR="0031630F">
        <w:rPr>
          <w:rFonts w:ascii="Times New Roman" w:eastAsia="Times New Roman" w:hAnsi="Times New Roman" w:cs="Times New Roman"/>
          <w:sz w:val="24"/>
          <w:szCs w:val="24"/>
        </w:rPr>
        <w:t xml:space="preserve"> (vraćanje)</w:t>
      </w:r>
      <w:r w:rsidR="00F80953">
        <w:rPr>
          <w:rFonts w:ascii="Times New Roman" w:eastAsia="Times New Roman" w:hAnsi="Times New Roman" w:cs="Times New Roman"/>
          <w:sz w:val="24"/>
          <w:szCs w:val="24"/>
        </w:rPr>
        <w:t xml:space="preserve"> ugostiteljskog objekta na okretište </w:t>
      </w:r>
      <w:proofErr w:type="spellStart"/>
      <w:r w:rsidR="00F80953">
        <w:rPr>
          <w:rFonts w:ascii="Times New Roman" w:eastAsia="Times New Roman" w:hAnsi="Times New Roman" w:cs="Times New Roman"/>
          <w:sz w:val="24"/>
          <w:szCs w:val="24"/>
        </w:rPr>
        <w:t>Mihaljevac</w:t>
      </w:r>
      <w:proofErr w:type="spellEnd"/>
      <w:r w:rsidR="00F8095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6FE7A8" w14:textId="77777777" w:rsidR="00F80953" w:rsidRDefault="00F80953" w:rsidP="002D6DE8">
      <w:pPr>
        <w:ind w:left="69" w:firstLine="636"/>
        <w:rPr>
          <w:rFonts w:ascii="Times New Roman" w:eastAsia="Times New Roman" w:hAnsi="Times New Roman" w:cs="Times New Roman"/>
          <w:sz w:val="24"/>
          <w:szCs w:val="24"/>
        </w:rPr>
      </w:pPr>
    </w:p>
    <w:p w14:paraId="1716CAE9" w14:textId="7ECAC4CE" w:rsidR="00F80953" w:rsidRDefault="00F80953" w:rsidP="002D6DE8">
      <w:pPr>
        <w:ind w:left="69" w:firstLine="6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odgovara da o tome odlučuje Z</w:t>
      </w:r>
      <w:r w:rsidR="00132D39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čije je vlasništvo, VGČ nije dobil</w:t>
      </w:r>
      <w:r w:rsidR="00906F59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uvid projekt, pa ne raspolažemo s informacijom o ugostiteljskom objektu.</w:t>
      </w:r>
    </w:p>
    <w:p w14:paraId="60730CEE" w14:textId="77777777" w:rsidR="00F80953" w:rsidRDefault="00F80953" w:rsidP="002D6DE8">
      <w:pPr>
        <w:ind w:left="69" w:firstLine="636"/>
        <w:rPr>
          <w:rFonts w:ascii="Times New Roman" w:eastAsia="Times New Roman" w:hAnsi="Times New Roman" w:cs="Times New Roman"/>
          <w:sz w:val="24"/>
          <w:szCs w:val="24"/>
        </w:rPr>
      </w:pPr>
    </w:p>
    <w:p w14:paraId="38C400D2" w14:textId="67449534" w:rsidR="00F80953" w:rsidRDefault="00F80953" w:rsidP="002D6DE8">
      <w:pPr>
        <w:ind w:left="69" w:firstLine="6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31630F">
        <w:rPr>
          <w:rFonts w:ascii="Times New Roman" w:eastAsia="Times New Roman" w:hAnsi="Times New Roman" w:cs="Times New Roman"/>
          <w:sz w:val="24"/>
          <w:szCs w:val="24"/>
        </w:rPr>
        <w:t>ero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2D39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emren predlaže da se od Grada zatraži projekt na uvid.</w:t>
      </w:r>
    </w:p>
    <w:p w14:paraId="52604384" w14:textId="77777777" w:rsidR="00F80953" w:rsidRDefault="00F80953" w:rsidP="002D6DE8">
      <w:pPr>
        <w:ind w:left="69" w:firstLine="636"/>
        <w:rPr>
          <w:rFonts w:ascii="Times New Roman" w:eastAsia="Times New Roman" w:hAnsi="Times New Roman" w:cs="Times New Roman"/>
          <w:sz w:val="24"/>
          <w:szCs w:val="24"/>
        </w:rPr>
      </w:pPr>
    </w:p>
    <w:p w14:paraId="520B06E1" w14:textId="77777777" w:rsidR="00F80953" w:rsidRDefault="00F80953" w:rsidP="00F8095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daje prijedlog zaključka na glasovanje.</w:t>
      </w:r>
    </w:p>
    <w:p w14:paraId="0C13BD1C" w14:textId="77777777" w:rsidR="00F80953" w:rsidRDefault="00F80953" w:rsidP="00F8095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4A86B4" w14:textId="77777777" w:rsidR="00F80953" w:rsidRPr="00906F59" w:rsidRDefault="00F80953" w:rsidP="00F80953">
      <w:pPr>
        <w:ind w:firstLine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F59">
        <w:rPr>
          <w:rFonts w:ascii="Times New Roman" w:hAnsi="Times New Roman" w:cs="Times New Roman"/>
          <w:b/>
          <w:sz w:val="24"/>
          <w:szCs w:val="24"/>
        </w:rPr>
        <w:t>Vijeće jednoglasno donosi Zaključak o inicijativi za izmjenu granica Gradske četvrti Gornji grad - Medveščak i Gradske četvrti Podsljeme.</w:t>
      </w:r>
    </w:p>
    <w:p w14:paraId="021E95B0" w14:textId="77777777" w:rsidR="00F80953" w:rsidRDefault="00F80953" w:rsidP="00F80953">
      <w:pPr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14:paraId="09B0A1DA" w14:textId="77777777" w:rsidR="00906F59" w:rsidRDefault="00906F59" w:rsidP="00F8095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45D2851" w14:textId="77777777" w:rsidR="00906F59" w:rsidRDefault="00906F59" w:rsidP="00F8095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F5EE16F" w14:textId="77777777" w:rsidR="00906F59" w:rsidRDefault="00906F59" w:rsidP="00F8095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A6142CC" w14:textId="06BF2E46" w:rsidR="00F80953" w:rsidRPr="00912D69" w:rsidRDefault="00F80953" w:rsidP="00F80953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912D69">
        <w:rPr>
          <w:rFonts w:ascii="Times New Roman" w:hAnsi="Times New Roman" w:cs="Times New Roman"/>
          <w:b/>
          <w:sz w:val="24"/>
          <w:szCs w:val="24"/>
          <w:u w:val="single"/>
        </w:rPr>
        <w:t xml:space="preserve">Ad 3. </w:t>
      </w:r>
      <w:r w:rsidRPr="00912D69">
        <w:rPr>
          <w:rFonts w:ascii="Times New Roman" w:hAnsi="Times New Roman" w:cs="Times New Roman"/>
          <w:b/>
          <w:sz w:val="24"/>
          <w:u w:val="single"/>
        </w:rPr>
        <w:t>Prijedlog zaključka o davanju mišljenja Vijeća Gradske četvrti Podsljeme na prijedloge i akte drugih gradskih tijela</w:t>
      </w:r>
    </w:p>
    <w:p w14:paraId="4457A79E" w14:textId="71C635AE" w:rsidR="00565477" w:rsidRPr="00906F59" w:rsidRDefault="00565477" w:rsidP="00F80953">
      <w:pPr>
        <w:jc w:val="both"/>
        <w:rPr>
          <w:rFonts w:ascii="Times New Roman" w:hAnsi="Times New Roman" w:cs="Times New Roman"/>
          <w:sz w:val="24"/>
        </w:rPr>
      </w:pPr>
    </w:p>
    <w:p w14:paraId="5C0659E2" w14:textId="2CFD67F4" w:rsidR="00565477" w:rsidRPr="00565477" w:rsidRDefault="00565477" w:rsidP="00565477">
      <w:pPr>
        <w:ind w:firstLine="708"/>
        <w:jc w:val="both"/>
        <w:rPr>
          <w:rFonts w:ascii="Times New Roman" w:hAnsi="Times New Roman" w:cs="Times New Roman"/>
          <w:bCs/>
          <w:sz w:val="24"/>
        </w:rPr>
      </w:pPr>
      <w:r w:rsidRPr="00565477">
        <w:rPr>
          <w:rFonts w:ascii="Times New Roman" w:hAnsi="Times New Roman" w:cs="Times New Roman"/>
          <w:bCs/>
          <w:sz w:val="24"/>
        </w:rPr>
        <w:t xml:space="preserve">Predsjednik predlaže </w:t>
      </w:r>
      <w:r>
        <w:rPr>
          <w:rFonts w:ascii="Times New Roman" w:hAnsi="Times New Roman" w:cs="Times New Roman"/>
          <w:bCs/>
          <w:sz w:val="24"/>
        </w:rPr>
        <w:t xml:space="preserve">da </w:t>
      </w:r>
      <w:r w:rsidRPr="00565477">
        <w:rPr>
          <w:rFonts w:ascii="Times New Roman" w:hAnsi="Times New Roman" w:cs="Times New Roman"/>
          <w:bCs/>
          <w:sz w:val="24"/>
        </w:rPr>
        <w:t>VGČ Podsljeme na svojim sjednicama daje mišljenj</w:t>
      </w:r>
      <w:r>
        <w:rPr>
          <w:rFonts w:ascii="Times New Roman" w:hAnsi="Times New Roman" w:cs="Times New Roman"/>
          <w:bCs/>
          <w:sz w:val="24"/>
        </w:rPr>
        <w:t>a</w:t>
      </w:r>
      <w:r w:rsidRPr="00565477">
        <w:rPr>
          <w:rFonts w:ascii="Times New Roman" w:hAnsi="Times New Roman" w:cs="Times New Roman"/>
          <w:bCs/>
          <w:sz w:val="24"/>
        </w:rPr>
        <w:t xml:space="preserve"> samo u slučajevima kada se radi o značajnim projektima Grada Zagreba i o svim temama koje se odnose na Gradsku četvrt Podsljeme.</w:t>
      </w:r>
    </w:p>
    <w:p w14:paraId="304C7F5A" w14:textId="77777777" w:rsidR="00F80953" w:rsidRDefault="00F80953" w:rsidP="00F80953">
      <w:pPr>
        <w:jc w:val="both"/>
        <w:rPr>
          <w:rFonts w:ascii="Times New Roman" w:hAnsi="Times New Roman" w:cs="Times New Roman"/>
          <w:b/>
          <w:sz w:val="24"/>
        </w:rPr>
      </w:pPr>
    </w:p>
    <w:p w14:paraId="01BE781D" w14:textId="77777777" w:rsidR="00F80953" w:rsidRDefault="00F80953" w:rsidP="00F8095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  <w:szCs w:val="24"/>
        </w:rPr>
        <w:t>Predsjednik daje prijedlog zaključka na glasovanje.</w:t>
      </w:r>
    </w:p>
    <w:p w14:paraId="0312B0E7" w14:textId="77777777" w:rsidR="00F80953" w:rsidRDefault="00F80953" w:rsidP="00F8095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194284" w14:textId="42997AA7" w:rsidR="00F44011" w:rsidRDefault="00F80953" w:rsidP="00132D3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F59">
        <w:rPr>
          <w:rFonts w:ascii="Times New Roman" w:hAnsi="Times New Roman" w:cs="Times New Roman"/>
          <w:b/>
          <w:sz w:val="24"/>
          <w:szCs w:val="24"/>
        </w:rPr>
        <w:t xml:space="preserve">Vijeće jednoglasno bez rasprave </w:t>
      </w:r>
      <w:r w:rsidR="00565477" w:rsidRPr="00906F59">
        <w:rPr>
          <w:rFonts w:ascii="Times New Roman" w:hAnsi="Times New Roman" w:cs="Times New Roman"/>
          <w:b/>
          <w:sz w:val="24"/>
          <w:szCs w:val="24"/>
        </w:rPr>
        <w:t>donosi</w:t>
      </w:r>
      <w:r w:rsidR="00912D6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50329E5" w14:textId="356AE5C6" w:rsidR="00912D69" w:rsidRDefault="00912D69" w:rsidP="00132D3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90C0D1" w14:textId="77777777" w:rsidR="00912D69" w:rsidRPr="00912D69" w:rsidRDefault="00912D69" w:rsidP="00912D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2D69">
        <w:rPr>
          <w:rFonts w:ascii="Times New Roman" w:hAnsi="Times New Roman" w:cs="Times New Roman"/>
          <w:b/>
          <w:bCs/>
          <w:sz w:val="24"/>
          <w:szCs w:val="24"/>
          <w:lang w:val="es-MX"/>
        </w:rPr>
        <w:t>ZAKLJU</w:t>
      </w:r>
      <w:r w:rsidRPr="00912D69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912D69">
        <w:rPr>
          <w:rFonts w:ascii="Times New Roman" w:hAnsi="Times New Roman" w:cs="Times New Roman"/>
          <w:b/>
          <w:bCs/>
          <w:sz w:val="24"/>
          <w:szCs w:val="24"/>
          <w:lang w:val="es-MX"/>
        </w:rPr>
        <w:t>AK</w:t>
      </w:r>
    </w:p>
    <w:p w14:paraId="58421965" w14:textId="77777777" w:rsidR="00912D69" w:rsidRPr="00912D69" w:rsidRDefault="00912D69" w:rsidP="00912D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2D69">
        <w:rPr>
          <w:rFonts w:ascii="Times New Roman" w:hAnsi="Times New Roman" w:cs="Times New Roman"/>
          <w:b/>
          <w:bCs/>
          <w:sz w:val="24"/>
          <w:szCs w:val="24"/>
        </w:rPr>
        <w:t xml:space="preserve">o davanju mišljenja Vijeća Gradske četvrti Podsljeme </w:t>
      </w:r>
    </w:p>
    <w:p w14:paraId="7AD5211D" w14:textId="77777777" w:rsidR="00912D69" w:rsidRPr="00912D69" w:rsidRDefault="00912D69" w:rsidP="00912D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2D69">
        <w:rPr>
          <w:rFonts w:ascii="Times New Roman" w:hAnsi="Times New Roman" w:cs="Times New Roman"/>
          <w:b/>
          <w:bCs/>
          <w:sz w:val="24"/>
          <w:szCs w:val="24"/>
        </w:rPr>
        <w:t>na prijedloge i akte drugih gradskih tijela</w:t>
      </w:r>
    </w:p>
    <w:p w14:paraId="5D64452D" w14:textId="77777777" w:rsidR="00912D69" w:rsidRPr="00912D69" w:rsidRDefault="00912D69" w:rsidP="00912D6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BEC210" w14:textId="77777777" w:rsidR="00912D69" w:rsidRPr="00912D69" w:rsidRDefault="00912D69" w:rsidP="00912D69">
      <w:pPr>
        <w:numPr>
          <w:ilvl w:val="0"/>
          <w:numId w:val="2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912D69">
        <w:rPr>
          <w:rFonts w:ascii="Times New Roman" w:hAnsi="Times New Roman" w:cs="Times New Roman"/>
          <w:sz w:val="24"/>
          <w:szCs w:val="24"/>
        </w:rPr>
        <w:t>Vijeće Gradske četvrti Podsljeme davat će svoje mišljenje samo na akte Gradske skupštine Grada Zagreba i drugih gradskih tijela koji su direktno vezani za područje  Gradske četvrti Podsljeme ili su od općeg interesa Grada Zagreba.</w:t>
      </w:r>
    </w:p>
    <w:p w14:paraId="3327BD2D" w14:textId="77777777" w:rsidR="00912D69" w:rsidRPr="00912D69" w:rsidRDefault="00912D69" w:rsidP="00912D6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12D6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6912744" w14:textId="77777777" w:rsidR="00912D69" w:rsidRPr="00912D69" w:rsidRDefault="00912D69" w:rsidP="00912D69">
      <w:pPr>
        <w:numPr>
          <w:ilvl w:val="0"/>
          <w:numId w:val="2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912D69">
        <w:rPr>
          <w:rFonts w:ascii="Times New Roman" w:hAnsi="Times New Roman" w:cs="Times New Roman"/>
          <w:sz w:val="24"/>
          <w:szCs w:val="24"/>
        </w:rPr>
        <w:t>Ovaj Zaključak dostavlja se Gradskom uredu za mjesnu samoupravu i Stručnoj službi Gradske Skupštine.</w:t>
      </w:r>
    </w:p>
    <w:p w14:paraId="60FD9D84" w14:textId="77777777" w:rsidR="00912D69" w:rsidRPr="00906F59" w:rsidRDefault="00912D69" w:rsidP="00132D39">
      <w:pPr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719C66D" w14:textId="212B2D33" w:rsidR="00F80953" w:rsidRDefault="00F80953" w:rsidP="00F8095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71D379" w14:textId="77777777" w:rsidR="00906F59" w:rsidRDefault="00906F59" w:rsidP="00F8095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DDF4FB" w14:textId="77777777" w:rsidR="00F80953" w:rsidRPr="00912D69" w:rsidRDefault="00F80953" w:rsidP="00F80953">
      <w:pPr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912D69">
        <w:rPr>
          <w:rFonts w:ascii="Times New Roman" w:hAnsi="Times New Roman" w:cs="Times New Roman"/>
          <w:b/>
          <w:sz w:val="24"/>
          <w:szCs w:val="24"/>
          <w:u w:val="single"/>
        </w:rPr>
        <w:t xml:space="preserve">Ad 4. </w:t>
      </w:r>
      <w:r w:rsidRPr="00912D69">
        <w:rPr>
          <w:rFonts w:ascii="Times New Roman" w:hAnsi="Times New Roman" w:cs="Times New Roman"/>
          <w:b/>
          <w:sz w:val="24"/>
          <w:u w:val="single"/>
        </w:rPr>
        <w:t xml:space="preserve">Izvješće o izvršenju Programa građenja komunalne infrastrukture na području Grada Zagreba u 2020. </w:t>
      </w:r>
      <w:r w:rsidRPr="00912D69">
        <w:rPr>
          <w:rFonts w:ascii="Times New Roman" w:hAnsi="Times New Roman" w:cs="Times New Roman"/>
          <w:b/>
          <w:i/>
          <w:sz w:val="24"/>
          <w:u w:val="single"/>
        </w:rPr>
        <w:t>– davanje mišljenja</w:t>
      </w:r>
    </w:p>
    <w:p w14:paraId="180BE933" w14:textId="77777777" w:rsidR="00F80953" w:rsidRDefault="00F80953" w:rsidP="00F80953">
      <w:pPr>
        <w:jc w:val="both"/>
        <w:rPr>
          <w:rFonts w:ascii="Times New Roman" w:hAnsi="Times New Roman" w:cs="Times New Roman"/>
          <w:b/>
          <w:i/>
          <w:sz w:val="24"/>
        </w:rPr>
      </w:pPr>
    </w:p>
    <w:p w14:paraId="1BFDFCDC" w14:textId="51561F0A" w:rsidR="00F80953" w:rsidRPr="00912D69" w:rsidRDefault="00912D69" w:rsidP="00912D69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Hlk77687487"/>
      <w:r w:rsidRPr="00912D69">
        <w:rPr>
          <w:rFonts w:ascii="Times New Roman" w:hAnsi="Times New Roman" w:cs="Times New Roman"/>
          <w:sz w:val="24"/>
          <w:szCs w:val="24"/>
        </w:rPr>
        <w:t>Predsjednik Vijeća ističe kako su materijale za ovu točku svi članovi Vijeća dobili na mail. D</w:t>
      </w:r>
      <w:r w:rsidR="00F80953" w:rsidRPr="00912D69">
        <w:rPr>
          <w:rFonts w:ascii="Times New Roman" w:hAnsi="Times New Roman" w:cs="Times New Roman"/>
          <w:sz w:val="24"/>
          <w:szCs w:val="24"/>
        </w:rPr>
        <w:t>aje prijedlog zaključka na glas</w:t>
      </w:r>
      <w:r w:rsidRPr="00912D69">
        <w:rPr>
          <w:rFonts w:ascii="Times New Roman" w:hAnsi="Times New Roman" w:cs="Times New Roman"/>
          <w:sz w:val="24"/>
          <w:szCs w:val="24"/>
        </w:rPr>
        <w:t>anje.</w:t>
      </w:r>
    </w:p>
    <w:bookmarkEnd w:id="0"/>
    <w:p w14:paraId="34828C48" w14:textId="77777777" w:rsidR="00912D69" w:rsidRDefault="00912D69" w:rsidP="00F8095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DA384B" w14:textId="77777777" w:rsidR="00F80953" w:rsidRDefault="00F80953" w:rsidP="00F8095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AE942D" w14:textId="1089C67F" w:rsidR="00F80953" w:rsidRPr="00906F59" w:rsidRDefault="00F80953" w:rsidP="00F80953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906F59">
        <w:rPr>
          <w:rFonts w:ascii="Times New Roman" w:hAnsi="Times New Roman" w:cs="Times New Roman"/>
          <w:b/>
          <w:sz w:val="24"/>
          <w:szCs w:val="24"/>
        </w:rPr>
        <w:t xml:space="preserve">Vijeće sa 7 glasova za i 4 protiv bez rasprave daje pozitivno mišljenje na </w:t>
      </w:r>
      <w:r w:rsidR="00F44011" w:rsidRPr="00906F59">
        <w:rPr>
          <w:rFonts w:ascii="Times New Roman" w:hAnsi="Times New Roman" w:cs="Times New Roman"/>
          <w:b/>
          <w:sz w:val="24"/>
        </w:rPr>
        <w:t>Izvješće o izvršenju Programa građenja komunalne infrastrukture na području Grada Zagreba u 2020.</w:t>
      </w:r>
    </w:p>
    <w:p w14:paraId="1090BB39" w14:textId="04043C2B" w:rsidR="00565477" w:rsidRDefault="00565477" w:rsidP="00F8095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84DE84" w14:textId="77777777" w:rsidR="00906F59" w:rsidRPr="00F44011" w:rsidRDefault="00906F59" w:rsidP="00F8095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7750CD" w14:textId="77777777" w:rsidR="00F44011" w:rsidRPr="00912D69" w:rsidRDefault="00F44011" w:rsidP="00F44011">
      <w:pPr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912D69">
        <w:rPr>
          <w:rFonts w:ascii="Times New Roman" w:hAnsi="Times New Roman" w:cs="Times New Roman"/>
          <w:b/>
          <w:sz w:val="24"/>
          <w:szCs w:val="24"/>
          <w:u w:val="single"/>
        </w:rPr>
        <w:t xml:space="preserve">Ad 5. </w:t>
      </w:r>
      <w:r w:rsidRPr="00912D69">
        <w:rPr>
          <w:rFonts w:ascii="Times New Roman" w:hAnsi="Times New Roman" w:cs="Times New Roman"/>
          <w:b/>
          <w:sz w:val="24"/>
          <w:u w:val="single"/>
        </w:rPr>
        <w:t>Izvješće o izvršenju Programa održavanja javnih prometnih površina, građevina i uređaja javne namjene, javne rasvjete te izvanrednog održavanja nerazvrstanih cesta na području Grada Zagreba u 2020.</w:t>
      </w:r>
      <w:r w:rsidRPr="00912D69">
        <w:rPr>
          <w:rFonts w:ascii="Times New Roman" w:hAnsi="Times New Roman" w:cs="Times New Roman"/>
          <w:b/>
          <w:i/>
          <w:sz w:val="24"/>
          <w:u w:val="single"/>
        </w:rPr>
        <w:t xml:space="preserve"> – davanje mišljenja</w:t>
      </w:r>
    </w:p>
    <w:p w14:paraId="4B6382C4" w14:textId="77777777" w:rsidR="00F44011" w:rsidRDefault="00F44011" w:rsidP="00F44011">
      <w:pPr>
        <w:jc w:val="both"/>
        <w:rPr>
          <w:rFonts w:ascii="Times New Roman" w:hAnsi="Times New Roman" w:cs="Times New Roman"/>
          <w:b/>
          <w:i/>
          <w:sz w:val="24"/>
        </w:rPr>
      </w:pPr>
    </w:p>
    <w:p w14:paraId="6B54A8A3" w14:textId="77777777" w:rsidR="00912D69" w:rsidRPr="00912D69" w:rsidRDefault="00912D69" w:rsidP="00912D69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912D69">
        <w:rPr>
          <w:rFonts w:ascii="Times New Roman" w:hAnsi="Times New Roman" w:cs="Times New Roman"/>
          <w:sz w:val="24"/>
          <w:szCs w:val="24"/>
        </w:rPr>
        <w:t>Predsjednik Vijeća ističe kako su materijale za ovu točku svi članovi Vijeća dobili na mail. Daje prijedlog zaključka na glasanje.</w:t>
      </w:r>
    </w:p>
    <w:p w14:paraId="439C7F2E" w14:textId="4136B899" w:rsidR="00F44011" w:rsidRDefault="00F44011" w:rsidP="00F440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65C7E9B7" w14:textId="77777777" w:rsidR="00F44011" w:rsidRDefault="00F44011" w:rsidP="00F440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5E01CC" w14:textId="77777777" w:rsidR="00F44011" w:rsidRPr="00906F59" w:rsidRDefault="00F44011" w:rsidP="00F44011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906F59">
        <w:rPr>
          <w:rFonts w:ascii="Times New Roman" w:hAnsi="Times New Roman" w:cs="Times New Roman"/>
          <w:b/>
          <w:sz w:val="24"/>
          <w:szCs w:val="24"/>
        </w:rPr>
        <w:t xml:space="preserve">Vijeće jednoglasno bez rasprave daje pozitivno mišljenje na </w:t>
      </w:r>
      <w:r w:rsidRPr="00906F59">
        <w:rPr>
          <w:rFonts w:ascii="Times New Roman" w:hAnsi="Times New Roman" w:cs="Times New Roman"/>
          <w:b/>
          <w:sz w:val="24"/>
        </w:rPr>
        <w:t>Izvješće o izvršenju Programa održavanja javnih prometnih površina, građevina i uređaja javne namjene, javne rasvjete te izvanrednog održavanja nerazvrstanih cesta na području Grada Zagreba u 2020.</w:t>
      </w:r>
    </w:p>
    <w:p w14:paraId="4E77D3AA" w14:textId="273D73DD" w:rsidR="00F44011" w:rsidRDefault="00F44011" w:rsidP="00F440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92A6D8" w14:textId="77777777" w:rsidR="00906F59" w:rsidRPr="00F44011" w:rsidRDefault="00906F59" w:rsidP="00F440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FFF174" w14:textId="77777777" w:rsidR="00F44011" w:rsidRPr="00912D69" w:rsidRDefault="00F44011" w:rsidP="00F44011">
      <w:pPr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912D69">
        <w:rPr>
          <w:rFonts w:ascii="Times New Roman" w:hAnsi="Times New Roman" w:cs="Times New Roman"/>
          <w:b/>
          <w:sz w:val="24"/>
          <w:szCs w:val="24"/>
          <w:u w:val="single"/>
        </w:rPr>
        <w:t xml:space="preserve">Ad 6. </w:t>
      </w:r>
      <w:r w:rsidRPr="00912D69">
        <w:rPr>
          <w:rFonts w:ascii="Times New Roman" w:hAnsi="Times New Roman" w:cs="Times New Roman"/>
          <w:b/>
          <w:sz w:val="24"/>
          <w:u w:val="single"/>
        </w:rPr>
        <w:t>Izvršenje programa i planova održavanja komunalne infrastrukture u gradskim četvrtima i mjesnim odborima Grada Zagreba u 2020.</w:t>
      </w:r>
      <w:r w:rsidRPr="00912D69">
        <w:rPr>
          <w:rFonts w:ascii="Times New Roman" w:hAnsi="Times New Roman" w:cs="Times New Roman"/>
          <w:b/>
          <w:i/>
          <w:sz w:val="24"/>
          <w:u w:val="single"/>
        </w:rPr>
        <w:t xml:space="preserve"> – davanje mišljenja</w:t>
      </w:r>
    </w:p>
    <w:p w14:paraId="26DEE109" w14:textId="77777777" w:rsidR="00F44011" w:rsidRDefault="00F44011" w:rsidP="00F44011">
      <w:pPr>
        <w:jc w:val="both"/>
        <w:rPr>
          <w:rFonts w:ascii="Times New Roman" w:hAnsi="Times New Roman" w:cs="Times New Roman"/>
          <w:b/>
          <w:i/>
          <w:sz w:val="24"/>
        </w:rPr>
      </w:pPr>
    </w:p>
    <w:p w14:paraId="4F6BCD57" w14:textId="77777777" w:rsidR="00F44011" w:rsidRPr="00F44011" w:rsidRDefault="00F44011" w:rsidP="00F44011">
      <w:pPr>
        <w:jc w:val="both"/>
        <w:rPr>
          <w:rFonts w:ascii="Times New Roman" w:hAnsi="Times New Roman" w:cs="Times New Roman"/>
          <w:b/>
          <w:sz w:val="24"/>
        </w:rPr>
      </w:pPr>
    </w:p>
    <w:p w14:paraId="29D65400" w14:textId="77777777" w:rsidR="00912D69" w:rsidRPr="00912D69" w:rsidRDefault="00912D69" w:rsidP="00912D69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912D69">
        <w:rPr>
          <w:rFonts w:ascii="Times New Roman" w:hAnsi="Times New Roman" w:cs="Times New Roman"/>
          <w:sz w:val="24"/>
          <w:szCs w:val="24"/>
        </w:rPr>
        <w:t>Predsjednik Vijeća ističe kako su materijale za ovu točku svi članovi Vijeća dobili na mail. Daje prijedlog zaključka na glasanje.</w:t>
      </w:r>
    </w:p>
    <w:p w14:paraId="331CD197" w14:textId="77777777" w:rsidR="00F44011" w:rsidRDefault="00F44011" w:rsidP="00F440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A16E23" w14:textId="77777777" w:rsidR="00F44011" w:rsidRPr="00906F59" w:rsidRDefault="00F44011" w:rsidP="00F44011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F59">
        <w:rPr>
          <w:rFonts w:ascii="Times New Roman" w:hAnsi="Times New Roman" w:cs="Times New Roman"/>
          <w:b/>
          <w:sz w:val="24"/>
          <w:szCs w:val="24"/>
        </w:rPr>
        <w:t xml:space="preserve">Vijeće sa 7 glasova za i 4 protiv bez rasprave daje pozitivno mišljenje na </w:t>
      </w:r>
      <w:r w:rsidRPr="00906F59">
        <w:rPr>
          <w:rFonts w:ascii="Times New Roman" w:hAnsi="Times New Roman" w:cs="Times New Roman"/>
          <w:b/>
          <w:sz w:val="24"/>
        </w:rPr>
        <w:t>Izvršenje programa i planova održavanja komunalne infrastrukture u gradskim četvrtima i mjesnim odborima Grada Zagreba u 2020.</w:t>
      </w:r>
    </w:p>
    <w:p w14:paraId="130B1E38" w14:textId="77337C30" w:rsidR="00F44011" w:rsidRDefault="00F44011" w:rsidP="00F440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302464" w14:textId="77777777" w:rsidR="00906F59" w:rsidRDefault="00906F59" w:rsidP="00F440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92F43B" w14:textId="77777777" w:rsidR="00F44011" w:rsidRPr="00912D69" w:rsidRDefault="00F44011" w:rsidP="00F44011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912D69">
        <w:rPr>
          <w:rFonts w:ascii="Times New Roman" w:hAnsi="Times New Roman" w:cs="Times New Roman"/>
          <w:b/>
          <w:sz w:val="24"/>
          <w:u w:val="single"/>
        </w:rPr>
        <w:t xml:space="preserve">Ad 7. Kratkoročno zaduživanje Grada Zagreba </w:t>
      </w:r>
      <w:r w:rsidRPr="00912D69">
        <w:rPr>
          <w:rFonts w:ascii="Times New Roman" w:hAnsi="Times New Roman" w:cs="Times New Roman"/>
          <w:b/>
          <w:i/>
          <w:sz w:val="24"/>
          <w:u w:val="single"/>
        </w:rPr>
        <w:t>– davanje mišljenja</w:t>
      </w:r>
    </w:p>
    <w:p w14:paraId="1CB04384" w14:textId="77777777" w:rsidR="00F44011" w:rsidRDefault="00F44011" w:rsidP="00F440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61554D" w14:textId="77777777" w:rsidR="00912D69" w:rsidRPr="00912D69" w:rsidRDefault="00912D69" w:rsidP="00912D69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912D69">
        <w:rPr>
          <w:rFonts w:ascii="Times New Roman" w:hAnsi="Times New Roman" w:cs="Times New Roman"/>
          <w:sz w:val="24"/>
          <w:szCs w:val="24"/>
        </w:rPr>
        <w:t>Predsjednik Vijeća ističe kako su materijale za ovu točku svi članovi Vijeća dobili na mail. Daje prijedlog zaključka na glasanje.</w:t>
      </w:r>
    </w:p>
    <w:p w14:paraId="714626BF" w14:textId="77777777" w:rsidR="00F44011" w:rsidRDefault="00F44011" w:rsidP="00F440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4955EA" w14:textId="050C3095" w:rsidR="00F44011" w:rsidRPr="00906F59" w:rsidRDefault="00F44011" w:rsidP="00F44011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906F59">
        <w:rPr>
          <w:rFonts w:ascii="Times New Roman" w:hAnsi="Times New Roman" w:cs="Times New Roman"/>
          <w:b/>
          <w:sz w:val="24"/>
          <w:szCs w:val="24"/>
        </w:rPr>
        <w:t xml:space="preserve">Vijeće sa </w:t>
      </w:r>
      <w:r w:rsidR="00912D69">
        <w:rPr>
          <w:rFonts w:ascii="Times New Roman" w:hAnsi="Times New Roman" w:cs="Times New Roman"/>
          <w:b/>
          <w:sz w:val="24"/>
          <w:szCs w:val="24"/>
        </w:rPr>
        <w:t>7</w:t>
      </w:r>
      <w:r w:rsidRPr="00906F59">
        <w:rPr>
          <w:rFonts w:ascii="Times New Roman" w:hAnsi="Times New Roman" w:cs="Times New Roman"/>
          <w:b/>
          <w:sz w:val="24"/>
          <w:szCs w:val="24"/>
        </w:rPr>
        <w:t xml:space="preserve"> glas</w:t>
      </w:r>
      <w:r w:rsidR="00912D69">
        <w:rPr>
          <w:rFonts w:ascii="Times New Roman" w:hAnsi="Times New Roman" w:cs="Times New Roman"/>
          <w:b/>
          <w:sz w:val="24"/>
          <w:szCs w:val="24"/>
        </w:rPr>
        <w:t>ov</w:t>
      </w:r>
      <w:r w:rsidRPr="00906F59">
        <w:rPr>
          <w:rFonts w:ascii="Times New Roman" w:hAnsi="Times New Roman" w:cs="Times New Roman"/>
          <w:b/>
          <w:sz w:val="24"/>
          <w:szCs w:val="24"/>
        </w:rPr>
        <w:t xml:space="preserve">a za i </w:t>
      </w:r>
      <w:r w:rsidR="00912D69">
        <w:rPr>
          <w:rFonts w:ascii="Times New Roman" w:hAnsi="Times New Roman" w:cs="Times New Roman"/>
          <w:b/>
          <w:sz w:val="24"/>
          <w:szCs w:val="24"/>
        </w:rPr>
        <w:t>4</w:t>
      </w:r>
      <w:r w:rsidRPr="00906F59">
        <w:rPr>
          <w:rFonts w:ascii="Times New Roman" w:hAnsi="Times New Roman" w:cs="Times New Roman"/>
          <w:b/>
          <w:sz w:val="24"/>
          <w:szCs w:val="24"/>
        </w:rPr>
        <w:t xml:space="preserve"> protiv bez rasprave daje negativno mišljenje za </w:t>
      </w:r>
      <w:r w:rsidRPr="00906F59">
        <w:rPr>
          <w:rFonts w:ascii="Times New Roman" w:hAnsi="Times New Roman" w:cs="Times New Roman"/>
          <w:b/>
          <w:sz w:val="24"/>
        </w:rPr>
        <w:t>Kratkoročno zaduživanje Grada Zagreba.</w:t>
      </w:r>
    </w:p>
    <w:p w14:paraId="3771B478" w14:textId="3C6F9213" w:rsidR="00F44011" w:rsidRDefault="00F44011" w:rsidP="00F440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43B267" w14:textId="77777777" w:rsidR="00F236CF" w:rsidRPr="00F44011" w:rsidRDefault="00F236CF" w:rsidP="00F440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253DDB" w14:textId="77777777" w:rsidR="00F44011" w:rsidRPr="00912D69" w:rsidRDefault="00F44011" w:rsidP="00F44011">
      <w:pPr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912D69">
        <w:rPr>
          <w:rFonts w:ascii="Times New Roman" w:hAnsi="Times New Roman" w:cs="Times New Roman"/>
          <w:b/>
          <w:sz w:val="24"/>
          <w:szCs w:val="24"/>
          <w:u w:val="single"/>
        </w:rPr>
        <w:t xml:space="preserve">Ad 8. </w:t>
      </w:r>
      <w:r w:rsidRPr="00912D69">
        <w:rPr>
          <w:rFonts w:ascii="Times New Roman" w:hAnsi="Times New Roman" w:cs="Times New Roman"/>
          <w:b/>
          <w:sz w:val="24"/>
          <w:u w:val="single"/>
        </w:rPr>
        <w:t xml:space="preserve">Odluka o ustrojstvu i djelokrugu gradskih upravnih tijela </w:t>
      </w:r>
      <w:r w:rsidRPr="00912D69">
        <w:rPr>
          <w:rFonts w:ascii="Times New Roman" w:hAnsi="Times New Roman" w:cs="Times New Roman"/>
          <w:b/>
          <w:i/>
          <w:sz w:val="24"/>
          <w:u w:val="single"/>
        </w:rPr>
        <w:t>– davanje mišljenja</w:t>
      </w:r>
    </w:p>
    <w:p w14:paraId="4FC2C15D" w14:textId="77777777" w:rsidR="00F44011" w:rsidRPr="00F236CF" w:rsidRDefault="00F44011" w:rsidP="00F44011">
      <w:pPr>
        <w:jc w:val="both"/>
        <w:rPr>
          <w:rFonts w:ascii="Times New Roman" w:hAnsi="Times New Roman" w:cs="Times New Roman"/>
          <w:i/>
          <w:sz w:val="24"/>
          <w:u w:val="single"/>
        </w:rPr>
      </w:pPr>
    </w:p>
    <w:p w14:paraId="2DE9E808" w14:textId="77777777" w:rsidR="00912D69" w:rsidRPr="00912D69" w:rsidRDefault="00912D69" w:rsidP="00912D69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912D69">
        <w:rPr>
          <w:rFonts w:ascii="Times New Roman" w:hAnsi="Times New Roman" w:cs="Times New Roman"/>
          <w:sz w:val="24"/>
          <w:szCs w:val="24"/>
        </w:rPr>
        <w:t>Predsjednik Vijeća ističe kako su materijale za ovu točku svi članovi Vijeća dobili na mail. Daje prijedlog zaključka na glasanje.</w:t>
      </w:r>
    </w:p>
    <w:p w14:paraId="58D98EBB" w14:textId="77777777" w:rsidR="00F44011" w:rsidRDefault="00F44011" w:rsidP="00F440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457E2B" w14:textId="77777777" w:rsidR="00F44011" w:rsidRPr="00F236CF" w:rsidRDefault="00F44011" w:rsidP="00922956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F236CF">
        <w:rPr>
          <w:rFonts w:ascii="Times New Roman" w:hAnsi="Times New Roman" w:cs="Times New Roman"/>
          <w:b/>
          <w:sz w:val="24"/>
          <w:szCs w:val="24"/>
        </w:rPr>
        <w:t xml:space="preserve">Vijeće jednoglasno bez rasprave daje pozitivno mišljenje na </w:t>
      </w:r>
      <w:r w:rsidR="00922956" w:rsidRPr="00F236CF">
        <w:rPr>
          <w:rFonts w:ascii="Times New Roman" w:hAnsi="Times New Roman" w:cs="Times New Roman"/>
          <w:b/>
          <w:sz w:val="24"/>
        </w:rPr>
        <w:t>Odluku o ustrojstvu i djelokrugu gradskih upravnih tijela.</w:t>
      </w:r>
    </w:p>
    <w:p w14:paraId="5E05F01E" w14:textId="77777777" w:rsidR="00922956" w:rsidRDefault="00922956" w:rsidP="00922956">
      <w:pPr>
        <w:ind w:firstLine="708"/>
        <w:jc w:val="both"/>
        <w:rPr>
          <w:rFonts w:ascii="Times New Roman" w:hAnsi="Times New Roman" w:cs="Times New Roman"/>
          <w:sz w:val="24"/>
        </w:rPr>
      </w:pPr>
    </w:p>
    <w:p w14:paraId="24D98717" w14:textId="77777777" w:rsidR="00922956" w:rsidRDefault="00922956" w:rsidP="00922956">
      <w:pPr>
        <w:ind w:firstLine="708"/>
        <w:jc w:val="both"/>
        <w:rPr>
          <w:rFonts w:ascii="Times New Roman" w:hAnsi="Times New Roman" w:cs="Times New Roman"/>
          <w:sz w:val="24"/>
        </w:rPr>
      </w:pPr>
    </w:p>
    <w:p w14:paraId="48204F2D" w14:textId="10E4C235" w:rsidR="00922956" w:rsidRPr="00912D69" w:rsidRDefault="00922956" w:rsidP="00922956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912D69">
        <w:rPr>
          <w:rFonts w:ascii="Times New Roman" w:hAnsi="Times New Roman" w:cs="Times New Roman"/>
          <w:b/>
          <w:sz w:val="24"/>
          <w:u w:val="single"/>
        </w:rPr>
        <w:t>Ad 9. Pitanja, prijedlozi i razno</w:t>
      </w:r>
    </w:p>
    <w:p w14:paraId="32FB3775" w14:textId="6A8B52ED" w:rsidR="00132D39" w:rsidRDefault="00132D39" w:rsidP="00922956">
      <w:pPr>
        <w:jc w:val="both"/>
        <w:rPr>
          <w:rFonts w:ascii="Times New Roman" w:hAnsi="Times New Roman" w:cs="Times New Roman"/>
          <w:b/>
          <w:sz w:val="24"/>
        </w:rPr>
      </w:pPr>
    </w:p>
    <w:p w14:paraId="1A8A58AD" w14:textId="09780EC8" w:rsidR="00922956" w:rsidRPr="00912D69" w:rsidRDefault="00132D39" w:rsidP="00912D69">
      <w:pPr>
        <w:ind w:firstLine="708"/>
        <w:jc w:val="both"/>
        <w:rPr>
          <w:rFonts w:ascii="Times New Roman" w:hAnsi="Times New Roman" w:cs="Times New Roman"/>
          <w:bCs/>
          <w:sz w:val="24"/>
        </w:rPr>
      </w:pPr>
      <w:r w:rsidRPr="00912D69">
        <w:rPr>
          <w:rFonts w:ascii="Times New Roman" w:hAnsi="Times New Roman" w:cs="Times New Roman"/>
          <w:bCs/>
          <w:sz w:val="24"/>
          <w:u w:val="single"/>
        </w:rPr>
        <w:t>P</w:t>
      </w:r>
      <w:r w:rsidR="00565477" w:rsidRPr="00912D69">
        <w:rPr>
          <w:rFonts w:ascii="Times New Roman" w:hAnsi="Times New Roman" w:cs="Times New Roman"/>
          <w:bCs/>
          <w:sz w:val="24"/>
          <w:u w:val="single"/>
        </w:rPr>
        <w:t>ero</w:t>
      </w:r>
      <w:r w:rsidRPr="00912D69">
        <w:rPr>
          <w:rFonts w:ascii="Times New Roman" w:hAnsi="Times New Roman" w:cs="Times New Roman"/>
          <w:bCs/>
          <w:sz w:val="24"/>
          <w:u w:val="single"/>
        </w:rPr>
        <w:t xml:space="preserve"> Semren</w:t>
      </w:r>
      <w:r w:rsidRPr="00132D39">
        <w:rPr>
          <w:rFonts w:ascii="Times New Roman" w:hAnsi="Times New Roman" w:cs="Times New Roman"/>
          <w:bCs/>
          <w:sz w:val="24"/>
        </w:rPr>
        <w:t xml:space="preserve">  </w:t>
      </w:r>
      <w:r>
        <w:rPr>
          <w:rFonts w:ascii="Times New Roman" w:hAnsi="Times New Roman" w:cs="Times New Roman"/>
          <w:bCs/>
          <w:sz w:val="24"/>
        </w:rPr>
        <w:t>predlaže</w:t>
      </w:r>
      <w:r w:rsidRPr="00132D39">
        <w:rPr>
          <w:rFonts w:ascii="Times New Roman" w:hAnsi="Times New Roman" w:cs="Times New Roman"/>
          <w:bCs/>
          <w:sz w:val="24"/>
        </w:rPr>
        <w:t xml:space="preserve"> da se</w:t>
      </w:r>
      <w:r>
        <w:rPr>
          <w:rFonts w:ascii="Times New Roman" w:hAnsi="Times New Roman" w:cs="Times New Roman"/>
          <w:bCs/>
          <w:sz w:val="24"/>
        </w:rPr>
        <w:t xml:space="preserve"> u ulici Nad Tunelom </w:t>
      </w:r>
      <w:r w:rsidRPr="00132D39">
        <w:rPr>
          <w:rFonts w:ascii="Times New Roman" w:hAnsi="Times New Roman" w:cs="Times New Roman"/>
          <w:bCs/>
          <w:sz w:val="24"/>
        </w:rPr>
        <w:t>vr</w:t>
      </w:r>
      <w:r>
        <w:rPr>
          <w:rFonts w:ascii="Times New Roman" w:hAnsi="Times New Roman" w:cs="Times New Roman"/>
          <w:bCs/>
          <w:sz w:val="24"/>
        </w:rPr>
        <w:t>ati</w:t>
      </w:r>
      <w:r w:rsidRPr="00132D39">
        <w:rPr>
          <w:rFonts w:ascii="Times New Roman" w:hAnsi="Times New Roman" w:cs="Times New Roman"/>
          <w:bCs/>
          <w:sz w:val="24"/>
        </w:rPr>
        <w:t xml:space="preserve"> </w:t>
      </w:r>
      <w:r w:rsidR="00912D69">
        <w:rPr>
          <w:rFonts w:ascii="Times New Roman" w:hAnsi="Times New Roman" w:cs="Times New Roman"/>
          <w:bCs/>
          <w:sz w:val="24"/>
        </w:rPr>
        <w:t>pano</w:t>
      </w:r>
      <w:r w:rsidRPr="00132D39">
        <w:rPr>
          <w:rFonts w:ascii="Times New Roman" w:hAnsi="Times New Roman" w:cs="Times New Roman"/>
          <w:bCs/>
          <w:sz w:val="24"/>
        </w:rPr>
        <w:t xml:space="preserve"> Ivica-Janica</w:t>
      </w:r>
      <w:r>
        <w:rPr>
          <w:rFonts w:ascii="Times New Roman" w:hAnsi="Times New Roman" w:cs="Times New Roman"/>
          <w:bCs/>
          <w:sz w:val="24"/>
        </w:rPr>
        <w:t xml:space="preserve"> u obliku u kakvom je bila ranije.</w:t>
      </w:r>
      <w:r w:rsidR="00912D69">
        <w:rPr>
          <w:rFonts w:ascii="Times New Roman" w:hAnsi="Times New Roman" w:cs="Times New Roman"/>
          <w:bCs/>
          <w:sz w:val="24"/>
        </w:rPr>
        <w:t xml:space="preserve"> </w:t>
      </w:r>
      <w:r w:rsidR="00D93540" w:rsidRPr="00912D69">
        <w:rPr>
          <w:rFonts w:ascii="Times New Roman" w:hAnsi="Times New Roman" w:cs="Times New Roman"/>
          <w:sz w:val="24"/>
          <w:szCs w:val="24"/>
        </w:rPr>
        <w:t>Predsjednik informira vijećnike</w:t>
      </w:r>
      <w:r w:rsidR="00912D69">
        <w:rPr>
          <w:rFonts w:ascii="Times New Roman" w:hAnsi="Times New Roman" w:cs="Times New Roman"/>
          <w:sz w:val="24"/>
          <w:szCs w:val="24"/>
        </w:rPr>
        <w:t xml:space="preserve"> kako je procedura već pokrenuta prema Zrinjevcu te da je također zatraženo</w:t>
      </w:r>
      <w:r w:rsidR="00D93540" w:rsidRPr="00912D69">
        <w:rPr>
          <w:rFonts w:ascii="Times New Roman" w:hAnsi="Times New Roman" w:cs="Times New Roman"/>
          <w:sz w:val="24"/>
          <w:szCs w:val="24"/>
        </w:rPr>
        <w:t xml:space="preserve"> da se oko žičare </w:t>
      </w:r>
      <w:r w:rsidR="00565477" w:rsidRPr="00912D69">
        <w:rPr>
          <w:rFonts w:ascii="Times New Roman" w:hAnsi="Times New Roman" w:cs="Times New Roman"/>
          <w:sz w:val="24"/>
          <w:szCs w:val="24"/>
        </w:rPr>
        <w:t xml:space="preserve">redovito </w:t>
      </w:r>
      <w:r w:rsidR="00D93540" w:rsidRPr="00912D69">
        <w:rPr>
          <w:rFonts w:ascii="Times New Roman" w:hAnsi="Times New Roman" w:cs="Times New Roman"/>
          <w:sz w:val="24"/>
          <w:szCs w:val="24"/>
        </w:rPr>
        <w:t>zalijeva trava i drveće.</w:t>
      </w:r>
    </w:p>
    <w:p w14:paraId="45AC856A" w14:textId="06871A03" w:rsidR="00D93540" w:rsidRPr="00912D69" w:rsidRDefault="00D93540" w:rsidP="009229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FDAB27" w14:textId="612A1368" w:rsidR="00D93540" w:rsidRDefault="00D93540" w:rsidP="009229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2D69">
        <w:rPr>
          <w:rFonts w:ascii="Times New Roman" w:hAnsi="Times New Roman" w:cs="Times New Roman"/>
          <w:sz w:val="24"/>
          <w:szCs w:val="24"/>
          <w:u w:val="single"/>
        </w:rPr>
        <w:t xml:space="preserve">Luka </w:t>
      </w:r>
      <w:proofErr w:type="spellStart"/>
      <w:r w:rsidRPr="00912D69">
        <w:rPr>
          <w:rFonts w:ascii="Times New Roman" w:hAnsi="Times New Roman" w:cs="Times New Roman"/>
          <w:sz w:val="24"/>
          <w:szCs w:val="24"/>
          <w:u w:val="single"/>
        </w:rPr>
        <w:t>Maloča</w:t>
      </w:r>
      <w:proofErr w:type="spellEnd"/>
      <w:r w:rsidRPr="00912D69">
        <w:rPr>
          <w:rFonts w:ascii="Times New Roman" w:hAnsi="Times New Roman" w:cs="Times New Roman"/>
          <w:sz w:val="24"/>
          <w:szCs w:val="24"/>
        </w:rPr>
        <w:t xml:space="preserve"> smatra da je sada prekasno za zalijevanje jer se sve nažalost osušilo.</w:t>
      </w:r>
    </w:p>
    <w:p w14:paraId="263773EB" w14:textId="3866D0DE" w:rsidR="00D93540" w:rsidRDefault="00D93540" w:rsidP="009229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67ADF6" w14:textId="6D081658" w:rsidR="00D93540" w:rsidRDefault="00D93540" w:rsidP="009229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5AEF">
        <w:rPr>
          <w:rFonts w:ascii="Times New Roman" w:hAnsi="Times New Roman" w:cs="Times New Roman"/>
          <w:sz w:val="24"/>
          <w:szCs w:val="24"/>
          <w:u w:val="single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upoznaje vijećnike sa rasporedom koordinacijskih sastanaka tijekom ovog i idućeg tjedna sa </w:t>
      </w:r>
      <w:r w:rsidR="00F53974">
        <w:rPr>
          <w:rFonts w:ascii="Times New Roman" w:hAnsi="Times New Roman" w:cs="Times New Roman"/>
          <w:sz w:val="24"/>
          <w:szCs w:val="24"/>
        </w:rPr>
        <w:t>vijećima mjesnih odbora, p</w:t>
      </w:r>
      <w:r>
        <w:rPr>
          <w:rFonts w:ascii="Times New Roman" w:hAnsi="Times New Roman" w:cs="Times New Roman"/>
          <w:sz w:val="24"/>
          <w:szCs w:val="24"/>
        </w:rPr>
        <w:t>odružnicama ZGH Zrinjevcem, Zagrebačkim cestama i Vodoopskrbom i odvodnjom, Komunalnim redarstvom, ZET-om</w:t>
      </w:r>
      <w:r w:rsidR="00F53974">
        <w:rPr>
          <w:rFonts w:ascii="Times New Roman" w:hAnsi="Times New Roman" w:cs="Times New Roman"/>
          <w:sz w:val="24"/>
          <w:szCs w:val="24"/>
        </w:rPr>
        <w:t>, Policijskim postajama...</w:t>
      </w:r>
    </w:p>
    <w:p w14:paraId="6A4E1511" w14:textId="77777777" w:rsidR="00F236CF" w:rsidRDefault="00F236CF" w:rsidP="009229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D7D6FB" w14:textId="642B4FB0" w:rsidR="00F53974" w:rsidRDefault="00F53974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5AEF">
        <w:rPr>
          <w:rFonts w:ascii="Times New Roman" w:hAnsi="Times New Roman" w:cs="Times New Roman"/>
          <w:sz w:val="24"/>
          <w:szCs w:val="24"/>
          <w:u w:val="single"/>
        </w:rPr>
        <w:t>Predsjednik</w:t>
      </w:r>
      <w:r w:rsidRPr="00AF5AEF">
        <w:rPr>
          <w:rFonts w:ascii="Times New Roman" w:hAnsi="Times New Roman" w:cs="Times New Roman"/>
          <w:sz w:val="24"/>
          <w:szCs w:val="24"/>
        </w:rPr>
        <w:t xml:space="preserve"> informira vijećnike o stalnim telefonskim pozivima građana vezanim za košnju kosine kod OŠ Gračani te da će danas na koordinaciji o istome obavijestiti direktora Zrinjevca. Nadalje, objašnjava vijećnicima problematiku vezanu uz održavanje odvodnje i čišćenje kanala</w:t>
      </w:r>
      <w:r w:rsidR="00565477" w:rsidRPr="00AF5AEF">
        <w:rPr>
          <w:rFonts w:ascii="Times New Roman" w:hAnsi="Times New Roman" w:cs="Times New Roman"/>
          <w:sz w:val="24"/>
          <w:szCs w:val="24"/>
        </w:rPr>
        <w:t xml:space="preserve"> na području naše gradske četvrti</w:t>
      </w:r>
      <w:r w:rsidRPr="00AF5AEF">
        <w:rPr>
          <w:rFonts w:ascii="Times New Roman" w:hAnsi="Times New Roman" w:cs="Times New Roman"/>
          <w:sz w:val="24"/>
          <w:szCs w:val="24"/>
        </w:rPr>
        <w:t>.</w:t>
      </w:r>
    </w:p>
    <w:p w14:paraId="077D4339" w14:textId="6B88A7FD" w:rsidR="00F53974" w:rsidRDefault="00F53974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A17D48" w14:textId="6661F61F" w:rsidR="00F53974" w:rsidRDefault="00F53974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5AEF">
        <w:rPr>
          <w:rFonts w:ascii="Times New Roman" w:hAnsi="Times New Roman" w:cs="Times New Roman"/>
          <w:sz w:val="24"/>
          <w:szCs w:val="24"/>
          <w:u w:val="single"/>
        </w:rPr>
        <w:lastRenderedPageBreak/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se osvrnuo na novinske članke i društ</w:t>
      </w:r>
      <w:r w:rsidR="00C46AE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ene mreže na kojima se kako kaže govore neistine vezane uz početak radova na kružnom toku u Šestinama. Posao je preuzeo Strabag i radovi koji će započeti u ponedjeljak bi prema predviđanjima trebali završiti za 3 mjeseca. U 1. fazi </w:t>
      </w:r>
      <w:r w:rsidR="00B82423">
        <w:rPr>
          <w:rFonts w:ascii="Times New Roman" w:hAnsi="Times New Roman" w:cs="Times New Roman"/>
          <w:sz w:val="24"/>
          <w:szCs w:val="24"/>
        </w:rPr>
        <w:t>radova trebao bi se dovršiti kružni tok u roku od mjesec dana.</w:t>
      </w:r>
    </w:p>
    <w:p w14:paraId="38686079" w14:textId="1749D043" w:rsidR="00B82423" w:rsidRDefault="00B82423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C746B4" w14:textId="1155C729" w:rsidR="00B82423" w:rsidRDefault="00B82423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0E9A">
        <w:rPr>
          <w:rFonts w:ascii="Times New Roman" w:hAnsi="Times New Roman" w:cs="Times New Roman"/>
          <w:sz w:val="24"/>
          <w:szCs w:val="24"/>
          <w:u w:val="single"/>
        </w:rPr>
        <w:t>Drago Boras</w:t>
      </w:r>
      <w:r>
        <w:rPr>
          <w:rFonts w:ascii="Times New Roman" w:hAnsi="Times New Roman" w:cs="Times New Roman"/>
          <w:sz w:val="24"/>
          <w:szCs w:val="24"/>
        </w:rPr>
        <w:t xml:space="preserve"> smatra kako bi takve poslove trebali izvoditi </w:t>
      </w:r>
      <w:r w:rsidR="00240E9A">
        <w:rPr>
          <w:rFonts w:ascii="Times New Roman" w:hAnsi="Times New Roman" w:cs="Times New Roman"/>
          <w:sz w:val="24"/>
          <w:szCs w:val="24"/>
        </w:rPr>
        <w:t xml:space="preserve">lokalni </w:t>
      </w:r>
      <w:r>
        <w:rPr>
          <w:rFonts w:ascii="Times New Roman" w:hAnsi="Times New Roman" w:cs="Times New Roman"/>
          <w:sz w:val="24"/>
          <w:szCs w:val="24"/>
        </w:rPr>
        <w:t>mali poduzetnici ili obrtnici građevinci koji bi isti dovršili u roku.</w:t>
      </w:r>
    </w:p>
    <w:p w14:paraId="1BDB745D" w14:textId="4D0BD0ED" w:rsidR="00B82423" w:rsidRDefault="00B82423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5AF654" w14:textId="35903E34" w:rsidR="00B82423" w:rsidRDefault="00B82423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0E9A">
        <w:rPr>
          <w:rFonts w:ascii="Times New Roman" w:hAnsi="Times New Roman" w:cs="Times New Roman"/>
          <w:sz w:val="24"/>
          <w:szCs w:val="24"/>
          <w:u w:val="single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navodi primjer loše procjene postavljanja VIP ormarića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Isce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zbog čega je ugrožena sigurnost sudionika u prometu</w:t>
      </w:r>
      <w:r w:rsidR="00240E9A">
        <w:rPr>
          <w:rFonts w:ascii="Times New Roman" w:hAnsi="Times New Roman" w:cs="Times New Roman"/>
          <w:sz w:val="24"/>
          <w:szCs w:val="24"/>
        </w:rPr>
        <w:t xml:space="preserve"> te ističe kako će od Podružnice Digitalni grad zatražiti izmještanje navedenog ormarića.</w:t>
      </w:r>
      <w:r w:rsidR="00C46A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60C2CC" w14:textId="321DCC79" w:rsidR="00B82423" w:rsidRDefault="00B82423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3A18EC" w14:textId="7F0F0390" w:rsidR="00B82423" w:rsidRDefault="00B82423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0E9A">
        <w:rPr>
          <w:rFonts w:ascii="Times New Roman" w:hAnsi="Times New Roman" w:cs="Times New Roman"/>
          <w:sz w:val="24"/>
          <w:szCs w:val="24"/>
          <w:u w:val="single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prenosi najnoviju informaciju od pročelnika GU za prostorno uređenje</w:t>
      </w:r>
      <w:r w:rsidR="00565477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 xml:space="preserve"> o tome u kojoj je fazi rješavanje problematike oko žičare. Čeka se rješenje sanitarne inspekcij</w:t>
      </w:r>
      <w:r w:rsidR="00C46AE2">
        <w:rPr>
          <w:rFonts w:ascii="Times New Roman" w:hAnsi="Times New Roman" w:cs="Times New Roman"/>
          <w:sz w:val="24"/>
          <w:szCs w:val="24"/>
        </w:rPr>
        <w:t xml:space="preserve">e </w:t>
      </w:r>
      <w:r w:rsidR="00240E9A">
        <w:rPr>
          <w:rFonts w:ascii="Times New Roman" w:hAnsi="Times New Roman" w:cs="Times New Roman"/>
          <w:sz w:val="24"/>
          <w:szCs w:val="24"/>
        </w:rPr>
        <w:t xml:space="preserve">vezano uz buku, </w:t>
      </w:r>
      <w:r w:rsidR="00C46AE2">
        <w:rPr>
          <w:rFonts w:ascii="Times New Roman" w:hAnsi="Times New Roman" w:cs="Times New Roman"/>
          <w:sz w:val="24"/>
          <w:szCs w:val="24"/>
        </w:rPr>
        <w:t>kako bi se moglo krenuti u</w:t>
      </w:r>
      <w:r>
        <w:rPr>
          <w:rFonts w:ascii="Times New Roman" w:hAnsi="Times New Roman" w:cs="Times New Roman"/>
          <w:sz w:val="24"/>
          <w:szCs w:val="24"/>
        </w:rPr>
        <w:t xml:space="preserve"> postup</w:t>
      </w:r>
      <w:r w:rsidR="00C46AE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 konačnog stavljanja žičare u pogon.</w:t>
      </w:r>
    </w:p>
    <w:p w14:paraId="460D01D5" w14:textId="7C0C1F38" w:rsidR="00B82423" w:rsidRDefault="00B82423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16952F" w14:textId="0DD59B55" w:rsidR="00B82423" w:rsidRDefault="00B82423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0E9A">
        <w:rPr>
          <w:rFonts w:ascii="Times New Roman" w:hAnsi="Times New Roman" w:cs="Times New Roman"/>
          <w:sz w:val="24"/>
          <w:szCs w:val="24"/>
          <w:u w:val="single"/>
        </w:rPr>
        <w:t>Mirna Varga</w:t>
      </w:r>
      <w:r>
        <w:rPr>
          <w:rFonts w:ascii="Times New Roman" w:hAnsi="Times New Roman" w:cs="Times New Roman"/>
          <w:sz w:val="24"/>
          <w:szCs w:val="24"/>
        </w:rPr>
        <w:t xml:space="preserve"> predlaže da se postave stupići kod žičare.</w:t>
      </w:r>
    </w:p>
    <w:p w14:paraId="56B4D502" w14:textId="725C925A" w:rsidR="00B82423" w:rsidRDefault="00B82423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6784B9" w14:textId="7C7DA445" w:rsidR="00B82423" w:rsidRDefault="00B82423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0E9A">
        <w:rPr>
          <w:rFonts w:ascii="Times New Roman" w:hAnsi="Times New Roman" w:cs="Times New Roman"/>
          <w:sz w:val="24"/>
          <w:szCs w:val="24"/>
          <w:u w:val="single"/>
        </w:rPr>
        <w:t>Drago Boras</w:t>
      </w:r>
      <w:r>
        <w:rPr>
          <w:rFonts w:ascii="Times New Roman" w:hAnsi="Times New Roman" w:cs="Times New Roman"/>
          <w:sz w:val="24"/>
          <w:szCs w:val="24"/>
        </w:rPr>
        <w:t xml:space="preserve"> predlaže da se</w:t>
      </w:r>
      <w:r w:rsidR="007E7DFD">
        <w:rPr>
          <w:rFonts w:ascii="Times New Roman" w:hAnsi="Times New Roman" w:cs="Times New Roman"/>
          <w:sz w:val="24"/>
          <w:szCs w:val="24"/>
        </w:rPr>
        <w:t xml:space="preserve"> pokrene inicijativa zabrane postavljanja ležećih policajaca za koje smatra da su previsoki i </w:t>
      </w:r>
      <w:proofErr w:type="spellStart"/>
      <w:r w:rsidR="007E7DFD">
        <w:rPr>
          <w:rFonts w:ascii="Times New Roman" w:hAnsi="Times New Roman" w:cs="Times New Roman"/>
          <w:sz w:val="24"/>
          <w:szCs w:val="24"/>
        </w:rPr>
        <w:t>pregusto</w:t>
      </w:r>
      <w:proofErr w:type="spellEnd"/>
      <w:r w:rsidR="007E7DFD">
        <w:rPr>
          <w:rFonts w:ascii="Times New Roman" w:hAnsi="Times New Roman" w:cs="Times New Roman"/>
          <w:sz w:val="24"/>
          <w:szCs w:val="24"/>
        </w:rPr>
        <w:t xml:space="preserve"> postavljeni.</w:t>
      </w:r>
    </w:p>
    <w:p w14:paraId="7DAF8ACB" w14:textId="526C9883" w:rsidR="007E7DFD" w:rsidRDefault="007E7DFD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23C2B7" w14:textId="6CC75A07" w:rsidR="007E7DFD" w:rsidRDefault="007E7DFD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0E9A">
        <w:rPr>
          <w:rFonts w:ascii="Times New Roman" w:hAnsi="Times New Roman" w:cs="Times New Roman"/>
          <w:sz w:val="24"/>
          <w:szCs w:val="24"/>
          <w:u w:val="single"/>
        </w:rPr>
        <w:t>Tihomir Milovac</w:t>
      </w:r>
      <w:r>
        <w:rPr>
          <w:rFonts w:ascii="Times New Roman" w:hAnsi="Times New Roman" w:cs="Times New Roman"/>
          <w:sz w:val="24"/>
          <w:szCs w:val="24"/>
        </w:rPr>
        <w:t xml:space="preserve"> navodi kako je Gradska skupština Grada Zagreba odbila ideju o uklanjanju</w:t>
      </w:r>
      <w:r w:rsidR="00C46AE2">
        <w:rPr>
          <w:rFonts w:ascii="Times New Roman" w:hAnsi="Times New Roman" w:cs="Times New Roman"/>
          <w:sz w:val="24"/>
          <w:szCs w:val="24"/>
        </w:rPr>
        <w:t xml:space="preserve"> ležećih policajaca</w:t>
      </w:r>
      <w:r>
        <w:rPr>
          <w:rFonts w:ascii="Times New Roman" w:hAnsi="Times New Roman" w:cs="Times New Roman"/>
          <w:sz w:val="24"/>
          <w:szCs w:val="24"/>
        </w:rPr>
        <w:t>. Smatra kako je potrebno prilikom postavljanja regulirati visinu.</w:t>
      </w:r>
    </w:p>
    <w:p w14:paraId="47327C6F" w14:textId="76DC7D5F" w:rsidR="007E7DFD" w:rsidRDefault="007E7DFD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C2978E" w14:textId="2E06B692" w:rsidR="007E7DFD" w:rsidRDefault="007E7DFD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0E9A">
        <w:rPr>
          <w:rFonts w:ascii="Times New Roman" w:hAnsi="Times New Roman" w:cs="Times New Roman"/>
          <w:sz w:val="24"/>
          <w:szCs w:val="24"/>
          <w:u w:val="single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AE2">
        <w:rPr>
          <w:rFonts w:ascii="Times New Roman" w:hAnsi="Times New Roman" w:cs="Times New Roman"/>
          <w:sz w:val="24"/>
          <w:szCs w:val="24"/>
        </w:rPr>
        <w:t>naglašava</w:t>
      </w:r>
      <w:r>
        <w:rPr>
          <w:rFonts w:ascii="Times New Roman" w:hAnsi="Times New Roman" w:cs="Times New Roman"/>
          <w:sz w:val="24"/>
          <w:szCs w:val="24"/>
        </w:rPr>
        <w:t xml:space="preserve"> da prometni stručnjaci </w:t>
      </w:r>
      <w:r w:rsidR="00240E9A">
        <w:rPr>
          <w:rFonts w:ascii="Times New Roman" w:hAnsi="Times New Roman" w:cs="Times New Roman"/>
          <w:sz w:val="24"/>
          <w:szCs w:val="24"/>
        </w:rPr>
        <w:t>često nisu</w:t>
      </w:r>
      <w:r>
        <w:rPr>
          <w:rFonts w:ascii="Times New Roman" w:hAnsi="Times New Roman" w:cs="Times New Roman"/>
          <w:sz w:val="24"/>
          <w:szCs w:val="24"/>
        </w:rPr>
        <w:t xml:space="preserve"> pitali VGČ Podsljeme za mišljenje</w:t>
      </w:r>
      <w:r w:rsidR="00F236CF">
        <w:rPr>
          <w:rFonts w:ascii="Times New Roman" w:hAnsi="Times New Roman" w:cs="Times New Roman"/>
          <w:sz w:val="24"/>
          <w:szCs w:val="24"/>
        </w:rPr>
        <w:t xml:space="preserve"> vezano uz postavu ležećih policajaca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A8BABD" w14:textId="2010E8C3" w:rsidR="007E7DFD" w:rsidRDefault="007E7DFD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D14B49" w14:textId="5296D37C" w:rsidR="007E7DFD" w:rsidRDefault="007E7DFD" w:rsidP="00240E9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0E9A">
        <w:rPr>
          <w:rFonts w:ascii="Times New Roman" w:hAnsi="Times New Roman" w:cs="Times New Roman"/>
          <w:sz w:val="24"/>
          <w:szCs w:val="24"/>
          <w:u w:val="single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postavlja pitanje vijećnicima treba li donositi odluku o tramvajskoj pruzi u Gračanima.</w:t>
      </w:r>
    </w:p>
    <w:p w14:paraId="62FCF666" w14:textId="7F3C0AB8" w:rsidR="007E7DFD" w:rsidRDefault="007E7DFD" w:rsidP="00240E9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0E9A">
        <w:rPr>
          <w:rFonts w:ascii="Times New Roman" w:hAnsi="Times New Roman" w:cs="Times New Roman"/>
          <w:sz w:val="24"/>
          <w:szCs w:val="24"/>
          <w:u w:val="single"/>
        </w:rPr>
        <w:t xml:space="preserve">Luka </w:t>
      </w:r>
      <w:proofErr w:type="spellStart"/>
      <w:r w:rsidRPr="00240E9A">
        <w:rPr>
          <w:rFonts w:ascii="Times New Roman" w:hAnsi="Times New Roman" w:cs="Times New Roman"/>
          <w:sz w:val="24"/>
          <w:szCs w:val="24"/>
          <w:u w:val="single"/>
        </w:rPr>
        <w:t>Maloča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navodi kako je VMO Gračani predložilo da se ukine noćna tramvajska linija, a umjesto tramvaja uvede autobus.</w:t>
      </w:r>
    </w:p>
    <w:p w14:paraId="2AED0678" w14:textId="1267CEC1" w:rsidR="007E7DFD" w:rsidRDefault="007E7DFD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0E9A">
        <w:rPr>
          <w:rFonts w:ascii="Times New Roman" w:hAnsi="Times New Roman" w:cs="Times New Roman"/>
          <w:sz w:val="24"/>
          <w:szCs w:val="24"/>
          <w:u w:val="single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predlaže ako građanima smeta buka da se  uv</w:t>
      </w:r>
      <w:r w:rsidR="00017DCF">
        <w:rPr>
          <w:rFonts w:ascii="Times New Roman" w:hAnsi="Times New Roman" w:cs="Times New Roman"/>
          <w:sz w:val="24"/>
          <w:szCs w:val="24"/>
        </w:rPr>
        <w:t>ede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7DCF">
        <w:rPr>
          <w:rFonts w:ascii="Times New Roman" w:hAnsi="Times New Roman" w:cs="Times New Roman"/>
          <w:sz w:val="24"/>
          <w:szCs w:val="24"/>
        </w:rPr>
        <w:t xml:space="preserve">ZET-ova </w:t>
      </w:r>
      <w:r w:rsidR="00240E9A">
        <w:rPr>
          <w:rFonts w:ascii="Times New Roman" w:hAnsi="Times New Roman" w:cs="Times New Roman"/>
          <w:sz w:val="24"/>
          <w:szCs w:val="24"/>
        </w:rPr>
        <w:t>autobusna linija</w:t>
      </w:r>
      <w:r>
        <w:rPr>
          <w:rFonts w:ascii="Times New Roman" w:hAnsi="Times New Roman" w:cs="Times New Roman"/>
          <w:sz w:val="24"/>
          <w:szCs w:val="24"/>
        </w:rPr>
        <w:t xml:space="preserve"> koj</w:t>
      </w:r>
      <w:r w:rsidR="00240E9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bi </w:t>
      </w:r>
      <w:r w:rsidR="00240E9A">
        <w:rPr>
          <w:rFonts w:ascii="Times New Roman" w:hAnsi="Times New Roman" w:cs="Times New Roman"/>
          <w:sz w:val="24"/>
          <w:szCs w:val="24"/>
        </w:rPr>
        <w:t>prometovala Gračanskom cestom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1D440C" w14:textId="36C83243" w:rsidR="00017DCF" w:rsidRDefault="00017DCF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3D0D21" w14:textId="2AF32457" w:rsidR="00017DCF" w:rsidRPr="00240E9A" w:rsidRDefault="00017DCF" w:rsidP="00F5397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E9A">
        <w:rPr>
          <w:rFonts w:ascii="Times New Roman" w:hAnsi="Times New Roman" w:cs="Times New Roman"/>
          <w:b/>
          <w:sz w:val="24"/>
          <w:szCs w:val="24"/>
        </w:rPr>
        <w:t>Vijeće se jednoglasno složilo da se pronađe alternativa za noćnu tramvajsku liniju u Gračanima</w:t>
      </w:r>
      <w:r w:rsidR="00240E9A" w:rsidRPr="00240E9A">
        <w:rPr>
          <w:rFonts w:ascii="Times New Roman" w:hAnsi="Times New Roman" w:cs="Times New Roman"/>
          <w:b/>
          <w:sz w:val="24"/>
          <w:szCs w:val="24"/>
        </w:rPr>
        <w:t xml:space="preserve"> te će uputiti dopis ZET-u i Sektoru za promet.</w:t>
      </w:r>
    </w:p>
    <w:p w14:paraId="74A94A22" w14:textId="1D8DFD41" w:rsidR="00017DCF" w:rsidRDefault="00017DCF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1001C0" w14:textId="4CC5E649" w:rsidR="00017DCF" w:rsidRDefault="00017DCF" w:rsidP="00240E9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0E9A">
        <w:rPr>
          <w:rFonts w:ascii="Times New Roman" w:hAnsi="Times New Roman" w:cs="Times New Roman"/>
          <w:sz w:val="24"/>
          <w:szCs w:val="24"/>
          <w:u w:val="single"/>
        </w:rPr>
        <w:t>Drago Boras</w:t>
      </w:r>
      <w:r>
        <w:rPr>
          <w:rFonts w:ascii="Times New Roman" w:hAnsi="Times New Roman" w:cs="Times New Roman"/>
          <w:sz w:val="24"/>
          <w:szCs w:val="24"/>
        </w:rPr>
        <w:t xml:space="preserve"> predlaže da se na okretištu </w:t>
      </w:r>
      <w:proofErr w:type="spellStart"/>
      <w:r>
        <w:rPr>
          <w:rFonts w:ascii="Times New Roman" w:hAnsi="Times New Roman" w:cs="Times New Roman"/>
          <w:sz w:val="24"/>
          <w:szCs w:val="24"/>
        </w:rPr>
        <w:t>Mihaljevac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napravi besplatno parkiralište za građane koji su ud</w:t>
      </w:r>
      <w:r w:rsidR="0056547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ljeni od javnog gradskog prijevoza da mogu parkirati svoje osobne automobile i dalje </w:t>
      </w:r>
      <w:r w:rsidR="00C46AE2">
        <w:rPr>
          <w:rFonts w:ascii="Times New Roman" w:hAnsi="Times New Roman" w:cs="Times New Roman"/>
          <w:sz w:val="24"/>
          <w:szCs w:val="24"/>
        </w:rPr>
        <w:t>prema</w:t>
      </w:r>
      <w:r>
        <w:rPr>
          <w:rFonts w:ascii="Times New Roman" w:hAnsi="Times New Roman" w:cs="Times New Roman"/>
          <w:sz w:val="24"/>
          <w:szCs w:val="24"/>
        </w:rPr>
        <w:t xml:space="preserve"> grad</w:t>
      </w:r>
      <w:r w:rsidR="00C46AE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ići javnim </w:t>
      </w:r>
      <w:r w:rsidR="00C46AE2">
        <w:rPr>
          <w:rFonts w:ascii="Times New Roman" w:hAnsi="Times New Roman" w:cs="Times New Roman"/>
          <w:sz w:val="24"/>
          <w:szCs w:val="24"/>
        </w:rPr>
        <w:t>gra</w:t>
      </w:r>
      <w:r w:rsidR="00F236CF">
        <w:rPr>
          <w:rFonts w:ascii="Times New Roman" w:hAnsi="Times New Roman" w:cs="Times New Roman"/>
          <w:sz w:val="24"/>
          <w:szCs w:val="24"/>
        </w:rPr>
        <w:t>d</w:t>
      </w:r>
      <w:r w:rsidR="00C46AE2">
        <w:rPr>
          <w:rFonts w:ascii="Times New Roman" w:hAnsi="Times New Roman" w:cs="Times New Roman"/>
          <w:sz w:val="24"/>
          <w:szCs w:val="24"/>
        </w:rPr>
        <w:t xml:space="preserve">skim </w:t>
      </w:r>
      <w:r>
        <w:rPr>
          <w:rFonts w:ascii="Times New Roman" w:hAnsi="Times New Roman" w:cs="Times New Roman"/>
          <w:sz w:val="24"/>
          <w:szCs w:val="24"/>
        </w:rPr>
        <w:t>prijevozom.</w:t>
      </w:r>
    </w:p>
    <w:p w14:paraId="15365A2D" w14:textId="0BBE03CD" w:rsidR="00017DCF" w:rsidRDefault="00017DCF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0E9A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565477" w:rsidRPr="00240E9A">
        <w:rPr>
          <w:rFonts w:ascii="Times New Roman" w:hAnsi="Times New Roman" w:cs="Times New Roman"/>
          <w:sz w:val="24"/>
          <w:szCs w:val="24"/>
          <w:u w:val="single"/>
        </w:rPr>
        <w:t>ero</w:t>
      </w:r>
      <w:r w:rsidRPr="00240E9A">
        <w:rPr>
          <w:rFonts w:ascii="Times New Roman" w:hAnsi="Times New Roman" w:cs="Times New Roman"/>
          <w:sz w:val="24"/>
          <w:szCs w:val="24"/>
          <w:u w:val="single"/>
        </w:rPr>
        <w:t xml:space="preserve"> Semren</w:t>
      </w:r>
      <w:r>
        <w:rPr>
          <w:rFonts w:ascii="Times New Roman" w:hAnsi="Times New Roman" w:cs="Times New Roman"/>
          <w:sz w:val="24"/>
          <w:szCs w:val="24"/>
        </w:rPr>
        <w:t xml:space="preserve"> je podržao prijedlog.</w:t>
      </w:r>
    </w:p>
    <w:p w14:paraId="44ADA9F8" w14:textId="77777777" w:rsidR="00017DCF" w:rsidRDefault="00017DCF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3966AD" w14:textId="234866C2" w:rsidR="00017DCF" w:rsidRDefault="00017DCF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predlaže vijećnicima da se donese za</w:t>
      </w:r>
      <w:r w:rsidR="00C46AE2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ljučak </w:t>
      </w:r>
      <w:r w:rsidR="00C46AE2">
        <w:rPr>
          <w:rFonts w:ascii="Times New Roman" w:hAnsi="Times New Roman" w:cs="Times New Roman"/>
          <w:sz w:val="24"/>
          <w:szCs w:val="24"/>
        </w:rPr>
        <w:t xml:space="preserve">Vijeća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="00C46AE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C46AE2">
        <w:rPr>
          <w:rFonts w:ascii="Times New Roman" w:hAnsi="Times New Roman" w:cs="Times New Roman"/>
          <w:sz w:val="24"/>
          <w:szCs w:val="24"/>
        </w:rPr>
        <w:t xml:space="preserve">ne </w:t>
      </w:r>
      <w:r>
        <w:rPr>
          <w:rFonts w:ascii="Times New Roman" w:hAnsi="Times New Roman" w:cs="Times New Roman"/>
          <w:sz w:val="24"/>
          <w:szCs w:val="24"/>
        </w:rPr>
        <w:t>podržava izgradnj</w:t>
      </w:r>
      <w:r w:rsidR="00C46AE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fontane na rotoru Šestine. Predlažemo da se  površina uredi hortikulturom npr. </w:t>
      </w:r>
      <w:r w:rsidR="0056547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obliku šestinskog kišobrana ili neki</w:t>
      </w:r>
      <w:r w:rsidR="00C46AE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drugi</w:t>
      </w:r>
      <w:r w:rsidR="00C46AE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simbol</w:t>
      </w:r>
      <w:r w:rsidR="00C46AE2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565477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og kraja ili da se sredstva ako je moguće preusmjere za asfaltiranje prema potrebama.</w:t>
      </w:r>
    </w:p>
    <w:p w14:paraId="3D07A378" w14:textId="6916F8B9" w:rsidR="0004096A" w:rsidRDefault="0004096A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50D203" w14:textId="6888C33F" w:rsidR="0004096A" w:rsidRPr="00240E9A" w:rsidRDefault="0004096A" w:rsidP="00F5397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E9A">
        <w:rPr>
          <w:rFonts w:ascii="Times New Roman" w:hAnsi="Times New Roman" w:cs="Times New Roman"/>
          <w:b/>
          <w:sz w:val="24"/>
          <w:szCs w:val="24"/>
        </w:rPr>
        <w:t>Vijeće jednoglasno donosi Zaključak o neslaganju VGČ Podsljeme da se na lokaciji rotora u Šestinama izgradi fontana.</w:t>
      </w:r>
    </w:p>
    <w:p w14:paraId="61B72E9D" w14:textId="4B8417FF" w:rsidR="0004096A" w:rsidRDefault="0004096A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36FC66" w14:textId="48CA26AC" w:rsidR="0004096A" w:rsidRDefault="0004096A" w:rsidP="00246C0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C0E">
        <w:rPr>
          <w:rFonts w:ascii="Times New Roman" w:hAnsi="Times New Roman" w:cs="Times New Roman"/>
          <w:sz w:val="24"/>
          <w:szCs w:val="24"/>
          <w:u w:val="single"/>
        </w:rPr>
        <w:lastRenderedPageBreak/>
        <w:t>P</w:t>
      </w:r>
      <w:r w:rsidR="00565477" w:rsidRPr="00246C0E">
        <w:rPr>
          <w:rFonts w:ascii="Times New Roman" w:hAnsi="Times New Roman" w:cs="Times New Roman"/>
          <w:sz w:val="24"/>
          <w:szCs w:val="24"/>
          <w:u w:val="single"/>
        </w:rPr>
        <w:t>ero</w:t>
      </w:r>
      <w:r w:rsidRPr="00246C0E">
        <w:rPr>
          <w:rFonts w:ascii="Times New Roman" w:hAnsi="Times New Roman" w:cs="Times New Roman"/>
          <w:sz w:val="24"/>
          <w:szCs w:val="24"/>
          <w:u w:val="single"/>
        </w:rPr>
        <w:t xml:space="preserve"> Semren</w:t>
      </w:r>
      <w:r>
        <w:rPr>
          <w:rFonts w:ascii="Times New Roman" w:hAnsi="Times New Roman" w:cs="Times New Roman"/>
          <w:sz w:val="24"/>
          <w:szCs w:val="24"/>
        </w:rPr>
        <w:t xml:space="preserve"> postavlja pitanje što je sa raskrižjem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Bliznec</w:t>
      </w:r>
      <w:proofErr w:type="spellEnd"/>
      <w:r w:rsidR="00240E9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gdje zbog potoka propada cesta.</w:t>
      </w:r>
    </w:p>
    <w:p w14:paraId="5BEDF86B" w14:textId="666EEEC0" w:rsidR="0004096A" w:rsidRPr="00240E9A" w:rsidRDefault="0004096A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C0E">
        <w:rPr>
          <w:rFonts w:ascii="Times New Roman" w:hAnsi="Times New Roman" w:cs="Times New Roman"/>
          <w:sz w:val="24"/>
          <w:szCs w:val="24"/>
          <w:u w:val="single"/>
        </w:rPr>
        <w:t>Goran Rogić</w:t>
      </w:r>
      <w:r w:rsidRPr="00240E9A">
        <w:rPr>
          <w:rFonts w:ascii="Times New Roman" w:hAnsi="Times New Roman" w:cs="Times New Roman"/>
          <w:sz w:val="24"/>
          <w:szCs w:val="24"/>
        </w:rPr>
        <w:t xml:space="preserve"> odgovara </w:t>
      </w:r>
      <w:r w:rsidR="00240E9A">
        <w:rPr>
          <w:rFonts w:ascii="Times New Roman" w:hAnsi="Times New Roman" w:cs="Times New Roman"/>
          <w:sz w:val="24"/>
          <w:szCs w:val="24"/>
        </w:rPr>
        <w:t xml:space="preserve">kako je Sektor za ceste pokrenuo izradu projektne dokumentacije za izgradnju kružnog toka na navedenoj lokaciji. </w:t>
      </w:r>
      <w:r w:rsidR="00246C0E">
        <w:rPr>
          <w:rFonts w:ascii="Times New Roman" w:hAnsi="Times New Roman" w:cs="Times New Roman"/>
          <w:sz w:val="24"/>
          <w:szCs w:val="24"/>
        </w:rPr>
        <w:t>Po završetku dokumentacije, Sektor za ceste će pokrenuti postupak nabave za gradnju.</w:t>
      </w:r>
    </w:p>
    <w:p w14:paraId="1183DD9D" w14:textId="0AD99D97" w:rsidR="0004096A" w:rsidRDefault="0004096A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032022" w14:textId="0E3A760B" w:rsidR="0004096A" w:rsidRDefault="0004096A" w:rsidP="00246C0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C0E">
        <w:rPr>
          <w:rFonts w:ascii="Times New Roman" w:hAnsi="Times New Roman" w:cs="Times New Roman"/>
          <w:sz w:val="24"/>
          <w:szCs w:val="24"/>
          <w:u w:val="single"/>
        </w:rPr>
        <w:t>Drago Boras</w:t>
      </w:r>
      <w:r>
        <w:rPr>
          <w:rFonts w:ascii="Times New Roman" w:hAnsi="Times New Roman" w:cs="Times New Roman"/>
          <w:sz w:val="24"/>
          <w:szCs w:val="24"/>
        </w:rPr>
        <w:t xml:space="preserve"> postavlja pitanje za prometnu problematiku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Podrebernica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973A9A6" w14:textId="038A5AE8" w:rsidR="0004096A" w:rsidRDefault="0004096A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C0E">
        <w:rPr>
          <w:rFonts w:ascii="Times New Roman" w:hAnsi="Times New Roman" w:cs="Times New Roman"/>
          <w:sz w:val="24"/>
          <w:szCs w:val="24"/>
          <w:u w:val="single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traži da stručna služba Gradske četvrti Podsljeme pozove g. Borasa na očevid kada se isti zakaže.</w:t>
      </w:r>
    </w:p>
    <w:p w14:paraId="6DCE2DF3" w14:textId="19C5C1E9" w:rsidR="008D5A8D" w:rsidRDefault="008D5A8D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B3C679" w14:textId="726A0DC7" w:rsidR="008D5A8D" w:rsidRDefault="008D5A8D" w:rsidP="00246C0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C0E">
        <w:rPr>
          <w:rFonts w:ascii="Times New Roman" w:hAnsi="Times New Roman" w:cs="Times New Roman"/>
          <w:sz w:val="24"/>
          <w:szCs w:val="24"/>
          <w:u w:val="single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obavještava vijećnike o zahtjevu ravnatelja OŠ Gračani da dječji park </w:t>
      </w:r>
      <w:r w:rsidR="00C46AE2">
        <w:rPr>
          <w:rFonts w:ascii="Times New Roman" w:hAnsi="Times New Roman" w:cs="Times New Roman"/>
          <w:sz w:val="24"/>
          <w:szCs w:val="24"/>
        </w:rPr>
        <w:t xml:space="preserve">kod škole </w:t>
      </w:r>
      <w:r>
        <w:rPr>
          <w:rFonts w:ascii="Times New Roman" w:hAnsi="Times New Roman" w:cs="Times New Roman"/>
          <w:sz w:val="24"/>
          <w:szCs w:val="24"/>
        </w:rPr>
        <w:t>bude samo za korištenje djec</w:t>
      </w:r>
      <w:r w:rsidR="00C46AE2">
        <w:rPr>
          <w:rFonts w:ascii="Times New Roman" w:hAnsi="Times New Roman" w:cs="Times New Roman"/>
          <w:sz w:val="24"/>
          <w:szCs w:val="24"/>
        </w:rPr>
        <w:t xml:space="preserve">i koja su učenici </w:t>
      </w:r>
      <w:r>
        <w:rPr>
          <w:rFonts w:ascii="Times New Roman" w:hAnsi="Times New Roman" w:cs="Times New Roman"/>
          <w:sz w:val="24"/>
          <w:szCs w:val="24"/>
        </w:rPr>
        <w:t xml:space="preserve">u školi. Namjera je bila da ga koriste svi građani dok se ne izgradi park na Tunelu. Također se planira izgradnja još jednog parka sa 3 sprave na </w:t>
      </w:r>
      <w:proofErr w:type="spellStart"/>
      <w:r>
        <w:rPr>
          <w:rFonts w:ascii="Times New Roman" w:hAnsi="Times New Roman" w:cs="Times New Roman"/>
          <w:sz w:val="24"/>
          <w:szCs w:val="24"/>
        </w:rPr>
        <w:t>Bliznecu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kod gondole.</w:t>
      </w:r>
    </w:p>
    <w:p w14:paraId="699F801B" w14:textId="77777777" w:rsidR="00246C0E" w:rsidRDefault="00246C0E" w:rsidP="00246C0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0AD715" w14:textId="71E9F826" w:rsidR="00246C0E" w:rsidRDefault="008D5A8D" w:rsidP="00246C0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C0E">
        <w:rPr>
          <w:rFonts w:ascii="Times New Roman" w:hAnsi="Times New Roman" w:cs="Times New Roman"/>
          <w:sz w:val="24"/>
          <w:szCs w:val="24"/>
          <w:u w:val="single"/>
        </w:rPr>
        <w:t xml:space="preserve">Luka </w:t>
      </w:r>
      <w:proofErr w:type="spellStart"/>
      <w:r w:rsidRPr="00246C0E">
        <w:rPr>
          <w:rFonts w:ascii="Times New Roman" w:hAnsi="Times New Roman" w:cs="Times New Roman"/>
          <w:sz w:val="24"/>
          <w:szCs w:val="24"/>
          <w:u w:val="single"/>
        </w:rPr>
        <w:t>Maloča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upozorava na mogućnost stvaranja velikih prometnih gužvi i nemogućnosti parkiranja u Markuševcu zbog skorog otvorenja Doma za starije u Markuševcu.</w:t>
      </w:r>
    </w:p>
    <w:p w14:paraId="172154AA" w14:textId="07F2CC68" w:rsidR="008D5A8D" w:rsidRDefault="008D5A8D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C0E">
        <w:rPr>
          <w:rFonts w:ascii="Times New Roman" w:hAnsi="Times New Roman" w:cs="Times New Roman"/>
          <w:sz w:val="24"/>
          <w:szCs w:val="24"/>
          <w:u w:val="single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se slaže i dodaje kako je u planu izgradnja parkirališta, ali </w:t>
      </w:r>
      <w:r w:rsidR="0031630F">
        <w:rPr>
          <w:rFonts w:ascii="Times New Roman" w:hAnsi="Times New Roman" w:cs="Times New Roman"/>
          <w:sz w:val="24"/>
          <w:szCs w:val="24"/>
        </w:rPr>
        <w:t xml:space="preserve">zbog neriješenih imovinsko-pravnih odnosa na čestici vodi se sudski spor </w:t>
      </w:r>
      <w:r w:rsidR="00C46AE2">
        <w:rPr>
          <w:rFonts w:ascii="Times New Roman" w:hAnsi="Times New Roman" w:cs="Times New Roman"/>
          <w:sz w:val="24"/>
          <w:szCs w:val="24"/>
        </w:rPr>
        <w:t xml:space="preserve">između Grada Zagreba i privatnog vlasnika </w:t>
      </w:r>
      <w:r w:rsidR="0031630F">
        <w:rPr>
          <w:rFonts w:ascii="Times New Roman" w:hAnsi="Times New Roman" w:cs="Times New Roman"/>
          <w:sz w:val="24"/>
          <w:szCs w:val="24"/>
        </w:rPr>
        <w:t>koji još uvij</w:t>
      </w:r>
      <w:r w:rsidR="00C46AE2">
        <w:rPr>
          <w:rFonts w:ascii="Times New Roman" w:hAnsi="Times New Roman" w:cs="Times New Roman"/>
          <w:sz w:val="24"/>
          <w:szCs w:val="24"/>
        </w:rPr>
        <w:t>e</w:t>
      </w:r>
      <w:r w:rsidR="0031630F">
        <w:rPr>
          <w:rFonts w:ascii="Times New Roman" w:hAnsi="Times New Roman" w:cs="Times New Roman"/>
          <w:sz w:val="24"/>
          <w:szCs w:val="24"/>
        </w:rPr>
        <w:t xml:space="preserve">k nije okončan. </w:t>
      </w:r>
    </w:p>
    <w:p w14:paraId="45216B51" w14:textId="2E1EDD2A" w:rsidR="0004096A" w:rsidRDefault="0004096A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176CD2" w14:textId="734E90DE" w:rsidR="0004096A" w:rsidRDefault="0004096A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C0E">
        <w:rPr>
          <w:rFonts w:ascii="Times New Roman" w:hAnsi="Times New Roman" w:cs="Times New Roman"/>
          <w:sz w:val="24"/>
          <w:szCs w:val="24"/>
          <w:u w:val="single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se završno obraća vijećnicima sa molbom da što prije upute prijedloge mailom </w:t>
      </w:r>
      <w:r w:rsidR="00C46AE2">
        <w:rPr>
          <w:rFonts w:ascii="Times New Roman" w:hAnsi="Times New Roman" w:cs="Times New Roman"/>
          <w:sz w:val="24"/>
          <w:szCs w:val="24"/>
        </w:rPr>
        <w:t xml:space="preserve">stručnoj službi naše Gradske četvrti </w:t>
      </w:r>
      <w:r>
        <w:rPr>
          <w:rFonts w:ascii="Times New Roman" w:hAnsi="Times New Roman" w:cs="Times New Roman"/>
          <w:sz w:val="24"/>
          <w:szCs w:val="24"/>
        </w:rPr>
        <w:t>kako bi se kvalitetno pripremio plan za slijedeću godinu.</w:t>
      </w:r>
    </w:p>
    <w:p w14:paraId="02E6D1D1" w14:textId="6C0BEDE7" w:rsidR="0004096A" w:rsidRDefault="0004096A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B2B2DB" w14:textId="1F13EB76" w:rsidR="0004096A" w:rsidRDefault="0004096A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se zahvaljuje svima na sudjelovanju na sjednici.</w:t>
      </w:r>
    </w:p>
    <w:p w14:paraId="183776FE" w14:textId="6E1EDA10" w:rsidR="0004096A" w:rsidRDefault="0004096A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A089DB" w14:textId="77777777" w:rsidR="00574C40" w:rsidRDefault="00574C40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01A8B7" w14:textId="74D27FE5" w:rsidR="0004096A" w:rsidRDefault="0004096A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Dovršeno u </w:t>
      </w:r>
      <w:r w:rsidR="008D5A8D">
        <w:rPr>
          <w:rFonts w:ascii="Times New Roman" w:hAnsi="Times New Roman" w:cs="Times New Roman"/>
          <w:sz w:val="24"/>
          <w:szCs w:val="24"/>
        </w:rPr>
        <w:t>9,15 sati.</w:t>
      </w:r>
    </w:p>
    <w:p w14:paraId="4A816243" w14:textId="15FE7913" w:rsidR="0031630F" w:rsidRDefault="0031630F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779203" w14:textId="2213AE87" w:rsidR="00574C40" w:rsidRDefault="00574C40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1B3201" w14:textId="77777777" w:rsidR="00574C40" w:rsidRDefault="00574C40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808DBE" w14:textId="72BDC243" w:rsidR="004022CB" w:rsidRDefault="0031630F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022CB">
        <w:rPr>
          <w:rFonts w:ascii="Times New Roman" w:hAnsi="Times New Roman" w:cs="Times New Roman"/>
          <w:sz w:val="24"/>
          <w:szCs w:val="24"/>
        </w:rPr>
        <w:t>apisnik vodi</w:t>
      </w:r>
      <w:r>
        <w:rPr>
          <w:rFonts w:ascii="Times New Roman" w:hAnsi="Times New Roman" w:cs="Times New Roman"/>
          <w:sz w:val="24"/>
          <w:szCs w:val="24"/>
        </w:rPr>
        <w:t>la</w:t>
      </w:r>
      <w:r w:rsidR="004022CB">
        <w:rPr>
          <w:rFonts w:ascii="Times New Roman" w:hAnsi="Times New Roman" w:cs="Times New Roman"/>
          <w:sz w:val="24"/>
          <w:szCs w:val="24"/>
        </w:rPr>
        <w:t>:</w:t>
      </w:r>
    </w:p>
    <w:p w14:paraId="3BCA5D08" w14:textId="77777777" w:rsidR="005526B8" w:rsidRDefault="005526B8" w:rsidP="004022CB">
      <w:pPr>
        <w:rPr>
          <w:rFonts w:ascii="Times New Roman" w:hAnsi="Times New Roman" w:cs="Times New Roman"/>
          <w:sz w:val="24"/>
          <w:szCs w:val="24"/>
        </w:rPr>
      </w:pPr>
    </w:p>
    <w:p w14:paraId="55F59C66" w14:textId="60A377BC" w:rsidR="0086056B" w:rsidRDefault="0031630F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Bernarda Marković</w:t>
      </w:r>
    </w:p>
    <w:p w14:paraId="4A7DE4C6" w14:textId="77777777" w:rsidR="00FD6538" w:rsidRDefault="00FD6538" w:rsidP="005526B8">
      <w:pPr>
        <w:rPr>
          <w:rFonts w:ascii="Times New Roman" w:hAnsi="Times New Roman" w:cs="Times New Roman"/>
          <w:sz w:val="24"/>
          <w:szCs w:val="24"/>
        </w:rPr>
      </w:pPr>
    </w:p>
    <w:p w14:paraId="5ABE5319" w14:textId="471CAFA3" w:rsidR="00FD6538" w:rsidRDefault="00FD6538" w:rsidP="005526B8">
      <w:pPr>
        <w:rPr>
          <w:rFonts w:ascii="Times New Roman" w:hAnsi="Times New Roman" w:cs="Times New Roman"/>
          <w:sz w:val="24"/>
          <w:szCs w:val="24"/>
        </w:rPr>
      </w:pPr>
    </w:p>
    <w:p w14:paraId="205203C5" w14:textId="77777777" w:rsidR="00574C40" w:rsidRDefault="00574C40" w:rsidP="005526B8">
      <w:pPr>
        <w:rPr>
          <w:rFonts w:ascii="Times New Roman" w:hAnsi="Times New Roman" w:cs="Times New Roman"/>
          <w:sz w:val="24"/>
          <w:szCs w:val="24"/>
        </w:rPr>
      </w:pPr>
    </w:p>
    <w:p w14:paraId="5286D7BF" w14:textId="7ECE0313"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026-02/</w:t>
      </w:r>
      <w:r w:rsidR="0086056B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-001/</w:t>
      </w:r>
      <w:r w:rsidR="00246C0E">
        <w:rPr>
          <w:rFonts w:ascii="Times New Roman" w:hAnsi="Times New Roman" w:cs="Times New Roman"/>
          <w:sz w:val="24"/>
          <w:szCs w:val="24"/>
        </w:rPr>
        <w:t>187</w:t>
      </w:r>
    </w:p>
    <w:p w14:paraId="1A0FA949" w14:textId="4058E3AB"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251-06-11-2-</w:t>
      </w:r>
      <w:r w:rsidR="00797792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</w:t>
      </w:r>
      <w:r w:rsidR="00246C0E">
        <w:rPr>
          <w:rFonts w:ascii="Times New Roman" w:hAnsi="Times New Roman" w:cs="Times New Roman"/>
          <w:sz w:val="24"/>
          <w:szCs w:val="24"/>
        </w:rPr>
        <w:t>2</w:t>
      </w:r>
      <w:bookmarkStart w:id="1" w:name="_GoBack"/>
      <w:bookmarkEnd w:id="1"/>
    </w:p>
    <w:p w14:paraId="65DE0266" w14:textId="464B5B13"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31630F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 srpnja 20</w:t>
      </w:r>
      <w:r w:rsidR="0086056B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DA79B7" w14:textId="1AA0282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2E602D0A" w14:textId="77777777" w:rsidR="00574C40" w:rsidRDefault="00574C40" w:rsidP="004022CB">
      <w:pPr>
        <w:rPr>
          <w:rFonts w:ascii="Times New Roman" w:hAnsi="Times New Roman" w:cs="Times New Roman"/>
          <w:sz w:val="24"/>
          <w:szCs w:val="24"/>
        </w:rPr>
      </w:pPr>
    </w:p>
    <w:p w14:paraId="067C0EBE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04E3768" w14:textId="77777777" w:rsidR="004022CB" w:rsidRDefault="004022CB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4ED">
        <w:rPr>
          <w:rFonts w:ascii="Times New Roman" w:hAnsi="Times New Roman" w:cs="Times New Roman"/>
          <w:sz w:val="24"/>
          <w:szCs w:val="24"/>
        </w:rPr>
        <w:tab/>
        <w:t xml:space="preserve">Predsjednik </w:t>
      </w:r>
    </w:p>
    <w:p w14:paraId="33B08D50" w14:textId="77777777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Vijeća Gradske četvrti</w:t>
      </w:r>
    </w:p>
    <w:p w14:paraId="172A0B8F" w14:textId="77777777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Podsljeme</w:t>
      </w:r>
    </w:p>
    <w:p w14:paraId="430A2A17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77FD9695" w14:textId="77777777"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14:paraId="5686D75A" w14:textId="77777777" w:rsidR="004022CB" w:rsidRPr="00F03BE9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8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Krešimir Kompesak</w:t>
      </w:r>
    </w:p>
    <w:sectPr w:rsidR="004022CB" w:rsidRPr="00F03B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0E7CB" w14:textId="77777777" w:rsidR="00323294" w:rsidRDefault="00323294">
      <w:r>
        <w:separator/>
      </w:r>
    </w:p>
  </w:endnote>
  <w:endnote w:type="continuationSeparator" w:id="0">
    <w:p w14:paraId="0653D711" w14:textId="77777777" w:rsidR="00323294" w:rsidRDefault="00323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953106"/>
      <w:docPartObj>
        <w:docPartGallery w:val="Page Numbers (Bottom of Page)"/>
        <w:docPartUnique/>
      </w:docPartObj>
    </w:sdtPr>
    <w:sdtEndPr/>
    <w:sdtContent>
      <w:p w14:paraId="717F6CE5" w14:textId="3BB34B23" w:rsidR="0077367E" w:rsidRDefault="005358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E33">
          <w:rPr>
            <w:noProof/>
          </w:rPr>
          <w:t>7</w:t>
        </w:r>
        <w:r>
          <w:fldChar w:fldCharType="end"/>
        </w:r>
      </w:p>
    </w:sdtContent>
  </w:sdt>
  <w:p w14:paraId="40818CDF" w14:textId="77777777" w:rsidR="0077367E" w:rsidRDefault="0077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6D73B" w14:textId="77777777" w:rsidR="00323294" w:rsidRDefault="00323294">
      <w:r>
        <w:separator/>
      </w:r>
    </w:p>
  </w:footnote>
  <w:footnote w:type="continuationSeparator" w:id="0">
    <w:p w14:paraId="6DA1E443" w14:textId="77777777" w:rsidR="00323294" w:rsidRDefault="00323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2CB"/>
    <w:rsid w:val="00017DCF"/>
    <w:rsid w:val="00035C3C"/>
    <w:rsid w:val="0004096A"/>
    <w:rsid w:val="000E0BC6"/>
    <w:rsid w:val="00132D39"/>
    <w:rsid w:val="001D6EA5"/>
    <w:rsid w:val="001F0C4A"/>
    <w:rsid w:val="00240E9A"/>
    <w:rsid w:val="00246C0E"/>
    <w:rsid w:val="00270767"/>
    <w:rsid w:val="00291FD9"/>
    <w:rsid w:val="002D6DE8"/>
    <w:rsid w:val="0031630F"/>
    <w:rsid w:val="00323294"/>
    <w:rsid w:val="003966D4"/>
    <w:rsid w:val="004022CB"/>
    <w:rsid w:val="004323C7"/>
    <w:rsid w:val="00527EF2"/>
    <w:rsid w:val="005308E7"/>
    <w:rsid w:val="00535822"/>
    <w:rsid w:val="005526B8"/>
    <w:rsid w:val="005614ED"/>
    <w:rsid w:val="00562971"/>
    <w:rsid w:val="00565477"/>
    <w:rsid w:val="00574C40"/>
    <w:rsid w:val="00596F71"/>
    <w:rsid w:val="005D0A9A"/>
    <w:rsid w:val="005D0BF0"/>
    <w:rsid w:val="00655E75"/>
    <w:rsid w:val="006832B9"/>
    <w:rsid w:val="006C3CC8"/>
    <w:rsid w:val="006F63B7"/>
    <w:rsid w:val="00767615"/>
    <w:rsid w:val="0077367E"/>
    <w:rsid w:val="00794F06"/>
    <w:rsid w:val="00797792"/>
    <w:rsid w:val="007E7DFD"/>
    <w:rsid w:val="008068B3"/>
    <w:rsid w:val="0086056B"/>
    <w:rsid w:val="00885058"/>
    <w:rsid w:val="0089018A"/>
    <w:rsid w:val="008C2B25"/>
    <w:rsid w:val="008D5A8D"/>
    <w:rsid w:val="00906F59"/>
    <w:rsid w:val="00912D69"/>
    <w:rsid w:val="00922956"/>
    <w:rsid w:val="0096475E"/>
    <w:rsid w:val="009B1605"/>
    <w:rsid w:val="009F6962"/>
    <w:rsid w:val="00A25692"/>
    <w:rsid w:val="00AE0E1D"/>
    <w:rsid w:val="00AF5AEF"/>
    <w:rsid w:val="00B32B34"/>
    <w:rsid w:val="00B63E59"/>
    <w:rsid w:val="00B82423"/>
    <w:rsid w:val="00C01676"/>
    <w:rsid w:val="00C0554B"/>
    <w:rsid w:val="00C32C8B"/>
    <w:rsid w:val="00C46AE2"/>
    <w:rsid w:val="00CA77C5"/>
    <w:rsid w:val="00D251BE"/>
    <w:rsid w:val="00D93540"/>
    <w:rsid w:val="00DB07F4"/>
    <w:rsid w:val="00DB573F"/>
    <w:rsid w:val="00DD494A"/>
    <w:rsid w:val="00E46054"/>
    <w:rsid w:val="00E93E33"/>
    <w:rsid w:val="00EA44D4"/>
    <w:rsid w:val="00F236CF"/>
    <w:rsid w:val="00F25CDE"/>
    <w:rsid w:val="00F44011"/>
    <w:rsid w:val="00F53974"/>
    <w:rsid w:val="00F75685"/>
    <w:rsid w:val="00F80953"/>
    <w:rsid w:val="00FD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  <w:style w:type="paragraph" w:styleId="ListParagraph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TableGrid">
    <w:name w:val="Table Grid"/>
    <w:basedOn w:val="TableNormal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2D69"/>
  </w:style>
  <w:style w:type="paragraph" w:styleId="BalloonText">
    <w:name w:val="Balloon Text"/>
    <w:basedOn w:val="Normal"/>
    <w:link w:val="BalloonText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2E408-AC00-467B-87CA-F9AE26451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2194</Words>
  <Characters>12507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8</cp:revision>
  <cp:lastPrinted>2021-07-20T14:15:00Z</cp:lastPrinted>
  <dcterms:created xsi:type="dcterms:W3CDTF">2021-07-14T05:39:00Z</dcterms:created>
  <dcterms:modified xsi:type="dcterms:W3CDTF">2021-07-20T14:18:00Z</dcterms:modified>
</cp:coreProperties>
</file>