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AA1BB7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584BDD38" w:rsidR="0060306F" w:rsidRPr="00AA1BB7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>3</w:t>
      </w:r>
      <w:r w:rsidR="00441779" w:rsidRPr="00AA1BB7">
        <w:rPr>
          <w:rFonts w:ascii="Times New Roman" w:hAnsi="Times New Roman"/>
          <w:b/>
          <w:sz w:val="24"/>
          <w:szCs w:val="24"/>
        </w:rPr>
        <w:t>6</w:t>
      </w:r>
      <w:r w:rsidR="0060306F" w:rsidRPr="00AA1BB7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1388D98E" w:rsidR="0060306F" w:rsidRPr="00AA1BB7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 xml:space="preserve">održane dana </w:t>
      </w:r>
      <w:r w:rsidR="0045262D" w:rsidRPr="00AA1BB7">
        <w:rPr>
          <w:rFonts w:ascii="Times New Roman" w:hAnsi="Times New Roman"/>
          <w:b/>
          <w:sz w:val="24"/>
          <w:szCs w:val="24"/>
        </w:rPr>
        <w:t>2</w:t>
      </w:r>
      <w:r w:rsidR="00441779" w:rsidRPr="00AA1BB7">
        <w:rPr>
          <w:rFonts w:ascii="Times New Roman" w:hAnsi="Times New Roman"/>
          <w:b/>
          <w:sz w:val="24"/>
          <w:szCs w:val="24"/>
        </w:rPr>
        <w:t>5</w:t>
      </w:r>
      <w:r w:rsidR="00786ADE">
        <w:rPr>
          <w:rFonts w:ascii="Times New Roman" w:hAnsi="Times New Roman"/>
          <w:b/>
          <w:sz w:val="24"/>
          <w:szCs w:val="24"/>
        </w:rPr>
        <w:t>.</w:t>
      </w:r>
      <w:r w:rsidR="00441779" w:rsidRPr="00AA1BB7">
        <w:rPr>
          <w:rFonts w:ascii="Times New Roman" w:hAnsi="Times New Roman"/>
          <w:b/>
          <w:sz w:val="24"/>
          <w:szCs w:val="24"/>
        </w:rPr>
        <w:t xml:space="preserve"> ožujka</w:t>
      </w:r>
      <w:r w:rsidRPr="00AA1BB7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AA1BB7">
        <w:rPr>
          <w:rFonts w:ascii="Times New Roman" w:hAnsi="Times New Roman"/>
          <w:b/>
          <w:sz w:val="24"/>
          <w:szCs w:val="24"/>
        </w:rPr>
        <w:t>4</w:t>
      </w:r>
      <w:r w:rsidRPr="00AA1BB7">
        <w:rPr>
          <w:rFonts w:ascii="Times New Roman" w:hAnsi="Times New Roman"/>
          <w:b/>
          <w:sz w:val="24"/>
          <w:szCs w:val="24"/>
        </w:rPr>
        <w:t xml:space="preserve">. g. </w:t>
      </w:r>
      <w:r w:rsidRPr="00AA1BB7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AA1BB7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AA1BB7">
        <w:rPr>
          <w:rFonts w:ascii="Times New Roman" w:hAnsi="Times New Roman"/>
          <w:b/>
          <w:sz w:val="24"/>
          <w:szCs w:val="24"/>
        </w:rPr>
        <w:t>20.</w:t>
      </w:r>
      <w:r w:rsidR="00441779" w:rsidRPr="00AA1BB7">
        <w:rPr>
          <w:rFonts w:ascii="Times New Roman" w:hAnsi="Times New Roman"/>
          <w:b/>
          <w:sz w:val="24"/>
          <w:szCs w:val="24"/>
        </w:rPr>
        <w:t>3</w:t>
      </w:r>
      <w:r w:rsidR="004D4BE8" w:rsidRPr="00AA1BB7">
        <w:rPr>
          <w:rFonts w:ascii="Times New Roman" w:hAnsi="Times New Roman"/>
          <w:b/>
          <w:sz w:val="24"/>
          <w:szCs w:val="24"/>
        </w:rPr>
        <w:t>0</w:t>
      </w:r>
      <w:r w:rsidRPr="00AA1BB7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AA1BB7">
        <w:rPr>
          <w:rFonts w:ascii="Times New Roman" w:hAnsi="Times New Roman"/>
          <w:b/>
          <w:sz w:val="24"/>
          <w:szCs w:val="24"/>
        </w:rPr>
        <w:t>i</w:t>
      </w:r>
      <w:r w:rsidRPr="00AA1BB7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AA1BB7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AA1BB7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28C9EA45" w:rsidR="0060306F" w:rsidRPr="00AA1BB7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D4BE8" w:rsidRPr="00AA1BB7">
        <w:rPr>
          <w:rFonts w:ascii="Times New Roman" w:hAnsi="Times New Roman"/>
          <w:sz w:val="24"/>
          <w:szCs w:val="24"/>
        </w:rPr>
        <w:t>Marina Bauer</w:t>
      </w:r>
      <w:r w:rsidR="00566BCE" w:rsidRPr="00AA1BB7">
        <w:rPr>
          <w:rFonts w:ascii="Times New Roman" w:hAnsi="Times New Roman"/>
          <w:sz w:val="24"/>
          <w:szCs w:val="24"/>
        </w:rPr>
        <w:t>,</w:t>
      </w:r>
      <w:r w:rsidR="00F833B8" w:rsidRPr="00AA1BB7">
        <w:rPr>
          <w:rFonts w:ascii="Times New Roman" w:hAnsi="Times New Roman"/>
          <w:sz w:val="24"/>
          <w:szCs w:val="24"/>
        </w:rPr>
        <w:t xml:space="preserve"> </w:t>
      </w:r>
      <w:r w:rsidR="00566BCE" w:rsidRPr="00AA1BB7">
        <w:rPr>
          <w:rFonts w:ascii="Times New Roman" w:hAnsi="Times New Roman"/>
          <w:sz w:val="24"/>
          <w:szCs w:val="24"/>
        </w:rPr>
        <w:t>Zlatan Krajina</w:t>
      </w:r>
      <w:r w:rsidR="00441779" w:rsidRPr="00AA1BB7">
        <w:rPr>
          <w:rFonts w:ascii="Times New Roman" w:hAnsi="Times New Roman"/>
          <w:sz w:val="24"/>
          <w:szCs w:val="24"/>
        </w:rPr>
        <w:t>, Bojana Ivanišević, Ante Barišić</w:t>
      </w:r>
      <w:r w:rsidR="004D4BE8" w:rsidRPr="00AA1BB7">
        <w:rPr>
          <w:rFonts w:ascii="Times New Roman" w:hAnsi="Times New Roman"/>
          <w:sz w:val="24"/>
          <w:szCs w:val="24"/>
        </w:rPr>
        <w:t xml:space="preserve"> </w:t>
      </w:r>
      <w:r w:rsidRPr="00AA1BB7">
        <w:rPr>
          <w:rFonts w:ascii="Times New Roman" w:hAnsi="Times New Roman"/>
          <w:sz w:val="24"/>
          <w:szCs w:val="24"/>
        </w:rPr>
        <w:t>i Goranka Tropčić Zekan.</w:t>
      </w:r>
    </w:p>
    <w:p w14:paraId="01C0147C" w14:textId="47EFB53A" w:rsidR="0060306F" w:rsidRPr="00AA1BB7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AA1BB7">
        <w:rPr>
          <w:rFonts w:ascii="Times New Roman" w:hAnsi="Times New Roman"/>
          <w:sz w:val="24"/>
          <w:szCs w:val="24"/>
        </w:rPr>
        <w:t xml:space="preserve">su prisutni </w:t>
      </w:r>
      <w:r w:rsidR="00834E7B" w:rsidRPr="00AA1BB7">
        <w:rPr>
          <w:rFonts w:ascii="Times New Roman" w:hAnsi="Times New Roman"/>
          <w:sz w:val="24"/>
          <w:szCs w:val="24"/>
        </w:rPr>
        <w:t>svi</w:t>
      </w:r>
      <w:r w:rsidR="00244E20" w:rsidRPr="00AA1BB7">
        <w:rPr>
          <w:rFonts w:ascii="Times New Roman" w:hAnsi="Times New Roman"/>
          <w:sz w:val="24"/>
          <w:szCs w:val="24"/>
        </w:rPr>
        <w:t xml:space="preserve"> član</w:t>
      </w:r>
      <w:r w:rsidR="00834E7B" w:rsidRPr="00AA1BB7">
        <w:rPr>
          <w:rFonts w:ascii="Times New Roman" w:hAnsi="Times New Roman"/>
          <w:sz w:val="24"/>
          <w:szCs w:val="24"/>
        </w:rPr>
        <w:t>ovi</w:t>
      </w:r>
      <w:r w:rsidR="00244E20" w:rsidRPr="00AA1BB7">
        <w:rPr>
          <w:rFonts w:ascii="Times New Roman" w:hAnsi="Times New Roman"/>
          <w:sz w:val="24"/>
          <w:szCs w:val="24"/>
        </w:rPr>
        <w:t xml:space="preserve">/članice </w:t>
      </w:r>
      <w:r w:rsidRPr="00AA1BB7">
        <w:rPr>
          <w:rFonts w:ascii="Times New Roman" w:hAnsi="Times New Roman"/>
          <w:sz w:val="24"/>
          <w:szCs w:val="24"/>
        </w:rPr>
        <w:t xml:space="preserve">Vijeća, te su </w:t>
      </w:r>
      <w:r w:rsidRPr="00AA1BB7">
        <w:rPr>
          <w:rFonts w:ascii="Times New Roman" w:hAnsi="Times New Roman"/>
          <w:color w:val="000000"/>
          <w:sz w:val="24"/>
          <w:szCs w:val="24"/>
        </w:rPr>
        <w:t>stečeni</w:t>
      </w:r>
      <w:r w:rsidRPr="00AA1BB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A1BB7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AA1BB7">
        <w:rPr>
          <w:rFonts w:ascii="Times New Roman" w:hAnsi="Times New Roman"/>
          <w:sz w:val="24"/>
          <w:szCs w:val="24"/>
        </w:rPr>
        <w:t xml:space="preserve"> </w:t>
      </w:r>
    </w:p>
    <w:p w14:paraId="40DE9A03" w14:textId="03139348" w:rsidR="0060306F" w:rsidRPr="00AA1BB7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 w:rsidRPr="00AA1BB7">
        <w:rPr>
          <w:rFonts w:ascii="Times New Roman" w:hAnsi="Times New Roman"/>
          <w:sz w:val="24"/>
          <w:szCs w:val="24"/>
        </w:rPr>
        <w:t>3</w:t>
      </w:r>
      <w:r w:rsidR="00441779" w:rsidRPr="00AA1BB7">
        <w:rPr>
          <w:rFonts w:ascii="Times New Roman" w:hAnsi="Times New Roman"/>
          <w:sz w:val="24"/>
          <w:szCs w:val="24"/>
        </w:rPr>
        <w:t>5</w:t>
      </w:r>
      <w:r w:rsidRPr="00AA1BB7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AA1BB7">
        <w:rPr>
          <w:rFonts w:ascii="Times New Roman" w:hAnsi="Times New Roman"/>
          <w:sz w:val="24"/>
          <w:szCs w:val="24"/>
        </w:rPr>
        <w:t>3</w:t>
      </w:r>
      <w:r w:rsidR="00441779" w:rsidRPr="00AA1BB7">
        <w:rPr>
          <w:rFonts w:ascii="Times New Roman" w:hAnsi="Times New Roman"/>
          <w:sz w:val="24"/>
          <w:szCs w:val="24"/>
        </w:rPr>
        <w:t>5</w:t>
      </w:r>
      <w:r w:rsidRPr="00AA1BB7">
        <w:rPr>
          <w:rFonts w:ascii="Times New Roman" w:hAnsi="Times New Roman"/>
          <w:sz w:val="24"/>
          <w:szCs w:val="24"/>
        </w:rPr>
        <w:t>. sjednice Vijeća Mjesnog odbora.</w:t>
      </w:r>
    </w:p>
    <w:p w14:paraId="0C2214FA" w14:textId="30521FF6" w:rsidR="007D1134" w:rsidRPr="00AA1BB7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 w:rsidRPr="00AA1BB7">
        <w:rPr>
          <w:rFonts w:ascii="Times New Roman" w:hAnsi="Times New Roman"/>
          <w:sz w:val="24"/>
          <w:szCs w:val="24"/>
        </w:rPr>
        <w:t>3</w:t>
      </w:r>
      <w:r w:rsidR="00441779" w:rsidRPr="00AA1BB7">
        <w:rPr>
          <w:rFonts w:ascii="Times New Roman" w:hAnsi="Times New Roman"/>
          <w:sz w:val="24"/>
          <w:szCs w:val="24"/>
        </w:rPr>
        <w:t>6</w:t>
      </w:r>
      <w:r w:rsidRPr="00AA1BB7">
        <w:rPr>
          <w:rFonts w:ascii="Times New Roman" w:hAnsi="Times New Roman"/>
          <w:sz w:val="24"/>
          <w:szCs w:val="24"/>
        </w:rPr>
        <w:t>. sjednice Vijeća Mjesnog odbora</w:t>
      </w:r>
      <w:r w:rsidR="009C19A6" w:rsidRPr="00AA1BB7">
        <w:rPr>
          <w:rFonts w:ascii="Times New Roman" w:hAnsi="Times New Roman"/>
          <w:sz w:val="24"/>
          <w:szCs w:val="24"/>
        </w:rPr>
        <w:t>, te predlaže izmjene i dopune dnevnog reda, što članovi</w:t>
      </w:r>
      <w:r w:rsidR="002A3571" w:rsidRPr="00AA1BB7">
        <w:rPr>
          <w:rFonts w:ascii="Times New Roman" w:hAnsi="Times New Roman"/>
          <w:sz w:val="24"/>
          <w:szCs w:val="24"/>
        </w:rPr>
        <w:t xml:space="preserve"> Vijeć</w:t>
      </w:r>
      <w:r w:rsidR="009C19A6" w:rsidRPr="00AA1BB7">
        <w:rPr>
          <w:rFonts w:ascii="Times New Roman" w:hAnsi="Times New Roman"/>
          <w:sz w:val="24"/>
          <w:szCs w:val="24"/>
        </w:rPr>
        <w:t>a</w:t>
      </w:r>
      <w:r w:rsidR="002A3571" w:rsidRPr="00AA1BB7">
        <w:rPr>
          <w:rFonts w:ascii="Times New Roman" w:hAnsi="Times New Roman"/>
          <w:sz w:val="24"/>
          <w:szCs w:val="24"/>
        </w:rPr>
        <w:t xml:space="preserve"> jednoglasno</w:t>
      </w:r>
      <w:r w:rsidR="00441779" w:rsidRPr="00AA1BB7">
        <w:rPr>
          <w:rFonts w:ascii="Times New Roman" w:hAnsi="Times New Roman"/>
          <w:sz w:val="24"/>
          <w:szCs w:val="24"/>
        </w:rPr>
        <w:t xml:space="preserve"> prihvaćaju i </w:t>
      </w:r>
      <w:r w:rsidR="002A3571" w:rsidRPr="00AA1BB7">
        <w:rPr>
          <w:rFonts w:ascii="Times New Roman" w:hAnsi="Times New Roman"/>
          <w:sz w:val="24"/>
          <w:szCs w:val="24"/>
        </w:rPr>
        <w:t>donos</w:t>
      </w:r>
      <w:r w:rsidR="009C19A6" w:rsidRPr="00AA1BB7">
        <w:rPr>
          <w:rFonts w:ascii="Times New Roman" w:hAnsi="Times New Roman"/>
          <w:sz w:val="24"/>
          <w:szCs w:val="24"/>
        </w:rPr>
        <w:t>e</w:t>
      </w:r>
      <w:r w:rsidR="002A3571" w:rsidRPr="00AA1BB7">
        <w:rPr>
          <w:rFonts w:ascii="Times New Roman" w:hAnsi="Times New Roman"/>
          <w:sz w:val="24"/>
          <w:szCs w:val="24"/>
        </w:rPr>
        <w:t xml:space="preserve"> sljedeći</w:t>
      </w:r>
      <w:r w:rsidR="00DE2560" w:rsidRPr="00AA1BB7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AA1BB7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62BF1665" w14:textId="0E58ACA3" w:rsidR="00E5197B" w:rsidRPr="00AA1BB7" w:rsidRDefault="00E5197B" w:rsidP="00154A06">
      <w:pPr>
        <w:pStyle w:val="ListParagraph"/>
        <w:numPr>
          <w:ilvl w:val="0"/>
          <w:numId w:val="5"/>
        </w:numPr>
        <w:spacing w:after="120"/>
        <w:contextualSpacing w:val="0"/>
        <w:jc w:val="both"/>
      </w:pPr>
      <w:r w:rsidRPr="00AA1BB7">
        <w:t xml:space="preserve">Plan potreba za aktivnostima, programima i projektima unapređenja kvalitete života građana Mjesnog odbora“ Nadbiskup Antun Bauer“ u 2024.- </w:t>
      </w:r>
      <w:r w:rsidRPr="00AA1BB7">
        <w:rPr>
          <w:i/>
          <w:iCs/>
        </w:rPr>
        <w:t>detaljna razrada i planiranje aktivnosti</w:t>
      </w:r>
    </w:p>
    <w:p w14:paraId="17ED3967" w14:textId="0B1512A2" w:rsidR="00E5197B" w:rsidRPr="00AA1BB7" w:rsidRDefault="00E5197B" w:rsidP="00154A06">
      <w:pPr>
        <w:pStyle w:val="ListParagraph"/>
        <w:numPr>
          <w:ilvl w:val="0"/>
          <w:numId w:val="5"/>
        </w:numPr>
        <w:spacing w:after="120"/>
        <w:contextualSpacing w:val="0"/>
        <w:jc w:val="both"/>
      </w:pPr>
      <w:bookmarkStart w:id="0" w:name="_Hlk163031394"/>
      <w:r w:rsidRPr="00AA1BB7">
        <w:t>Nacrt prijedloga Odluke o  uvjetima  korištenja javnih parkirališta ,javnih garaža, nerazvrstanih cesta i drugih površina javne namjene za parkiranje vozila, mišljenje -</w:t>
      </w:r>
      <w:r w:rsidRPr="00AA1BB7">
        <w:rPr>
          <w:i/>
          <w:iCs/>
        </w:rPr>
        <w:t>traži se</w:t>
      </w:r>
    </w:p>
    <w:p w14:paraId="50E912AE" w14:textId="6984782C" w:rsidR="00E5197B" w:rsidRPr="00AA1BB7" w:rsidRDefault="00E5197B" w:rsidP="00154A06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i/>
          <w:iCs/>
        </w:rPr>
      </w:pPr>
      <w:bookmarkStart w:id="1" w:name="_Hlk163031541"/>
      <w:bookmarkEnd w:id="0"/>
      <w:r w:rsidRPr="00AA1BB7">
        <w:t xml:space="preserve">Nacrt prijedloga Naredbe o  uvjetima  prometovanja u središnjem dijelu Grada Zagreba i pješačkih zona, mišljenje - </w:t>
      </w:r>
      <w:r w:rsidRPr="00AA1BB7">
        <w:rPr>
          <w:i/>
          <w:iCs/>
        </w:rPr>
        <w:t>traži se</w:t>
      </w:r>
    </w:p>
    <w:p w14:paraId="15CFC163" w14:textId="4E372123" w:rsidR="00942507" w:rsidRPr="00AA1BB7" w:rsidRDefault="00E5197B" w:rsidP="00154A06">
      <w:pPr>
        <w:pStyle w:val="ListParagraph"/>
        <w:numPr>
          <w:ilvl w:val="0"/>
          <w:numId w:val="5"/>
        </w:numPr>
        <w:spacing w:after="120"/>
        <w:contextualSpacing w:val="0"/>
        <w:jc w:val="both"/>
      </w:pPr>
      <w:bookmarkStart w:id="2" w:name="_Hlk163031850"/>
      <w:bookmarkEnd w:id="1"/>
      <w:r w:rsidRPr="00AA1BB7">
        <w:t xml:space="preserve">Komunalna problematika – učestalo parkiranje na nogostupu u Parku Envera Čolakovića </w:t>
      </w:r>
    </w:p>
    <w:bookmarkEnd w:id="2"/>
    <w:p w14:paraId="25E9CFA5" w14:textId="10159607" w:rsidR="00942507" w:rsidRPr="00AA1BB7" w:rsidRDefault="00942507" w:rsidP="00154A06">
      <w:pPr>
        <w:pStyle w:val="ListParagraph"/>
        <w:numPr>
          <w:ilvl w:val="0"/>
          <w:numId w:val="5"/>
        </w:numPr>
        <w:spacing w:after="120"/>
        <w:contextualSpacing w:val="0"/>
        <w:jc w:val="both"/>
      </w:pPr>
      <w:r w:rsidRPr="00AA1BB7">
        <w:t>Pitanja, prijedlozi i razno</w:t>
      </w:r>
    </w:p>
    <w:p w14:paraId="18404D06" w14:textId="77777777" w:rsidR="00942507" w:rsidRPr="00AA1BB7" w:rsidRDefault="00942507" w:rsidP="00942507">
      <w:pPr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</w:p>
    <w:p w14:paraId="5C4E0EE5" w14:textId="051394E2" w:rsidR="00AC33CF" w:rsidRPr="00AA1BB7" w:rsidRDefault="005122E4" w:rsidP="00305EE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A1BB7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E5197B" w:rsidRPr="00AA1BB7">
        <w:rPr>
          <w:rFonts w:ascii="Times New Roman" w:hAnsi="Times New Roman"/>
          <w:b/>
          <w:bCs/>
          <w:sz w:val="24"/>
          <w:szCs w:val="24"/>
          <w:lang w:eastAsia="hr-HR"/>
        </w:rPr>
        <w:t>Plan potreba za aktivnostima, programima i projektima unapređenja kvalitete života</w:t>
      </w:r>
      <w:r w:rsidR="00E5197B" w:rsidRPr="00AA1B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197B" w:rsidRPr="00AA1BB7">
        <w:rPr>
          <w:rFonts w:ascii="Times New Roman" w:hAnsi="Times New Roman"/>
          <w:b/>
          <w:bCs/>
          <w:sz w:val="24"/>
          <w:szCs w:val="24"/>
          <w:lang w:eastAsia="hr-HR"/>
        </w:rPr>
        <w:t>građana Mjesnog odbora“ Nadbiskup Antun Bauer“ u 2024</w:t>
      </w:r>
    </w:p>
    <w:p w14:paraId="64FBCF95" w14:textId="23493FBB" w:rsidR="001A4304" w:rsidRPr="00AA1BB7" w:rsidRDefault="00E5197B" w:rsidP="001A4304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Članovi vijeća raspravljali su o predstojećim aktivnostima vezano za Plan potreba za aktivnostima, programima i projektima unaprjeđenja kvalitete života građana</w:t>
      </w:r>
      <w:r w:rsidR="00786ADE">
        <w:rPr>
          <w:rFonts w:ascii="Times New Roman" w:hAnsi="Times New Roman"/>
          <w:sz w:val="24"/>
          <w:szCs w:val="24"/>
        </w:rPr>
        <w:t xml:space="preserve"> Mjesnog odbora</w:t>
      </w:r>
      <w:r w:rsidRPr="00AA1BB7">
        <w:rPr>
          <w:rFonts w:ascii="Times New Roman" w:hAnsi="Times New Roman"/>
          <w:sz w:val="24"/>
          <w:szCs w:val="24"/>
        </w:rPr>
        <w:t xml:space="preserve"> </w:t>
      </w:r>
      <w:r w:rsidR="00786ADE">
        <w:rPr>
          <w:rFonts w:ascii="Times New Roman" w:hAnsi="Times New Roman"/>
          <w:sz w:val="24"/>
          <w:szCs w:val="24"/>
        </w:rPr>
        <w:t>„</w:t>
      </w:r>
      <w:r w:rsidRPr="00AA1BB7">
        <w:rPr>
          <w:rFonts w:ascii="Times New Roman" w:hAnsi="Times New Roman"/>
          <w:sz w:val="24"/>
          <w:szCs w:val="24"/>
        </w:rPr>
        <w:t>Nadbiskup Antun Bauer</w:t>
      </w:r>
      <w:r w:rsidR="00786ADE">
        <w:rPr>
          <w:rFonts w:ascii="Times New Roman" w:hAnsi="Times New Roman"/>
          <w:sz w:val="24"/>
          <w:szCs w:val="24"/>
        </w:rPr>
        <w:t>“</w:t>
      </w:r>
      <w:r w:rsidRPr="00AA1BB7">
        <w:rPr>
          <w:rFonts w:ascii="Times New Roman" w:hAnsi="Times New Roman"/>
          <w:sz w:val="24"/>
          <w:szCs w:val="24"/>
        </w:rPr>
        <w:t>, a glavna rasprava vodila sa na temu organizacije i odgovornosti</w:t>
      </w:r>
      <w:r w:rsidR="001A4304" w:rsidRPr="00AA1BB7">
        <w:rPr>
          <w:rFonts w:ascii="Times New Roman" w:hAnsi="Times New Roman"/>
          <w:sz w:val="24"/>
          <w:szCs w:val="24"/>
        </w:rPr>
        <w:t>.</w:t>
      </w:r>
      <w:r w:rsidRPr="00AA1BB7">
        <w:rPr>
          <w:rFonts w:ascii="Times New Roman" w:hAnsi="Times New Roman"/>
          <w:sz w:val="24"/>
          <w:szCs w:val="24"/>
        </w:rPr>
        <w:t xml:space="preserve"> Zaključeno je da je potrebno </w:t>
      </w:r>
      <w:r w:rsidR="00A55CB2" w:rsidRPr="00AA1BB7">
        <w:rPr>
          <w:rFonts w:ascii="Times New Roman" w:hAnsi="Times New Roman"/>
          <w:sz w:val="24"/>
          <w:szCs w:val="24"/>
        </w:rPr>
        <w:t>službeno zatražiti očitovanje o eventualnoj odgovornosti Mjesnog odbora (kao organizatora) za štetu nastalu trećim osobama prilikom organiziranja i odvijanja kulturnih i drugi događanja.  Također je zaključeno da ćemo detaljan plan aktivnosti donijeti na sjednici u travnju.</w:t>
      </w:r>
    </w:p>
    <w:p w14:paraId="58AE0E33" w14:textId="77777777" w:rsidR="00154A06" w:rsidRPr="00AA1BB7" w:rsidRDefault="00154A06" w:rsidP="009C19A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A7B6C4" w14:textId="6BB6A392" w:rsidR="00B463DC" w:rsidRPr="00AA1BB7" w:rsidRDefault="00B463DC" w:rsidP="009C19A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A1BB7">
        <w:rPr>
          <w:rFonts w:ascii="Times New Roman" w:hAnsi="Times New Roman"/>
          <w:b/>
          <w:bCs/>
          <w:sz w:val="24"/>
          <w:szCs w:val="24"/>
        </w:rPr>
        <w:t xml:space="preserve">Ad. 2. </w:t>
      </w:r>
      <w:r w:rsidR="00A55CB2" w:rsidRPr="00AA1BB7">
        <w:rPr>
          <w:rFonts w:ascii="Times New Roman" w:hAnsi="Times New Roman"/>
          <w:b/>
          <w:bCs/>
          <w:sz w:val="24"/>
          <w:szCs w:val="24"/>
        </w:rPr>
        <w:tab/>
      </w:r>
      <w:bookmarkStart w:id="3" w:name="_Hlk163031503"/>
      <w:r w:rsidR="00A55CB2" w:rsidRPr="00AA1BB7">
        <w:rPr>
          <w:rFonts w:ascii="Times New Roman" w:hAnsi="Times New Roman"/>
          <w:b/>
          <w:bCs/>
          <w:sz w:val="24"/>
          <w:szCs w:val="24"/>
        </w:rPr>
        <w:t xml:space="preserve">Nacrt prijedloga </w:t>
      </w:r>
      <w:bookmarkStart w:id="4" w:name="_Hlk163031461"/>
      <w:r w:rsidR="00A55CB2" w:rsidRPr="00AA1BB7">
        <w:rPr>
          <w:rFonts w:ascii="Times New Roman" w:hAnsi="Times New Roman"/>
          <w:b/>
          <w:bCs/>
          <w:sz w:val="24"/>
          <w:szCs w:val="24"/>
        </w:rPr>
        <w:t>Odluke o  uvjetima  korištenja javnih parkirališta ,javnih garaža, nerazvrstanih cesta i drugih površina javne namjene za parkiranje vozila, mišljenje</w:t>
      </w:r>
      <w:bookmarkEnd w:id="3"/>
      <w:bookmarkEnd w:id="4"/>
      <w:r w:rsidR="00A55CB2" w:rsidRPr="00AA1BB7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A55CB2" w:rsidRPr="00AA1BB7">
        <w:rPr>
          <w:rFonts w:ascii="Times New Roman" w:hAnsi="Times New Roman"/>
          <w:b/>
          <w:bCs/>
          <w:i/>
          <w:iCs/>
          <w:sz w:val="24"/>
          <w:szCs w:val="24"/>
        </w:rPr>
        <w:t>traži se</w:t>
      </w:r>
    </w:p>
    <w:p w14:paraId="4D56BBD9" w14:textId="1F46E6CB" w:rsidR="00305EEA" w:rsidRPr="00AA1BB7" w:rsidRDefault="00305EEA" w:rsidP="00305EEA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lastRenderedPageBreak/>
        <w:t xml:space="preserve">Predsjednica je upoznala članove Vijeća o prijedlogu </w:t>
      </w:r>
      <w:r w:rsidR="00A55CB2" w:rsidRPr="00AA1BB7">
        <w:rPr>
          <w:rFonts w:ascii="Times New Roman" w:hAnsi="Times New Roman"/>
          <w:sz w:val="24"/>
          <w:szCs w:val="24"/>
        </w:rPr>
        <w:t xml:space="preserve">Odluke o  uvjetima  korištenja javnih parkirališta ,javnih garaža, nerazvrstanih cesta i drugih površina javne namjene za parkiranje vozila, </w:t>
      </w:r>
      <w:r w:rsidRPr="00AA1BB7">
        <w:rPr>
          <w:rFonts w:ascii="Times New Roman" w:hAnsi="Times New Roman"/>
          <w:sz w:val="24"/>
          <w:szCs w:val="24"/>
        </w:rPr>
        <w:t>koj</w:t>
      </w:r>
      <w:r w:rsidR="00A55CB2" w:rsidRPr="00AA1BB7">
        <w:rPr>
          <w:rFonts w:ascii="Times New Roman" w:hAnsi="Times New Roman"/>
          <w:sz w:val="24"/>
          <w:szCs w:val="24"/>
        </w:rPr>
        <w:t>a</w:t>
      </w:r>
      <w:r w:rsidRPr="00AA1BB7">
        <w:rPr>
          <w:rFonts w:ascii="Times New Roman" w:hAnsi="Times New Roman"/>
          <w:sz w:val="24"/>
          <w:szCs w:val="24"/>
        </w:rPr>
        <w:t xml:space="preserve"> je članovima dostavljen</w:t>
      </w:r>
      <w:r w:rsidR="00A55CB2" w:rsidRPr="00AA1BB7">
        <w:rPr>
          <w:rFonts w:ascii="Times New Roman" w:hAnsi="Times New Roman"/>
          <w:sz w:val="24"/>
          <w:szCs w:val="24"/>
        </w:rPr>
        <w:t>a</w:t>
      </w:r>
      <w:r w:rsidRPr="00AA1BB7">
        <w:rPr>
          <w:rFonts w:ascii="Times New Roman" w:hAnsi="Times New Roman"/>
          <w:sz w:val="24"/>
          <w:szCs w:val="24"/>
        </w:rPr>
        <w:t xml:space="preserve"> zajedno s Pozivom na sjednicu. </w:t>
      </w:r>
    </w:p>
    <w:p w14:paraId="08D2CB3D" w14:textId="545D49E3" w:rsidR="00E728F1" w:rsidRPr="00AA1BB7" w:rsidRDefault="00305EEA" w:rsidP="00A55CB2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Nakon kraće rasprave članovi Vijeća jednoglasno su </w:t>
      </w:r>
      <w:r w:rsidR="00A55CB2" w:rsidRPr="00AA1BB7">
        <w:rPr>
          <w:rFonts w:ascii="Times New Roman" w:hAnsi="Times New Roman"/>
          <w:sz w:val="24"/>
          <w:szCs w:val="24"/>
        </w:rPr>
        <w:t>podržali</w:t>
      </w:r>
      <w:r w:rsidRPr="00AA1BB7">
        <w:rPr>
          <w:rFonts w:ascii="Times New Roman" w:hAnsi="Times New Roman"/>
          <w:sz w:val="24"/>
          <w:szCs w:val="24"/>
        </w:rPr>
        <w:t xml:space="preserve"> </w:t>
      </w:r>
      <w:r w:rsidR="00A55CB2" w:rsidRPr="00AA1BB7">
        <w:rPr>
          <w:rFonts w:ascii="Times New Roman" w:hAnsi="Times New Roman"/>
          <w:sz w:val="24"/>
          <w:szCs w:val="24"/>
        </w:rPr>
        <w:t>Nacrt prijedloga Odluke o  uvjetima  korištenja javnih parkirališta</w:t>
      </w:r>
      <w:r w:rsidR="00B64828" w:rsidRPr="00AA1BB7">
        <w:rPr>
          <w:rFonts w:ascii="Times New Roman" w:hAnsi="Times New Roman"/>
          <w:sz w:val="24"/>
          <w:szCs w:val="24"/>
        </w:rPr>
        <w:t>, j</w:t>
      </w:r>
      <w:r w:rsidR="00A55CB2" w:rsidRPr="00AA1BB7">
        <w:rPr>
          <w:rFonts w:ascii="Times New Roman" w:hAnsi="Times New Roman"/>
          <w:sz w:val="24"/>
          <w:szCs w:val="24"/>
        </w:rPr>
        <w:t>avnih garaža, nerazvrstanih cesta i drugih površina javne namjene za parkiranje vozila</w:t>
      </w:r>
      <w:r w:rsidR="00B64828" w:rsidRPr="00AA1BB7">
        <w:rPr>
          <w:rFonts w:ascii="Times New Roman" w:hAnsi="Times New Roman"/>
          <w:sz w:val="24"/>
          <w:szCs w:val="24"/>
        </w:rPr>
        <w:t xml:space="preserve"> i donose </w:t>
      </w:r>
    </w:p>
    <w:p w14:paraId="2570FCEF" w14:textId="77777777" w:rsidR="00B64828" w:rsidRPr="00AA1BB7" w:rsidRDefault="00B64828" w:rsidP="00A55CB2">
      <w:pPr>
        <w:jc w:val="both"/>
        <w:rPr>
          <w:rFonts w:ascii="Times New Roman" w:hAnsi="Times New Roman"/>
          <w:sz w:val="24"/>
          <w:szCs w:val="24"/>
        </w:rPr>
      </w:pPr>
    </w:p>
    <w:p w14:paraId="107205AA" w14:textId="77777777" w:rsidR="00B64828" w:rsidRPr="00AA1BB7" w:rsidRDefault="00B64828" w:rsidP="00B64828">
      <w:pPr>
        <w:jc w:val="center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>ZAKLJUČAK</w:t>
      </w:r>
    </w:p>
    <w:p w14:paraId="73F8DF8E" w14:textId="77777777" w:rsidR="00B64828" w:rsidRPr="00AA1BB7" w:rsidRDefault="00B64828" w:rsidP="00B648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A53284" w14:textId="77777777" w:rsidR="00B64828" w:rsidRPr="00AA1BB7" w:rsidRDefault="00B64828" w:rsidP="00B64828">
      <w:pPr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A1BB7">
        <w:rPr>
          <w:rFonts w:ascii="Times New Roman" w:hAnsi="Times New Roman"/>
          <w:sz w:val="24"/>
          <w:szCs w:val="24"/>
        </w:rPr>
        <w:t xml:space="preserve">         O  Nacrtu prijedloga Odluke o  uvjetima  korištenja javnih parkirališta, javnih garaža,</w:t>
      </w:r>
    </w:p>
    <w:p w14:paraId="358FAE92" w14:textId="77777777" w:rsidR="00B64828" w:rsidRPr="00AA1BB7" w:rsidRDefault="00B64828" w:rsidP="00B64828">
      <w:pPr>
        <w:ind w:left="360"/>
        <w:rPr>
          <w:rFonts w:ascii="Times New Roman" w:hAnsi="Times New Roman"/>
          <w:b/>
          <w:bCs/>
          <w:sz w:val="24"/>
          <w:szCs w:val="24"/>
        </w:rPr>
      </w:pPr>
      <w:r w:rsidRPr="00AA1BB7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AA1BB7">
        <w:rPr>
          <w:rFonts w:ascii="Times New Roman" w:hAnsi="Times New Roman"/>
          <w:sz w:val="24"/>
          <w:szCs w:val="24"/>
        </w:rPr>
        <w:t xml:space="preserve"> nerazvrstanih cesta i drugih površina javne namjene za parkiranje vozila </w:t>
      </w:r>
    </w:p>
    <w:p w14:paraId="2F419F7D" w14:textId="5E985313" w:rsidR="00B64828" w:rsidRPr="009901F5" w:rsidRDefault="00B64828" w:rsidP="00B64828">
      <w:pPr>
        <w:ind w:left="360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14:paraId="03904286" w14:textId="77777777" w:rsidR="00B64828" w:rsidRPr="00AA1BB7" w:rsidRDefault="00B64828" w:rsidP="00B64828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054C66D" w14:textId="77777777" w:rsidR="00B64828" w:rsidRPr="00AA1BB7" w:rsidRDefault="00B64828" w:rsidP="00B64828">
      <w:pPr>
        <w:pStyle w:val="ListParagraph"/>
        <w:numPr>
          <w:ilvl w:val="0"/>
          <w:numId w:val="2"/>
        </w:numPr>
      </w:pPr>
      <w:r w:rsidRPr="00AA1BB7">
        <w:t>Vijeće Mjesnog odbora „Nadbiskup Antun Bauer“  jednoglasno podržava nacrt prijedloga Odluke o uvjetima korištenja javnih parkirališta, javnih garaža, nerazvrstanih cesta i drugih površina javne namjene za parkiranje vozila .</w:t>
      </w:r>
    </w:p>
    <w:p w14:paraId="5F4D22D4" w14:textId="77777777" w:rsidR="00B64828" w:rsidRPr="00AA1BB7" w:rsidRDefault="00B64828" w:rsidP="00B64828">
      <w:pPr>
        <w:pStyle w:val="ListParagraph"/>
      </w:pPr>
    </w:p>
    <w:p w14:paraId="2D3E1A0D" w14:textId="77777777" w:rsidR="00B64828" w:rsidRPr="00AA1BB7" w:rsidRDefault="00B64828" w:rsidP="00B648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427A21F0" w14:textId="77777777" w:rsidR="00B64828" w:rsidRPr="00AA1BB7" w:rsidRDefault="00B64828" w:rsidP="00B64828">
      <w:pPr>
        <w:jc w:val="both"/>
        <w:rPr>
          <w:rFonts w:ascii="Times New Roman" w:hAnsi="Times New Roman"/>
          <w:sz w:val="24"/>
          <w:szCs w:val="24"/>
        </w:rPr>
      </w:pPr>
    </w:p>
    <w:p w14:paraId="5866B3BE" w14:textId="77777777" w:rsidR="00A55CB2" w:rsidRPr="00AA1BB7" w:rsidRDefault="00A55CB2" w:rsidP="00A55CB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A61E1E" w14:textId="68A81724" w:rsidR="002F7A43" w:rsidRPr="00AA1BB7" w:rsidRDefault="00CA6B3B" w:rsidP="008E041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A1BB7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AA1BB7">
        <w:rPr>
          <w:rFonts w:ascii="Times New Roman" w:hAnsi="Times New Roman"/>
          <w:b/>
          <w:bCs/>
          <w:sz w:val="24"/>
          <w:szCs w:val="24"/>
        </w:rPr>
        <w:t>3</w:t>
      </w:r>
      <w:r w:rsidRPr="00AA1BB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55CB2" w:rsidRPr="00AA1B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Nacrt prijedloga </w:t>
      </w:r>
      <w:bookmarkStart w:id="5" w:name="_Hlk163031597"/>
      <w:r w:rsidR="00A55CB2" w:rsidRPr="00AA1B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Naredbe o  uvjetima  prometovanja u središnjem dijelu Grada Zagreba i pješačkih zona</w:t>
      </w:r>
      <w:bookmarkEnd w:id="5"/>
      <w:r w:rsidR="00A55CB2" w:rsidRPr="00AA1B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, mišljenje - traži se</w:t>
      </w:r>
    </w:p>
    <w:p w14:paraId="4C534840" w14:textId="0293C0F4" w:rsidR="00A55CB2" w:rsidRPr="00AA1BB7" w:rsidRDefault="00A55CB2" w:rsidP="00A55CB2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Predsjednica je upoznala članove Vijeća o prijedlogu Naredbe o  uvjetima  prometovanja u središnjem dijelu Grada Zagreba i pješačkih zona, koja je članovima dostavljena zajedno s Pozivom na sjednicu. </w:t>
      </w:r>
    </w:p>
    <w:p w14:paraId="75C5002D" w14:textId="77777777" w:rsidR="00154A06" w:rsidRPr="00AA1BB7" w:rsidRDefault="00A55CB2" w:rsidP="00A55CB2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Članovi Vijeća primijetili su da dio Martićeve ulice (tzv Mala Martićeva)</w:t>
      </w:r>
      <w:r w:rsidR="00154A06" w:rsidRPr="00AA1BB7">
        <w:rPr>
          <w:rFonts w:ascii="Times New Roman" w:hAnsi="Times New Roman"/>
          <w:sz w:val="24"/>
          <w:szCs w:val="24"/>
        </w:rPr>
        <w:t xml:space="preserve"> nije uvršten u popis pješačkih zona na području Donjeg grada, te su mišljenja da je popis pješačkih zona potrebno dopuniti. </w:t>
      </w:r>
    </w:p>
    <w:p w14:paraId="31DBEFD4" w14:textId="20A409DA" w:rsidR="00347BDE" w:rsidRPr="00AA1BB7" w:rsidRDefault="00347BDE" w:rsidP="00154A06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Isto tako članovi Vijeća su mišljenja da je potrebno s vremenom skraćivati periode dostave i ograničiti veličinu dostavnih vozila koja ulaze u pješačke zone, te težiti prema alternativnim načinima dostave s ciljem da se dostavna vozila u potpunosti izbace iz pješačkih zona.</w:t>
      </w:r>
    </w:p>
    <w:p w14:paraId="21D8FC36" w14:textId="05F6BEB4" w:rsidR="00347BDE" w:rsidRPr="00AA1BB7" w:rsidRDefault="00347BDE" w:rsidP="00347BDE">
      <w:pPr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Nakon kraće rasprave članovi Vijeća jednoglasno daju pozitivno mišljenje ali samo uvjetno, odnosno, samo ukoliko se popis pješačkih zona dopuni kao što je navedeno</w:t>
      </w:r>
      <w:r w:rsidR="00B64828" w:rsidRPr="00AA1BB7">
        <w:rPr>
          <w:rFonts w:ascii="Times New Roman" w:hAnsi="Times New Roman"/>
          <w:sz w:val="24"/>
          <w:szCs w:val="24"/>
        </w:rPr>
        <w:t xml:space="preserve"> i donosi</w:t>
      </w:r>
    </w:p>
    <w:p w14:paraId="6E59A679" w14:textId="77777777" w:rsidR="00B64828" w:rsidRPr="00AA1BB7" w:rsidRDefault="00B64828" w:rsidP="00347BDE">
      <w:pPr>
        <w:jc w:val="both"/>
        <w:rPr>
          <w:rFonts w:ascii="Times New Roman" w:hAnsi="Times New Roman"/>
          <w:sz w:val="24"/>
          <w:szCs w:val="24"/>
        </w:rPr>
      </w:pPr>
    </w:p>
    <w:p w14:paraId="3D7D0C13" w14:textId="77777777" w:rsidR="00B64828" w:rsidRPr="00AA1BB7" w:rsidRDefault="00B64828" w:rsidP="00B64828">
      <w:pPr>
        <w:jc w:val="center"/>
        <w:rPr>
          <w:rFonts w:ascii="Times New Roman" w:hAnsi="Times New Roman"/>
          <w:b/>
          <w:sz w:val="24"/>
          <w:szCs w:val="24"/>
        </w:rPr>
      </w:pPr>
      <w:r w:rsidRPr="00AA1BB7">
        <w:rPr>
          <w:rFonts w:ascii="Times New Roman" w:hAnsi="Times New Roman"/>
          <w:b/>
          <w:sz w:val="24"/>
          <w:szCs w:val="24"/>
        </w:rPr>
        <w:t>ZAKLJUČAK</w:t>
      </w:r>
    </w:p>
    <w:p w14:paraId="0C852F5B" w14:textId="6FE37B3C" w:rsidR="00B64828" w:rsidRPr="00AA1BB7" w:rsidRDefault="00B64828" w:rsidP="00B64828">
      <w:pPr>
        <w:ind w:left="360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    O  Nacrtu prijedloga Naredbe o  uvjetima  prometovanja u središnjem dijelu Grada </w:t>
      </w:r>
    </w:p>
    <w:p w14:paraId="6C76797E" w14:textId="77777777" w:rsidR="00B64828" w:rsidRPr="00AA1BB7" w:rsidRDefault="00B64828" w:rsidP="00B64828">
      <w:pPr>
        <w:rPr>
          <w:rFonts w:ascii="Times New Roman" w:hAnsi="Times New Roman"/>
          <w:i/>
          <w:iCs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                                                Zagreba i pješačkih zona</w:t>
      </w:r>
    </w:p>
    <w:p w14:paraId="11303209" w14:textId="77777777" w:rsidR="00B64828" w:rsidRPr="00AA1BB7" w:rsidRDefault="00B64828" w:rsidP="00B64828">
      <w:pPr>
        <w:pStyle w:val="ListParagraph"/>
        <w:numPr>
          <w:ilvl w:val="0"/>
          <w:numId w:val="15"/>
        </w:numPr>
      </w:pPr>
      <w:r w:rsidRPr="00AA1BB7">
        <w:lastRenderedPageBreak/>
        <w:t>Vijeće Mjesnog odbora „Nadbiskup Antun Bauer“  daje pozitivno mišljenje o Nacrtu prijedloga naredbe o uvjetima prometovanja u središnjem dijelu Grada Zagreba i pješačkih zona samo uz uvjet da se popis pješačkih zona dopuni sa dijelom Martićeve ulice (tzv Mala Martićeva ).</w:t>
      </w:r>
    </w:p>
    <w:p w14:paraId="00FC401E" w14:textId="77777777" w:rsidR="00B64828" w:rsidRPr="00AA1BB7" w:rsidRDefault="00B64828" w:rsidP="00B64828">
      <w:pPr>
        <w:pStyle w:val="ListParagraph"/>
      </w:pPr>
    </w:p>
    <w:p w14:paraId="68345EE4" w14:textId="77777777" w:rsidR="00B64828" w:rsidRPr="00AA1BB7" w:rsidRDefault="00B64828" w:rsidP="00B6482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3C29402C" w14:textId="77777777" w:rsidR="00B64828" w:rsidRPr="00AA1BB7" w:rsidRDefault="00B64828" w:rsidP="00B64828">
      <w:pPr>
        <w:jc w:val="both"/>
        <w:rPr>
          <w:rFonts w:ascii="Times New Roman" w:hAnsi="Times New Roman"/>
          <w:sz w:val="24"/>
          <w:szCs w:val="24"/>
        </w:rPr>
      </w:pPr>
    </w:p>
    <w:p w14:paraId="4A16736B" w14:textId="77777777" w:rsidR="008E041E" w:rsidRPr="00AA1BB7" w:rsidRDefault="008E041E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3C6DDD" w14:textId="466A8C78" w:rsidR="00BF2940" w:rsidRPr="00AA1BB7" w:rsidRDefault="00BF7BB8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A1BB7">
        <w:rPr>
          <w:rFonts w:ascii="Times New Roman" w:hAnsi="Times New Roman"/>
          <w:b/>
          <w:bCs/>
          <w:sz w:val="24"/>
          <w:szCs w:val="24"/>
        </w:rPr>
        <w:t xml:space="preserve">Ad. 4. </w:t>
      </w:r>
      <w:r w:rsidR="00BF2940" w:rsidRPr="00AA1BB7">
        <w:rPr>
          <w:rFonts w:ascii="Times New Roman" w:hAnsi="Times New Roman"/>
          <w:b/>
          <w:bCs/>
          <w:sz w:val="24"/>
          <w:szCs w:val="24"/>
        </w:rPr>
        <w:tab/>
      </w:r>
      <w:r w:rsidR="00154A06" w:rsidRPr="00AA1BB7">
        <w:rPr>
          <w:rFonts w:ascii="Times New Roman" w:hAnsi="Times New Roman"/>
          <w:b/>
          <w:bCs/>
          <w:sz w:val="24"/>
          <w:szCs w:val="24"/>
        </w:rPr>
        <w:t>Komunalna problematika – učestalo parkiranje na nogostupu u Parku Envera Čolakovića</w:t>
      </w:r>
    </w:p>
    <w:p w14:paraId="21163823" w14:textId="77777777" w:rsidR="00347BDE" w:rsidRPr="00AA1BB7" w:rsidRDefault="00154A06" w:rsidP="00154A0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Predsjednica Vijeća je upoznala članove Vijeća s pristiglim usmenim pritužbama građana na sve učestalije parkiranje automobila na nogostupima. Konkretna pritužba odnosi se na nogostup</w:t>
      </w:r>
      <w:r w:rsidR="00347BDE" w:rsidRPr="00AA1BB7">
        <w:rPr>
          <w:rFonts w:ascii="Times New Roman" w:hAnsi="Times New Roman"/>
          <w:sz w:val="24"/>
          <w:szCs w:val="24"/>
        </w:rPr>
        <w:t xml:space="preserve"> u Martićevoj ulici </w:t>
      </w:r>
      <w:r w:rsidRPr="00AA1BB7">
        <w:rPr>
          <w:rFonts w:ascii="Times New Roman" w:hAnsi="Times New Roman"/>
          <w:sz w:val="24"/>
          <w:szCs w:val="24"/>
        </w:rPr>
        <w:t>uz pristupnu cestu za ulaz u kompleks zgrada zvan Vatikan iz Martićeve ulice (Martićeva 33</w:t>
      </w:r>
      <w:r w:rsidR="00347BDE" w:rsidRPr="00AA1BB7">
        <w:rPr>
          <w:rFonts w:ascii="Times New Roman" w:hAnsi="Times New Roman"/>
          <w:sz w:val="24"/>
          <w:szCs w:val="24"/>
        </w:rPr>
        <w:t xml:space="preserve">). </w:t>
      </w:r>
    </w:p>
    <w:p w14:paraId="45D8D9C1" w14:textId="440E4468" w:rsidR="00347BDE" w:rsidRPr="00AA1BB7" w:rsidRDefault="00347BDE" w:rsidP="00154A0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Članovi vijeća predlažu da nadležni gradski ured izvidi mogućnost postavljanja dodatnih stupića kako bi se onemogućilo parkiranje automobila na nogostupu.</w:t>
      </w:r>
    </w:p>
    <w:p w14:paraId="76F7F719" w14:textId="6C745474" w:rsidR="00154A06" w:rsidRPr="00AA1BB7" w:rsidRDefault="00347BDE" w:rsidP="00154A0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 xml:space="preserve"> </w:t>
      </w:r>
    </w:p>
    <w:p w14:paraId="6F4844EB" w14:textId="77777777" w:rsidR="00F6617C" w:rsidRPr="00AA1BB7" w:rsidRDefault="00F6617C" w:rsidP="00F6617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BDF14E" w14:textId="08E8E7E4" w:rsidR="00865A47" w:rsidRPr="00AA1BB7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A1BB7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154A06" w:rsidRPr="00AA1BB7">
        <w:rPr>
          <w:rFonts w:ascii="Times New Roman" w:hAnsi="Times New Roman"/>
          <w:b/>
          <w:bCs/>
          <w:sz w:val="24"/>
          <w:szCs w:val="24"/>
        </w:rPr>
        <w:t>5</w:t>
      </w:r>
      <w:r w:rsidRPr="00AA1BB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AA1B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AA1BB7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AA1BB7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AA1BB7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0005A29A" w:rsidR="009D0C01" w:rsidRPr="00AA1BB7" w:rsidRDefault="00C32E81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Nije bilo pitanja ni prijedloga</w:t>
      </w:r>
      <w:r w:rsidR="00F55230" w:rsidRPr="00AA1BB7">
        <w:rPr>
          <w:rFonts w:ascii="Times New Roman" w:hAnsi="Times New Roman"/>
          <w:sz w:val="24"/>
          <w:szCs w:val="24"/>
        </w:rPr>
        <w:t>.</w:t>
      </w:r>
    </w:p>
    <w:p w14:paraId="475B5470" w14:textId="77777777" w:rsidR="003542BD" w:rsidRPr="00AA1BB7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11CAB5E9" w:rsidR="0060306F" w:rsidRPr="00AA1BB7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AA1BB7">
        <w:rPr>
          <w:rFonts w:ascii="Times New Roman" w:hAnsi="Times New Roman"/>
          <w:sz w:val="24"/>
          <w:szCs w:val="24"/>
        </w:rPr>
        <w:t>Sjednica je završila u 2</w:t>
      </w:r>
      <w:r w:rsidR="00A17117" w:rsidRPr="00AA1BB7">
        <w:rPr>
          <w:rFonts w:ascii="Times New Roman" w:hAnsi="Times New Roman"/>
          <w:sz w:val="24"/>
          <w:szCs w:val="24"/>
        </w:rPr>
        <w:t>2</w:t>
      </w:r>
      <w:r w:rsidR="00952FA7" w:rsidRPr="00AA1BB7">
        <w:rPr>
          <w:rFonts w:ascii="Times New Roman" w:hAnsi="Times New Roman"/>
          <w:sz w:val="24"/>
          <w:szCs w:val="24"/>
        </w:rPr>
        <w:t>.</w:t>
      </w:r>
      <w:r w:rsidR="00A17117" w:rsidRPr="00AA1BB7">
        <w:rPr>
          <w:rFonts w:ascii="Times New Roman" w:hAnsi="Times New Roman"/>
          <w:sz w:val="24"/>
          <w:szCs w:val="24"/>
        </w:rPr>
        <w:t>0</w:t>
      </w:r>
      <w:r w:rsidR="00DE2560" w:rsidRPr="00AA1BB7">
        <w:rPr>
          <w:rFonts w:ascii="Times New Roman" w:hAnsi="Times New Roman"/>
          <w:sz w:val="24"/>
          <w:szCs w:val="24"/>
        </w:rPr>
        <w:t>0</w:t>
      </w:r>
      <w:r w:rsidRPr="00AA1BB7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AA1BB7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A1BB7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AA1BB7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5D8EACD5" w:rsidR="00D700C2" w:rsidRPr="00AA1BB7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8546BD" w:rsidRPr="00AA1BB7">
        <w:rPr>
          <w:rFonts w:ascii="Times New Roman" w:eastAsia="Times New Roman" w:hAnsi="Times New Roman"/>
          <w:sz w:val="24"/>
          <w:szCs w:val="24"/>
          <w:lang w:eastAsia="hr-HR"/>
        </w:rPr>
        <w:t>024-08/24-003/685</w:t>
      </w:r>
    </w:p>
    <w:p w14:paraId="68471D42" w14:textId="141869F1" w:rsidR="00D700C2" w:rsidRPr="00AA1BB7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sz w:val="24"/>
          <w:szCs w:val="24"/>
          <w:lang w:eastAsia="hr-HR"/>
        </w:rPr>
        <w:t>URBROJ:</w:t>
      </w:r>
      <w:r w:rsidR="008546BD" w:rsidRPr="00AA1BB7">
        <w:rPr>
          <w:rFonts w:ascii="Times New Roman" w:eastAsia="Times New Roman" w:hAnsi="Times New Roman"/>
          <w:sz w:val="24"/>
          <w:szCs w:val="24"/>
          <w:lang w:eastAsia="hr-HR"/>
        </w:rPr>
        <w:t>251-13-11-1/007-24-02</w:t>
      </w:r>
      <w:r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314FDF5" w14:textId="77777777" w:rsidR="00F02AEC" w:rsidRPr="00AA1BB7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AA1BB7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2C7B4197" w:rsidR="00D700C2" w:rsidRPr="00AA1BB7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5262D" w:rsidRPr="00AA1BB7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1931E3" w:rsidRPr="00AA1BB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9D1D82"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1931E3" w:rsidRPr="00AA1BB7">
        <w:rPr>
          <w:rFonts w:ascii="Times New Roman" w:eastAsia="Times New Roman" w:hAnsi="Times New Roman"/>
          <w:sz w:val="24"/>
          <w:szCs w:val="24"/>
          <w:lang w:eastAsia="hr-HR"/>
        </w:rPr>
        <w:t>ožujka</w:t>
      </w:r>
      <w:r w:rsidR="009D1D82"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3A96B0FF" w14:textId="77777777" w:rsidR="009D1D82" w:rsidRPr="00AA1BB7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AA1BB7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AA1BB7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AA1BB7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AA1BB7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47AEB021" w:rsidR="00001DF0" w:rsidRPr="00AA1BB7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1BB7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8247B0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6" w:name="_GoBack"/>
      <w:bookmarkEnd w:id="6"/>
      <w:r w:rsidRPr="00AA1B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sectPr w:rsidR="00001DF0" w:rsidRPr="00AA1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808F3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2BE7"/>
    <w:rsid w:val="00092FB3"/>
    <w:rsid w:val="000951A5"/>
    <w:rsid w:val="00095796"/>
    <w:rsid w:val="00095C2F"/>
    <w:rsid w:val="000B0304"/>
    <w:rsid w:val="000B22A0"/>
    <w:rsid w:val="000B6429"/>
    <w:rsid w:val="000D74FD"/>
    <w:rsid w:val="00114B7C"/>
    <w:rsid w:val="00154A06"/>
    <w:rsid w:val="00155D72"/>
    <w:rsid w:val="00160999"/>
    <w:rsid w:val="0016430E"/>
    <w:rsid w:val="00172273"/>
    <w:rsid w:val="00174825"/>
    <w:rsid w:val="00183DA6"/>
    <w:rsid w:val="001931E3"/>
    <w:rsid w:val="00193E68"/>
    <w:rsid w:val="00196058"/>
    <w:rsid w:val="001978BD"/>
    <w:rsid w:val="001A4304"/>
    <w:rsid w:val="001C5E3C"/>
    <w:rsid w:val="001D0450"/>
    <w:rsid w:val="001F3757"/>
    <w:rsid w:val="001F3E7A"/>
    <w:rsid w:val="00224A72"/>
    <w:rsid w:val="00225EF9"/>
    <w:rsid w:val="00237F9D"/>
    <w:rsid w:val="00244E20"/>
    <w:rsid w:val="0027245E"/>
    <w:rsid w:val="002A3571"/>
    <w:rsid w:val="002E0D18"/>
    <w:rsid w:val="002F0EA5"/>
    <w:rsid w:val="002F7A43"/>
    <w:rsid w:val="00305EEA"/>
    <w:rsid w:val="00316092"/>
    <w:rsid w:val="00320477"/>
    <w:rsid w:val="003249B4"/>
    <w:rsid w:val="00347BDE"/>
    <w:rsid w:val="00351529"/>
    <w:rsid w:val="003542BD"/>
    <w:rsid w:val="0036669F"/>
    <w:rsid w:val="00384E38"/>
    <w:rsid w:val="00390335"/>
    <w:rsid w:val="003F1049"/>
    <w:rsid w:val="004264BC"/>
    <w:rsid w:val="004335D1"/>
    <w:rsid w:val="00441779"/>
    <w:rsid w:val="00442542"/>
    <w:rsid w:val="0045262D"/>
    <w:rsid w:val="004856F2"/>
    <w:rsid w:val="004A19CA"/>
    <w:rsid w:val="004B481C"/>
    <w:rsid w:val="004D4BE8"/>
    <w:rsid w:val="00505632"/>
    <w:rsid w:val="005122E4"/>
    <w:rsid w:val="005123DB"/>
    <w:rsid w:val="005343BE"/>
    <w:rsid w:val="00566BCE"/>
    <w:rsid w:val="005752B2"/>
    <w:rsid w:val="0059372C"/>
    <w:rsid w:val="005E26DE"/>
    <w:rsid w:val="0060306F"/>
    <w:rsid w:val="0062399E"/>
    <w:rsid w:val="00623B95"/>
    <w:rsid w:val="0063107D"/>
    <w:rsid w:val="006414AA"/>
    <w:rsid w:val="00660075"/>
    <w:rsid w:val="0068582A"/>
    <w:rsid w:val="00697A6C"/>
    <w:rsid w:val="006A3784"/>
    <w:rsid w:val="006D37D2"/>
    <w:rsid w:val="006F7C49"/>
    <w:rsid w:val="0071679F"/>
    <w:rsid w:val="007228A0"/>
    <w:rsid w:val="00734F33"/>
    <w:rsid w:val="00773F83"/>
    <w:rsid w:val="007779A7"/>
    <w:rsid w:val="00786ADE"/>
    <w:rsid w:val="007A1740"/>
    <w:rsid w:val="007C7F50"/>
    <w:rsid w:val="007D1134"/>
    <w:rsid w:val="0080541C"/>
    <w:rsid w:val="00815B73"/>
    <w:rsid w:val="008247B0"/>
    <w:rsid w:val="00826942"/>
    <w:rsid w:val="00834E7B"/>
    <w:rsid w:val="00843A52"/>
    <w:rsid w:val="008546BD"/>
    <w:rsid w:val="00865A47"/>
    <w:rsid w:val="008D2AD6"/>
    <w:rsid w:val="008E041E"/>
    <w:rsid w:val="008F3585"/>
    <w:rsid w:val="00942507"/>
    <w:rsid w:val="00952FA7"/>
    <w:rsid w:val="00953346"/>
    <w:rsid w:val="00956EB5"/>
    <w:rsid w:val="00981E85"/>
    <w:rsid w:val="009901F5"/>
    <w:rsid w:val="00993F58"/>
    <w:rsid w:val="00995B80"/>
    <w:rsid w:val="009C19A6"/>
    <w:rsid w:val="009D0C01"/>
    <w:rsid w:val="009D1D82"/>
    <w:rsid w:val="009F6D97"/>
    <w:rsid w:val="00A163FB"/>
    <w:rsid w:val="00A17117"/>
    <w:rsid w:val="00A2558F"/>
    <w:rsid w:val="00A55CB2"/>
    <w:rsid w:val="00A618CD"/>
    <w:rsid w:val="00A678D1"/>
    <w:rsid w:val="00A960E6"/>
    <w:rsid w:val="00AA1BB7"/>
    <w:rsid w:val="00AA6511"/>
    <w:rsid w:val="00AB7BE7"/>
    <w:rsid w:val="00AC33CF"/>
    <w:rsid w:val="00AF1C78"/>
    <w:rsid w:val="00B00E35"/>
    <w:rsid w:val="00B1193D"/>
    <w:rsid w:val="00B24422"/>
    <w:rsid w:val="00B31B31"/>
    <w:rsid w:val="00B31E78"/>
    <w:rsid w:val="00B34513"/>
    <w:rsid w:val="00B463DC"/>
    <w:rsid w:val="00B54E61"/>
    <w:rsid w:val="00B54F26"/>
    <w:rsid w:val="00B619BB"/>
    <w:rsid w:val="00B64828"/>
    <w:rsid w:val="00B66E99"/>
    <w:rsid w:val="00B72770"/>
    <w:rsid w:val="00B8271E"/>
    <w:rsid w:val="00BA4F2A"/>
    <w:rsid w:val="00BB40A1"/>
    <w:rsid w:val="00BB6FBB"/>
    <w:rsid w:val="00BC1DD2"/>
    <w:rsid w:val="00BF012B"/>
    <w:rsid w:val="00BF2940"/>
    <w:rsid w:val="00BF2CD4"/>
    <w:rsid w:val="00BF7BB8"/>
    <w:rsid w:val="00C04519"/>
    <w:rsid w:val="00C12350"/>
    <w:rsid w:val="00C218E8"/>
    <w:rsid w:val="00C21C66"/>
    <w:rsid w:val="00C251A0"/>
    <w:rsid w:val="00C32E81"/>
    <w:rsid w:val="00C51615"/>
    <w:rsid w:val="00C73CDA"/>
    <w:rsid w:val="00CA24E3"/>
    <w:rsid w:val="00CA6B3B"/>
    <w:rsid w:val="00CC2063"/>
    <w:rsid w:val="00CD1152"/>
    <w:rsid w:val="00CD7880"/>
    <w:rsid w:val="00D00550"/>
    <w:rsid w:val="00D27D8E"/>
    <w:rsid w:val="00D35747"/>
    <w:rsid w:val="00D424F2"/>
    <w:rsid w:val="00D4701D"/>
    <w:rsid w:val="00D62961"/>
    <w:rsid w:val="00D67E4B"/>
    <w:rsid w:val="00D700C2"/>
    <w:rsid w:val="00D76E1F"/>
    <w:rsid w:val="00DA3E91"/>
    <w:rsid w:val="00DB04FA"/>
    <w:rsid w:val="00DE2560"/>
    <w:rsid w:val="00E03A0E"/>
    <w:rsid w:val="00E1639E"/>
    <w:rsid w:val="00E22B03"/>
    <w:rsid w:val="00E2463B"/>
    <w:rsid w:val="00E30710"/>
    <w:rsid w:val="00E41908"/>
    <w:rsid w:val="00E51200"/>
    <w:rsid w:val="00E51785"/>
    <w:rsid w:val="00E5197B"/>
    <w:rsid w:val="00E63550"/>
    <w:rsid w:val="00E70429"/>
    <w:rsid w:val="00E728F1"/>
    <w:rsid w:val="00E74AFA"/>
    <w:rsid w:val="00E87450"/>
    <w:rsid w:val="00EF3F89"/>
    <w:rsid w:val="00F01CAC"/>
    <w:rsid w:val="00F02AEC"/>
    <w:rsid w:val="00F04331"/>
    <w:rsid w:val="00F11ED9"/>
    <w:rsid w:val="00F128F0"/>
    <w:rsid w:val="00F13151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4E48-9D66-4A3B-8D8D-8F05622D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8</cp:revision>
  <cp:lastPrinted>2024-02-21T13:29:00Z</cp:lastPrinted>
  <dcterms:created xsi:type="dcterms:W3CDTF">2024-04-11T11:46:00Z</dcterms:created>
  <dcterms:modified xsi:type="dcterms:W3CDTF">2024-05-14T07:31:00Z</dcterms:modified>
</cp:coreProperties>
</file>