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4EFE0" w14:textId="77777777" w:rsidR="009D361C" w:rsidRPr="003D2F7D" w:rsidRDefault="009D361C" w:rsidP="0089590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F7D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5F2351C5" w14:textId="63AA71C2" w:rsidR="009D361C" w:rsidRPr="003D2F7D" w:rsidRDefault="009D361C" w:rsidP="0089590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E05726">
        <w:rPr>
          <w:rFonts w:ascii="Times New Roman" w:hAnsi="Times New Roman" w:cs="Times New Roman"/>
          <w:b/>
          <w:sz w:val="24"/>
          <w:szCs w:val="24"/>
        </w:rPr>
        <w:t>2</w:t>
      </w:r>
      <w:r w:rsidR="00A067C3">
        <w:rPr>
          <w:rFonts w:ascii="Times New Roman" w:hAnsi="Times New Roman" w:cs="Times New Roman"/>
          <w:b/>
          <w:sz w:val="24"/>
          <w:szCs w:val="24"/>
        </w:rPr>
        <w:t>3</w:t>
      </w:r>
      <w:r w:rsidRPr="003D2F7D">
        <w:rPr>
          <w:rFonts w:ascii="Times New Roman" w:hAnsi="Times New Roman" w:cs="Times New Roman"/>
          <w:b/>
          <w:sz w:val="24"/>
          <w:szCs w:val="24"/>
        </w:rPr>
        <w:t>. sjednice Vijeća Mjesnog odbora „Pavao Šubić”</w:t>
      </w:r>
    </w:p>
    <w:p w14:paraId="6904D3E5" w14:textId="43BE474E" w:rsidR="009D361C" w:rsidRPr="003D2F7D" w:rsidRDefault="009D361C" w:rsidP="0089590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F7D">
        <w:rPr>
          <w:rFonts w:ascii="Times New Roman" w:hAnsi="Times New Roman" w:cs="Times New Roman"/>
          <w:b/>
          <w:sz w:val="24"/>
          <w:szCs w:val="24"/>
        </w:rPr>
        <w:t xml:space="preserve">održane u </w:t>
      </w:r>
      <w:r w:rsidR="00A067C3">
        <w:rPr>
          <w:rFonts w:ascii="Times New Roman" w:hAnsi="Times New Roman" w:cs="Times New Roman"/>
          <w:b/>
          <w:sz w:val="24"/>
          <w:szCs w:val="24"/>
        </w:rPr>
        <w:t xml:space="preserve">četvrtak, </w:t>
      </w:r>
      <w:r w:rsidR="00E05726">
        <w:rPr>
          <w:rFonts w:ascii="Times New Roman" w:hAnsi="Times New Roman" w:cs="Times New Roman"/>
          <w:b/>
          <w:sz w:val="24"/>
          <w:szCs w:val="24"/>
        </w:rPr>
        <w:t>2</w:t>
      </w:r>
      <w:r w:rsidR="00A067C3">
        <w:rPr>
          <w:rFonts w:ascii="Times New Roman" w:hAnsi="Times New Roman" w:cs="Times New Roman"/>
          <w:b/>
          <w:sz w:val="24"/>
          <w:szCs w:val="24"/>
        </w:rPr>
        <w:t>6</w:t>
      </w:r>
      <w:r w:rsidR="00B00D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71180">
        <w:rPr>
          <w:rFonts w:ascii="Times New Roman" w:hAnsi="Times New Roman" w:cs="Times New Roman"/>
          <w:b/>
          <w:sz w:val="24"/>
          <w:szCs w:val="24"/>
        </w:rPr>
        <w:t>s</w:t>
      </w:r>
      <w:r w:rsidR="00A067C3">
        <w:rPr>
          <w:rFonts w:ascii="Times New Roman" w:hAnsi="Times New Roman" w:cs="Times New Roman"/>
          <w:b/>
          <w:sz w:val="24"/>
          <w:szCs w:val="24"/>
        </w:rPr>
        <w:t>iječnja</w:t>
      </w:r>
      <w:r w:rsidR="005F5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F7D">
        <w:rPr>
          <w:rFonts w:ascii="Times New Roman" w:hAnsi="Times New Roman" w:cs="Times New Roman"/>
          <w:b/>
          <w:sz w:val="24"/>
          <w:szCs w:val="24"/>
        </w:rPr>
        <w:t>202</w:t>
      </w:r>
      <w:r w:rsidR="00A067C3">
        <w:rPr>
          <w:rFonts w:ascii="Times New Roman" w:hAnsi="Times New Roman" w:cs="Times New Roman"/>
          <w:b/>
          <w:sz w:val="24"/>
          <w:szCs w:val="24"/>
        </w:rPr>
        <w:t>3</w:t>
      </w:r>
      <w:r w:rsidRPr="003D2F7D">
        <w:rPr>
          <w:rFonts w:ascii="Times New Roman" w:hAnsi="Times New Roman" w:cs="Times New Roman"/>
          <w:b/>
          <w:sz w:val="24"/>
          <w:szCs w:val="24"/>
        </w:rPr>
        <w:t>., s početkom u 1</w:t>
      </w:r>
      <w:r w:rsidR="00A067C3">
        <w:rPr>
          <w:rFonts w:ascii="Times New Roman" w:hAnsi="Times New Roman" w:cs="Times New Roman"/>
          <w:b/>
          <w:sz w:val="24"/>
          <w:szCs w:val="24"/>
        </w:rPr>
        <w:t>9</w:t>
      </w:r>
      <w:r w:rsidRPr="003D2F7D">
        <w:rPr>
          <w:rFonts w:ascii="Times New Roman" w:hAnsi="Times New Roman" w:cs="Times New Roman"/>
          <w:b/>
          <w:sz w:val="24"/>
          <w:szCs w:val="24"/>
        </w:rPr>
        <w:t xml:space="preserve"> sati u prostoriji M</w:t>
      </w:r>
      <w:r w:rsidR="005204CA">
        <w:rPr>
          <w:rFonts w:ascii="Times New Roman" w:hAnsi="Times New Roman" w:cs="Times New Roman"/>
          <w:b/>
          <w:sz w:val="24"/>
          <w:szCs w:val="24"/>
        </w:rPr>
        <w:t>jesnog odbora</w:t>
      </w:r>
      <w:r w:rsidRPr="003D2F7D">
        <w:rPr>
          <w:rFonts w:ascii="Times New Roman" w:hAnsi="Times New Roman" w:cs="Times New Roman"/>
          <w:b/>
          <w:sz w:val="24"/>
          <w:szCs w:val="24"/>
        </w:rPr>
        <w:t xml:space="preserve"> „Pavao Šubić”</w:t>
      </w:r>
      <w:r w:rsidR="005204CA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2F7D">
        <w:rPr>
          <w:rFonts w:ascii="Times New Roman" w:hAnsi="Times New Roman" w:cs="Times New Roman"/>
          <w:b/>
          <w:sz w:val="24"/>
          <w:szCs w:val="24"/>
        </w:rPr>
        <w:t>Šubićev</w:t>
      </w:r>
      <w:r w:rsidR="00B00DC5">
        <w:rPr>
          <w:rFonts w:ascii="Times New Roman" w:hAnsi="Times New Roman" w:cs="Times New Roman"/>
          <w:b/>
          <w:sz w:val="24"/>
          <w:szCs w:val="24"/>
        </w:rPr>
        <w:t>a</w:t>
      </w:r>
      <w:r w:rsidRPr="003D2F7D">
        <w:rPr>
          <w:rFonts w:ascii="Times New Roman" w:hAnsi="Times New Roman" w:cs="Times New Roman"/>
          <w:b/>
          <w:sz w:val="24"/>
          <w:szCs w:val="24"/>
        </w:rPr>
        <w:t xml:space="preserve"> 40/II</w:t>
      </w:r>
    </w:p>
    <w:p w14:paraId="7941F684" w14:textId="65480BDA" w:rsidR="009D361C" w:rsidRPr="003D2F7D" w:rsidRDefault="009D361C" w:rsidP="0089590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9B2F98" w14:textId="77777777" w:rsidR="009D361C" w:rsidRPr="003D2F7D" w:rsidRDefault="009D361C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D2F7D">
        <w:rPr>
          <w:rFonts w:ascii="Times New Roman" w:hAnsi="Times New Roman" w:cs="Times New Roman"/>
          <w:sz w:val="24"/>
          <w:szCs w:val="24"/>
          <w:u w:val="single"/>
        </w:rPr>
        <w:t>NAZOČNI ČLANOVI VIJEĆA:</w:t>
      </w:r>
    </w:p>
    <w:p w14:paraId="467DCDFC" w14:textId="14768363" w:rsidR="009D361C" w:rsidRDefault="009D361C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Nikolina Hrust, </w:t>
      </w:r>
      <w:r w:rsidR="00A067C3">
        <w:rPr>
          <w:rFonts w:ascii="Times New Roman" w:hAnsi="Times New Roman" w:cs="Times New Roman"/>
          <w:sz w:val="24"/>
          <w:szCs w:val="24"/>
        </w:rPr>
        <w:t xml:space="preserve">Neven Penzar, </w:t>
      </w:r>
      <w:r w:rsidRPr="003D2F7D">
        <w:rPr>
          <w:rFonts w:ascii="Times New Roman" w:hAnsi="Times New Roman" w:cs="Times New Roman"/>
          <w:sz w:val="24"/>
          <w:szCs w:val="24"/>
        </w:rPr>
        <w:t>Vladimir Resnik</w:t>
      </w:r>
      <w:r w:rsidR="00A067C3">
        <w:rPr>
          <w:rFonts w:ascii="Times New Roman" w:hAnsi="Times New Roman" w:cs="Times New Roman"/>
          <w:sz w:val="24"/>
          <w:szCs w:val="24"/>
        </w:rPr>
        <w:t xml:space="preserve"> i </w:t>
      </w:r>
      <w:r w:rsidRPr="003D2F7D">
        <w:rPr>
          <w:rFonts w:ascii="Times New Roman" w:hAnsi="Times New Roman" w:cs="Times New Roman"/>
          <w:sz w:val="24"/>
          <w:szCs w:val="24"/>
        </w:rPr>
        <w:t>Roman Roland</w:t>
      </w:r>
    </w:p>
    <w:p w14:paraId="6B1547F0" w14:textId="505AE653" w:rsidR="009D361C" w:rsidRPr="003D2F7D" w:rsidRDefault="009D361C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5BDD2" w14:textId="02F390F5" w:rsidR="009D361C" w:rsidRPr="003D2F7D" w:rsidRDefault="004C4146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D361C">
        <w:rPr>
          <w:rFonts w:ascii="Times New Roman" w:hAnsi="Times New Roman" w:cs="Times New Roman"/>
          <w:sz w:val="24"/>
          <w:szCs w:val="24"/>
        </w:rPr>
        <w:t>P</w:t>
      </w:r>
      <w:r w:rsidR="009D361C" w:rsidRPr="003D2F7D">
        <w:rPr>
          <w:rFonts w:ascii="Times New Roman" w:hAnsi="Times New Roman" w:cs="Times New Roman"/>
          <w:sz w:val="24"/>
          <w:szCs w:val="24"/>
        </w:rPr>
        <w:t>redsjedni</w:t>
      </w:r>
      <w:r w:rsidR="00826255">
        <w:rPr>
          <w:rFonts w:ascii="Times New Roman" w:hAnsi="Times New Roman" w:cs="Times New Roman"/>
          <w:sz w:val="24"/>
          <w:szCs w:val="24"/>
        </w:rPr>
        <w:t>ca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 konstatira da je </w:t>
      </w:r>
      <w:r w:rsidR="009D361C">
        <w:rPr>
          <w:rFonts w:ascii="Times New Roman" w:hAnsi="Times New Roman" w:cs="Times New Roman"/>
          <w:sz w:val="24"/>
          <w:szCs w:val="24"/>
        </w:rPr>
        <w:t xml:space="preserve">na </w:t>
      </w:r>
      <w:r w:rsidR="00E05726">
        <w:rPr>
          <w:rFonts w:ascii="Times New Roman" w:hAnsi="Times New Roman" w:cs="Times New Roman"/>
          <w:sz w:val="24"/>
          <w:szCs w:val="24"/>
        </w:rPr>
        <w:t>2</w:t>
      </w:r>
      <w:r w:rsidR="00A067C3">
        <w:rPr>
          <w:rFonts w:ascii="Times New Roman" w:hAnsi="Times New Roman" w:cs="Times New Roman"/>
          <w:sz w:val="24"/>
          <w:szCs w:val="24"/>
        </w:rPr>
        <w:t>3</w:t>
      </w:r>
      <w:r w:rsidR="009D361C" w:rsidRPr="003D2F7D">
        <w:rPr>
          <w:rFonts w:ascii="Times New Roman" w:hAnsi="Times New Roman" w:cs="Times New Roman"/>
          <w:sz w:val="24"/>
          <w:szCs w:val="24"/>
        </w:rPr>
        <w:t>. sjednici V</w:t>
      </w:r>
      <w:r w:rsidR="003357B7">
        <w:rPr>
          <w:rFonts w:ascii="Times New Roman" w:hAnsi="Times New Roman" w:cs="Times New Roman"/>
          <w:sz w:val="24"/>
          <w:szCs w:val="24"/>
        </w:rPr>
        <w:t>ije</w:t>
      </w:r>
      <w:r w:rsidR="00B34C35">
        <w:rPr>
          <w:rFonts w:ascii="Times New Roman" w:hAnsi="Times New Roman" w:cs="Times New Roman"/>
          <w:sz w:val="24"/>
          <w:szCs w:val="24"/>
        </w:rPr>
        <w:t>ć</w:t>
      </w:r>
      <w:r w:rsidR="003357B7">
        <w:rPr>
          <w:rFonts w:ascii="Times New Roman" w:hAnsi="Times New Roman" w:cs="Times New Roman"/>
          <w:sz w:val="24"/>
          <w:szCs w:val="24"/>
        </w:rPr>
        <w:t xml:space="preserve">a </w:t>
      </w:r>
      <w:r w:rsidR="009D361C" w:rsidRPr="003D2F7D">
        <w:rPr>
          <w:rFonts w:ascii="Times New Roman" w:hAnsi="Times New Roman" w:cs="Times New Roman"/>
          <w:sz w:val="24"/>
          <w:szCs w:val="24"/>
        </w:rPr>
        <w:t>M</w:t>
      </w:r>
      <w:r w:rsidR="003357B7">
        <w:rPr>
          <w:rFonts w:ascii="Times New Roman" w:hAnsi="Times New Roman" w:cs="Times New Roman"/>
          <w:sz w:val="24"/>
          <w:szCs w:val="24"/>
        </w:rPr>
        <w:t>jesnog odbora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 „Pavao Šubić” nazočn</w:t>
      </w:r>
      <w:r w:rsidR="00071180">
        <w:rPr>
          <w:rFonts w:ascii="Times New Roman" w:hAnsi="Times New Roman" w:cs="Times New Roman"/>
          <w:sz w:val="24"/>
          <w:szCs w:val="24"/>
        </w:rPr>
        <w:t>a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 </w:t>
      </w:r>
      <w:r w:rsidR="00071180">
        <w:rPr>
          <w:rFonts w:ascii="Times New Roman" w:hAnsi="Times New Roman" w:cs="Times New Roman"/>
          <w:sz w:val="24"/>
          <w:szCs w:val="24"/>
        </w:rPr>
        <w:t xml:space="preserve">većina </w:t>
      </w:r>
      <w:r w:rsidR="009D361C" w:rsidRPr="003D2F7D">
        <w:rPr>
          <w:rFonts w:ascii="Times New Roman" w:hAnsi="Times New Roman" w:cs="Times New Roman"/>
          <w:sz w:val="24"/>
          <w:szCs w:val="24"/>
        </w:rPr>
        <w:t>članova Vijeća, što znači da V</w:t>
      </w:r>
      <w:r w:rsidR="00E05726">
        <w:rPr>
          <w:rFonts w:ascii="Times New Roman" w:hAnsi="Times New Roman" w:cs="Times New Roman"/>
          <w:sz w:val="24"/>
          <w:szCs w:val="24"/>
        </w:rPr>
        <w:t>i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jeće može pravovaljano odlučivati, te otvara </w:t>
      </w:r>
      <w:r w:rsidR="00E05726">
        <w:rPr>
          <w:rFonts w:ascii="Times New Roman" w:hAnsi="Times New Roman" w:cs="Times New Roman"/>
          <w:sz w:val="24"/>
          <w:szCs w:val="24"/>
        </w:rPr>
        <w:t>2</w:t>
      </w:r>
      <w:r w:rsidR="00A067C3">
        <w:rPr>
          <w:rFonts w:ascii="Times New Roman" w:hAnsi="Times New Roman" w:cs="Times New Roman"/>
          <w:sz w:val="24"/>
          <w:szCs w:val="24"/>
        </w:rPr>
        <w:t>3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. sjednicu Vijeća Mjesnog odbora </w:t>
      </w:r>
      <w:bookmarkStart w:id="0" w:name="_Hlk126677379"/>
      <w:r w:rsidR="009D361C" w:rsidRPr="003D2F7D">
        <w:rPr>
          <w:rFonts w:ascii="Times New Roman" w:hAnsi="Times New Roman" w:cs="Times New Roman"/>
          <w:sz w:val="24"/>
          <w:szCs w:val="24"/>
        </w:rPr>
        <w:t>„</w:t>
      </w:r>
      <w:bookmarkEnd w:id="0"/>
      <w:r w:rsidR="009D361C" w:rsidRPr="003D2F7D">
        <w:rPr>
          <w:rFonts w:ascii="Times New Roman" w:hAnsi="Times New Roman" w:cs="Times New Roman"/>
          <w:sz w:val="24"/>
          <w:szCs w:val="24"/>
        </w:rPr>
        <w:t>Pavao Šubić”.</w:t>
      </w:r>
    </w:p>
    <w:p w14:paraId="01FFF00B" w14:textId="15B0936E" w:rsidR="009D361C" w:rsidRDefault="00720CCE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lanovi Vijeća jednoglasno </w:t>
      </w:r>
      <w:r w:rsidR="001313CF">
        <w:rPr>
          <w:rFonts w:ascii="Times New Roman" w:hAnsi="Times New Roman" w:cs="Times New Roman"/>
          <w:sz w:val="24"/>
          <w:szCs w:val="24"/>
        </w:rPr>
        <w:t xml:space="preserve">su </w:t>
      </w:r>
      <w:r w:rsidR="009D361C" w:rsidRPr="003D2F7D">
        <w:rPr>
          <w:rFonts w:ascii="Times New Roman" w:hAnsi="Times New Roman" w:cs="Times New Roman"/>
          <w:sz w:val="24"/>
          <w:szCs w:val="24"/>
        </w:rPr>
        <w:t>prihva</w:t>
      </w:r>
      <w:r w:rsidR="001313CF">
        <w:rPr>
          <w:rFonts w:ascii="Times New Roman" w:hAnsi="Times New Roman" w:cs="Times New Roman"/>
          <w:sz w:val="24"/>
          <w:szCs w:val="24"/>
        </w:rPr>
        <w:t>tili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 </w:t>
      </w:r>
      <w:r w:rsidR="00886CD5">
        <w:rPr>
          <w:rFonts w:ascii="Times New Roman" w:hAnsi="Times New Roman" w:cs="Times New Roman"/>
          <w:sz w:val="24"/>
          <w:szCs w:val="24"/>
        </w:rPr>
        <w:t xml:space="preserve">zapisnik sa </w:t>
      </w:r>
      <w:r w:rsidR="00071180">
        <w:rPr>
          <w:rFonts w:ascii="Times New Roman" w:hAnsi="Times New Roman" w:cs="Times New Roman"/>
          <w:sz w:val="24"/>
          <w:szCs w:val="24"/>
        </w:rPr>
        <w:t>2</w:t>
      </w:r>
      <w:r w:rsidR="00A067C3">
        <w:rPr>
          <w:rFonts w:ascii="Times New Roman" w:hAnsi="Times New Roman" w:cs="Times New Roman"/>
          <w:sz w:val="24"/>
          <w:szCs w:val="24"/>
        </w:rPr>
        <w:t>2</w:t>
      </w:r>
      <w:r w:rsidR="00886CD5">
        <w:rPr>
          <w:rFonts w:ascii="Times New Roman" w:hAnsi="Times New Roman" w:cs="Times New Roman"/>
          <w:sz w:val="24"/>
          <w:szCs w:val="24"/>
        </w:rPr>
        <w:t>. sjednice Vijeća</w:t>
      </w:r>
      <w:r w:rsidR="00886CD5" w:rsidRPr="003D2F7D">
        <w:rPr>
          <w:rFonts w:ascii="Times New Roman" w:hAnsi="Times New Roman" w:cs="Times New Roman"/>
          <w:sz w:val="24"/>
          <w:szCs w:val="24"/>
        </w:rPr>
        <w:t xml:space="preserve"> </w:t>
      </w:r>
      <w:r w:rsidR="00CC2476">
        <w:rPr>
          <w:rFonts w:ascii="Times New Roman" w:hAnsi="Times New Roman" w:cs="Times New Roman"/>
          <w:sz w:val="24"/>
          <w:szCs w:val="24"/>
        </w:rPr>
        <w:t>M</w:t>
      </w:r>
      <w:r w:rsidR="00886CD5">
        <w:rPr>
          <w:rFonts w:ascii="Times New Roman" w:hAnsi="Times New Roman" w:cs="Times New Roman"/>
          <w:sz w:val="24"/>
          <w:szCs w:val="24"/>
        </w:rPr>
        <w:t xml:space="preserve">jesnog odbora i 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prijedlog Dnevnog reda </w:t>
      </w:r>
      <w:r w:rsidR="00E05726">
        <w:rPr>
          <w:rFonts w:ascii="Times New Roman" w:hAnsi="Times New Roman" w:cs="Times New Roman"/>
          <w:sz w:val="24"/>
          <w:szCs w:val="24"/>
        </w:rPr>
        <w:t>2</w:t>
      </w:r>
      <w:r w:rsidR="00A067C3">
        <w:rPr>
          <w:rFonts w:ascii="Times New Roman" w:hAnsi="Times New Roman" w:cs="Times New Roman"/>
          <w:sz w:val="24"/>
          <w:szCs w:val="24"/>
        </w:rPr>
        <w:t>3</w:t>
      </w:r>
      <w:r w:rsidR="00E05726">
        <w:rPr>
          <w:rFonts w:ascii="Times New Roman" w:hAnsi="Times New Roman" w:cs="Times New Roman"/>
          <w:sz w:val="24"/>
          <w:szCs w:val="24"/>
        </w:rPr>
        <w:t>.</w:t>
      </w:r>
      <w:r w:rsidR="009D361C" w:rsidRPr="003D2F7D">
        <w:rPr>
          <w:rFonts w:ascii="Times New Roman" w:hAnsi="Times New Roman" w:cs="Times New Roman"/>
          <w:sz w:val="24"/>
          <w:szCs w:val="24"/>
        </w:rPr>
        <w:t xml:space="preserve"> sjednice V</w:t>
      </w:r>
      <w:r w:rsidR="005204CA">
        <w:rPr>
          <w:rFonts w:ascii="Times New Roman" w:hAnsi="Times New Roman" w:cs="Times New Roman"/>
          <w:sz w:val="24"/>
          <w:szCs w:val="24"/>
        </w:rPr>
        <w:t xml:space="preserve">ijeća </w:t>
      </w:r>
      <w:r w:rsidR="00EC234B">
        <w:rPr>
          <w:rFonts w:ascii="Times New Roman" w:hAnsi="Times New Roman" w:cs="Times New Roman"/>
          <w:sz w:val="24"/>
          <w:szCs w:val="24"/>
        </w:rPr>
        <w:t>M</w:t>
      </w:r>
      <w:r w:rsidR="005204CA">
        <w:rPr>
          <w:rFonts w:ascii="Times New Roman" w:hAnsi="Times New Roman" w:cs="Times New Roman"/>
          <w:sz w:val="24"/>
          <w:szCs w:val="24"/>
        </w:rPr>
        <w:t>jesnog odbora</w:t>
      </w:r>
      <w:r w:rsidR="0032047A">
        <w:rPr>
          <w:rFonts w:ascii="Times New Roman" w:hAnsi="Times New Roman" w:cs="Times New Roman"/>
          <w:sz w:val="24"/>
          <w:szCs w:val="24"/>
        </w:rPr>
        <w:t xml:space="preserve"> s dopunama</w:t>
      </w:r>
      <w:r w:rsidR="009D361C" w:rsidRPr="003D2F7D">
        <w:rPr>
          <w:rFonts w:ascii="Times New Roman" w:hAnsi="Times New Roman" w:cs="Times New Roman"/>
          <w:sz w:val="24"/>
          <w:szCs w:val="24"/>
        </w:rPr>
        <w:t>.</w:t>
      </w:r>
    </w:p>
    <w:p w14:paraId="57000484" w14:textId="01D9A89F" w:rsidR="009D361C" w:rsidRDefault="00A067C3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Zbog obveza dijela članova, sjednica je započela u 19 umjesto </w:t>
      </w:r>
      <w:r w:rsidR="00EC234B">
        <w:rPr>
          <w:rFonts w:ascii="Times New Roman" w:hAnsi="Times New Roman" w:cs="Times New Roman"/>
          <w:sz w:val="24"/>
          <w:szCs w:val="24"/>
        </w:rPr>
        <w:t xml:space="preserve">u </w:t>
      </w:r>
      <w:r w:rsidR="00163097">
        <w:rPr>
          <w:rFonts w:ascii="Times New Roman" w:hAnsi="Times New Roman" w:cs="Times New Roman"/>
          <w:sz w:val="24"/>
          <w:szCs w:val="24"/>
        </w:rPr>
        <w:t>najavljenih</w:t>
      </w:r>
      <w:r>
        <w:rPr>
          <w:rFonts w:ascii="Times New Roman" w:hAnsi="Times New Roman" w:cs="Times New Roman"/>
          <w:sz w:val="24"/>
          <w:szCs w:val="24"/>
        </w:rPr>
        <w:t xml:space="preserve"> 18 sati.</w:t>
      </w:r>
    </w:p>
    <w:p w14:paraId="36F9B5DF" w14:textId="77777777" w:rsidR="00A067C3" w:rsidRDefault="00A067C3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5F7A1C" w14:textId="77777777" w:rsidR="007A4738" w:rsidRPr="0032047A" w:rsidRDefault="007A4738" w:rsidP="00895905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047A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222C5AD9" w14:textId="580DC51D" w:rsidR="00826255" w:rsidRPr="00826255" w:rsidRDefault="007A4738" w:rsidP="00895905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E0DF3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1E0DF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Zaključak o razrješenju predsjednice Vijeća Mjesnog odbora </w:t>
      </w:r>
      <w:r w:rsidR="00B5632C" w:rsidRPr="00B5632C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1E0DF3">
        <w:rPr>
          <w:rFonts w:ascii="Times New Roman" w:hAnsi="Times New Roman" w:cs="Times New Roman"/>
          <w:b/>
          <w:bCs/>
          <w:sz w:val="24"/>
          <w:szCs w:val="24"/>
        </w:rPr>
        <w:t>Pavao Šubi</w:t>
      </w:r>
      <w:r w:rsidR="00B5632C">
        <w:rPr>
          <w:rFonts w:ascii="Times New Roman" w:hAnsi="Times New Roman" w:cs="Times New Roman"/>
          <w:b/>
          <w:bCs/>
          <w:sz w:val="24"/>
          <w:szCs w:val="24"/>
        </w:rPr>
        <w:t>ć</w:t>
      </w:r>
      <w:r w:rsidRPr="001E0DF3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76B1CC40" w14:textId="19B0C050" w:rsidR="007A4738" w:rsidRPr="001E0DF3" w:rsidRDefault="007A4738" w:rsidP="0089590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DF3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1E0DF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Zaključak o razrješenju potpredsjednika Vijeća Mjesnog odbora </w:t>
      </w:r>
      <w:r w:rsidR="00B5632C" w:rsidRPr="00B5632C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1E0DF3">
        <w:rPr>
          <w:rFonts w:ascii="Times New Roman" w:hAnsi="Times New Roman" w:cs="Times New Roman"/>
          <w:b/>
          <w:bCs/>
          <w:sz w:val="24"/>
          <w:szCs w:val="24"/>
        </w:rPr>
        <w:t>Pavao Šubić”</w:t>
      </w:r>
    </w:p>
    <w:p w14:paraId="1DF59ACE" w14:textId="6F51E320" w:rsidR="007A4738" w:rsidRPr="001E0DF3" w:rsidRDefault="007A4738" w:rsidP="0089590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DF3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1E0DF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Izbor predsjednika Vijeća Mjesnog odbora </w:t>
      </w:r>
      <w:r w:rsidR="00B5632C" w:rsidRPr="00B5632C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1E0DF3">
        <w:rPr>
          <w:rFonts w:ascii="Times New Roman" w:hAnsi="Times New Roman" w:cs="Times New Roman"/>
          <w:b/>
          <w:bCs/>
          <w:sz w:val="24"/>
          <w:szCs w:val="24"/>
        </w:rPr>
        <w:t>Pavao Šubić”</w:t>
      </w:r>
    </w:p>
    <w:p w14:paraId="72408582" w14:textId="0BC7C7D2" w:rsidR="007A4738" w:rsidRPr="001E0DF3" w:rsidRDefault="007A4738" w:rsidP="0089590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DF3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1E0DF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Izbor potpredsjednice Vijeća Mjesnog odbora </w:t>
      </w:r>
      <w:r w:rsidR="00B5632C" w:rsidRPr="00B5632C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1E0DF3">
        <w:rPr>
          <w:rFonts w:ascii="Times New Roman" w:hAnsi="Times New Roman" w:cs="Times New Roman"/>
          <w:b/>
          <w:bCs/>
          <w:sz w:val="24"/>
          <w:szCs w:val="24"/>
        </w:rPr>
        <w:t>Pavao Šubić”</w:t>
      </w:r>
    </w:p>
    <w:p w14:paraId="304EC0AB" w14:textId="77777777" w:rsidR="007A4738" w:rsidRPr="001E0DF3" w:rsidRDefault="007A4738" w:rsidP="0089590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DF3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1E0DF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Nacrt prijedloga Odluke o davanju u zakup i na drugo korištenje površina javne namjene, </w:t>
      </w:r>
      <w:r w:rsidRPr="008262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58421E16" w14:textId="77777777" w:rsidR="007A4738" w:rsidRPr="001E0DF3" w:rsidRDefault="007A4738" w:rsidP="0089590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DF3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1E0DF3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1" w:name="_Hlk125908854"/>
      <w:r w:rsidRPr="001E0DF3">
        <w:rPr>
          <w:rFonts w:ascii="Times New Roman" w:hAnsi="Times New Roman" w:cs="Times New Roman"/>
          <w:b/>
          <w:bCs/>
          <w:sz w:val="24"/>
          <w:szCs w:val="24"/>
        </w:rPr>
        <w:t xml:space="preserve">Nacrt prijedloga Odluke o izmjenama i dopunama Odluke o mjestima za trgovinu na malo izvan prodavaonica i tržnica na malo koja se obavlja na pokretnim napravama i o vanjskom izgledu pokretnih naprava i privremenih građevina, </w:t>
      </w:r>
      <w:r w:rsidRPr="008262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  <w:bookmarkEnd w:id="1"/>
    </w:p>
    <w:p w14:paraId="7B891425" w14:textId="3D3627B5" w:rsidR="007A4738" w:rsidRPr="001E0DF3" w:rsidRDefault="007A4738" w:rsidP="0089590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25909225"/>
      <w:r w:rsidRPr="001E0DF3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1E0DF3">
        <w:rPr>
          <w:rFonts w:ascii="Times New Roman" w:hAnsi="Times New Roman" w:cs="Times New Roman"/>
          <w:b/>
          <w:bCs/>
          <w:sz w:val="24"/>
          <w:szCs w:val="24"/>
        </w:rPr>
        <w:tab/>
        <w:t>Izvještaj sa sastanka s predstavnicima Zagrebačkog holdinga d.</w:t>
      </w:r>
      <w:r w:rsidR="00B563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DF3">
        <w:rPr>
          <w:rFonts w:ascii="Times New Roman" w:hAnsi="Times New Roman" w:cs="Times New Roman"/>
          <w:b/>
          <w:bCs/>
          <w:sz w:val="24"/>
          <w:szCs w:val="24"/>
        </w:rPr>
        <w:t>o.</w:t>
      </w:r>
      <w:r w:rsidR="00B563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0DF3">
        <w:rPr>
          <w:rFonts w:ascii="Times New Roman" w:hAnsi="Times New Roman" w:cs="Times New Roman"/>
          <w:b/>
          <w:bCs/>
          <w:sz w:val="24"/>
          <w:szCs w:val="24"/>
        </w:rPr>
        <w:t>o. – Podružnica Tržnice Zagreb</w:t>
      </w:r>
    </w:p>
    <w:p w14:paraId="54D6CDB2" w14:textId="08B58680" w:rsidR="007A4738" w:rsidRPr="001E0DF3" w:rsidRDefault="007A4738" w:rsidP="0089590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DF3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1E0DF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Izvještaj s 18. koordinacije predsjednika </w:t>
      </w:r>
      <w:r w:rsidR="00B5632C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1E0DF3">
        <w:rPr>
          <w:rFonts w:ascii="Times New Roman" w:hAnsi="Times New Roman" w:cs="Times New Roman"/>
          <w:b/>
          <w:bCs/>
          <w:sz w:val="24"/>
          <w:szCs w:val="24"/>
        </w:rPr>
        <w:t>jesnih odbora s predsjednikom Gradske četvrti Donji grad</w:t>
      </w:r>
    </w:p>
    <w:bookmarkEnd w:id="2"/>
    <w:p w14:paraId="33C6500F" w14:textId="4F9E020D" w:rsidR="007A4738" w:rsidRPr="001E0DF3" w:rsidRDefault="007A4738" w:rsidP="0089590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DF3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1E0DF3">
        <w:rPr>
          <w:rFonts w:ascii="Times New Roman" w:hAnsi="Times New Roman" w:cs="Times New Roman"/>
          <w:b/>
          <w:bCs/>
          <w:sz w:val="24"/>
          <w:szCs w:val="24"/>
        </w:rPr>
        <w:tab/>
        <w:t>Prijedlozi, obavijesti i rasprava</w:t>
      </w:r>
    </w:p>
    <w:p w14:paraId="690C9BB9" w14:textId="1EEC9E51" w:rsidR="007A4738" w:rsidRDefault="007A4738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59D0C2" w14:textId="77777777" w:rsidR="00826255" w:rsidRDefault="00826255" w:rsidP="0089590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B4A6FA" w14:textId="77777777" w:rsidR="00826255" w:rsidRDefault="00826255" w:rsidP="0089590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966DD" w14:textId="7F183215" w:rsidR="0032047A" w:rsidRPr="00EC65F4" w:rsidRDefault="0032047A" w:rsidP="0089590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047A">
        <w:rPr>
          <w:rFonts w:ascii="Times New Roman" w:hAnsi="Times New Roman" w:cs="Times New Roman"/>
          <w:b/>
          <w:bCs/>
          <w:sz w:val="24"/>
          <w:szCs w:val="24"/>
        </w:rPr>
        <w:lastRenderedPageBreak/>
        <w:t>Ad</w:t>
      </w:r>
      <w:r w:rsidR="005F62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047A">
        <w:rPr>
          <w:rFonts w:ascii="Times New Roman" w:hAnsi="Times New Roman" w:cs="Times New Roman"/>
          <w:b/>
          <w:bCs/>
          <w:sz w:val="24"/>
          <w:szCs w:val="24"/>
        </w:rPr>
        <w:t xml:space="preserve">1. Zaključak o razrješenju predsjednice Vijeća Mjesnog odbora </w:t>
      </w:r>
      <w:r>
        <w:rPr>
          <w:rFonts w:ascii="Times New Roman" w:hAnsi="Times New Roman" w:cs="Times New Roman"/>
          <w:b/>
          <w:bCs/>
          <w:sz w:val="24"/>
          <w:szCs w:val="24"/>
        </w:rPr>
        <w:t>„Pavao Šubić</w:t>
      </w:r>
      <w:r w:rsidR="00236FEB" w:rsidRPr="00236FEB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A0C0094" w14:textId="6262BBAC" w:rsidR="0032047A" w:rsidRPr="0032047A" w:rsidRDefault="0032047A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47A">
        <w:rPr>
          <w:rFonts w:ascii="Times New Roman" w:hAnsi="Times New Roman" w:cs="Times New Roman"/>
          <w:sz w:val="24"/>
          <w:szCs w:val="24"/>
        </w:rPr>
        <w:t xml:space="preserve">Predsjednica Mjesnog odbora </w:t>
      </w:r>
      <w:r w:rsidR="00236FEB" w:rsidRPr="00236FEB">
        <w:rPr>
          <w:rFonts w:ascii="Times New Roman" w:hAnsi="Times New Roman" w:cs="Times New Roman"/>
          <w:sz w:val="24"/>
          <w:szCs w:val="24"/>
        </w:rPr>
        <w:t>„Pavao Šubić</w:t>
      </w:r>
      <w:bookmarkStart w:id="3" w:name="_Hlk126677567"/>
      <w:r w:rsidR="00236FEB" w:rsidRPr="00236FEB">
        <w:rPr>
          <w:rFonts w:ascii="Times New Roman" w:hAnsi="Times New Roman" w:cs="Times New Roman"/>
          <w:sz w:val="24"/>
          <w:szCs w:val="24"/>
        </w:rPr>
        <w:t>”</w:t>
      </w:r>
      <w:bookmarkEnd w:id="3"/>
      <w:r w:rsidR="00236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Nikolina Hrust</w:t>
      </w:r>
      <w:r w:rsidRPr="0032047A">
        <w:rPr>
          <w:rFonts w:ascii="Times New Roman" w:hAnsi="Times New Roman" w:cs="Times New Roman"/>
          <w:sz w:val="24"/>
          <w:szCs w:val="24"/>
        </w:rPr>
        <w:t xml:space="preserve"> podnijela je ostavku na mjesto predsjednice</w:t>
      </w:r>
      <w:r w:rsidR="00826255">
        <w:rPr>
          <w:rFonts w:ascii="Times New Roman" w:hAnsi="Times New Roman" w:cs="Times New Roman"/>
          <w:sz w:val="24"/>
          <w:szCs w:val="24"/>
        </w:rPr>
        <w:t xml:space="preserve"> mjesnog odbora</w:t>
      </w:r>
      <w:r w:rsidR="005F62B8">
        <w:rPr>
          <w:rFonts w:ascii="Times New Roman" w:hAnsi="Times New Roman" w:cs="Times New Roman"/>
          <w:sz w:val="24"/>
          <w:szCs w:val="24"/>
        </w:rPr>
        <w:t>.</w:t>
      </w:r>
    </w:p>
    <w:p w14:paraId="197F14DF" w14:textId="00C6A056" w:rsidR="0032047A" w:rsidRDefault="0032047A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47A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>
        <w:rPr>
          <w:rFonts w:ascii="Times New Roman" w:hAnsi="Times New Roman" w:cs="Times New Roman"/>
          <w:sz w:val="24"/>
          <w:szCs w:val="24"/>
        </w:rPr>
        <w:t>„Pavao Šubić</w:t>
      </w:r>
      <w:r w:rsidR="00236FEB" w:rsidRPr="00236FEB">
        <w:rPr>
          <w:rFonts w:ascii="Times New Roman" w:hAnsi="Times New Roman" w:cs="Times New Roman"/>
          <w:sz w:val="24"/>
          <w:szCs w:val="24"/>
        </w:rPr>
        <w:t>”</w:t>
      </w:r>
      <w:r w:rsidRPr="0032047A">
        <w:rPr>
          <w:rFonts w:ascii="Times New Roman" w:hAnsi="Times New Roman" w:cs="Times New Roman"/>
          <w:sz w:val="24"/>
          <w:szCs w:val="24"/>
        </w:rPr>
        <w:t xml:space="preserve"> prihvaća ostavku i jednoglasno donosi</w:t>
      </w:r>
    </w:p>
    <w:p w14:paraId="5F01B777" w14:textId="77777777" w:rsidR="00826255" w:rsidRPr="0032047A" w:rsidRDefault="00826255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DED84" w14:textId="77777777" w:rsidR="0032047A" w:rsidRPr="0032047A" w:rsidRDefault="0032047A" w:rsidP="00895905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047A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B2DC98D" w14:textId="6C1B09B6" w:rsidR="0032047A" w:rsidRPr="00826255" w:rsidRDefault="0032047A" w:rsidP="00826255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6255">
        <w:rPr>
          <w:rFonts w:ascii="Times New Roman" w:hAnsi="Times New Roman" w:cs="Times New Roman"/>
          <w:b/>
          <w:bCs/>
          <w:sz w:val="24"/>
          <w:szCs w:val="24"/>
        </w:rPr>
        <w:t>o razrješenju predsjednice Vijeća Mjesnog odbora „Pavao Šubić</w:t>
      </w:r>
      <w:r w:rsidR="00236FEB" w:rsidRPr="00826255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64507B6F" w14:textId="77777777" w:rsidR="00826255" w:rsidRPr="0032047A" w:rsidRDefault="00826255" w:rsidP="0082625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0E1162" w14:textId="3783C05C" w:rsidR="0032047A" w:rsidRPr="0032047A" w:rsidRDefault="0032047A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47A">
        <w:rPr>
          <w:rFonts w:ascii="Times New Roman" w:hAnsi="Times New Roman" w:cs="Times New Roman"/>
          <w:sz w:val="24"/>
          <w:szCs w:val="24"/>
        </w:rPr>
        <w:t>I</w:t>
      </w:r>
      <w:r w:rsidR="00236FEB">
        <w:rPr>
          <w:rFonts w:ascii="Times New Roman" w:hAnsi="Times New Roman" w:cs="Times New Roman"/>
          <w:sz w:val="24"/>
          <w:szCs w:val="24"/>
        </w:rPr>
        <w:t>.</w:t>
      </w:r>
      <w:r w:rsidRPr="0032047A">
        <w:rPr>
          <w:rFonts w:ascii="Times New Roman" w:hAnsi="Times New Roman" w:cs="Times New Roman"/>
          <w:sz w:val="24"/>
          <w:szCs w:val="24"/>
        </w:rPr>
        <w:tab/>
        <w:t>Utvrđuje se da je N</w:t>
      </w:r>
      <w:r>
        <w:rPr>
          <w:rFonts w:ascii="Times New Roman" w:hAnsi="Times New Roman" w:cs="Times New Roman"/>
          <w:sz w:val="24"/>
          <w:szCs w:val="24"/>
        </w:rPr>
        <w:t>ikolina Hrust</w:t>
      </w:r>
      <w:r w:rsidRPr="0032047A">
        <w:rPr>
          <w:rFonts w:ascii="Times New Roman" w:hAnsi="Times New Roman" w:cs="Times New Roman"/>
          <w:sz w:val="24"/>
          <w:szCs w:val="24"/>
        </w:rPr>
        <w:t xml:space="preserve"> podnijela ostavku na dužnost predsjednice Vijeća Mjesnog odbora </w:t>
      </w:r>
      <w:r>
        <w:rPr>
          <w:rFonts w:ascii="Times New Roman" w:hAnsi="Times New Roman" w:cs="Times New Roman"/>
          <w:sz w:val="24"/>
          <w:szCs w:val="24"/>
        </w:rPr>
        <w:t>„Pavao Šubić</w:t>
      </w:r>
      <w:r w:rsidR="00236FEB" w:rsidRPr="00236FEB">
        <w:rPr>
          <w:rFonts w:ascii="Times New Roman" w:hAnsi="Times New Roman" w:cs="Times New Roman"/>
          <w:sz w:val="24"/>
          <w:szCs w:val="24"/>
        </w:rPr>
        <w:t>”</w:t>
      </w:r>
      <w:r w:rsidRPr="0032047A">
        <w:rPr>
          <w:rFonts w:ascii="Times New Roman" w:hAnsi="Times New Roman" w:cs="Times New Roman"/>
          <w:sz w:val="24"/>
          <w:szCs w:val="24"/>
        </w:rPr>
        <w:t xml:space="preserve"> dana </w:t>
      </w:r>
      <w:r w:rsidR="00826255">
        <w:rPr>
          <w:rFonts w:ascii="Times New Roman" w:hAnsi="Times New Roman" w:cs="Times New Roman"/>
          <w:sz w:val="24"/>
          <w:szCs w:val="24"/>
        </w:rPr>
        <w:t>11</w:t>
      </w:r>
      <w:r w:rsidRPr="00320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siječnja</w:t>
      </w:r>
      <w:r w:rsidRPr="0032047A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2047A">
        <w:rPr>
          <w:rFonts w:ascii="Times New Roman" w:hAnsi="Times New Roman" w:cs="Times New Roman"/>
          <w:sz w:val="24"/>
          <w:szCs w:val="24"/>
        </w:rPr>
        <w:t>.</w:t>
      </w:r>
    </w:p>
    <w:p w14:paraId="66DC8373" w14:textId="01EA5024" w:rsidR="0032047A" w:rsidRPr="0032047A" w:rsidRDefault="0032047A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47A">
        <w:rPr>
          <w:rFonts w:ascii="Times New Roman" w:hAnsi="Times New Roman" w:cs="Times New Roman"/>
          <w:sz w:val="24"/>
          <w:szCs w:val="24"/>
        </w:rPr>
        <w:t>II</w:t>
      </w:r>
      <w:r w:rsidR="00236FEB">
        <w:rPr>
          <w:rFonts w:ascii="Times New Roman" w:hAnsi="Times New Roman" w:cs="Times New Roman"/>
          <w:sz w:val="24"/>
          <w:szCs w:val="24"/>
        </w:rPr>
        <w:t>.</w:t>
      </w:r>
      <w:r w:rsidRPr="0032047A">
        <w:rPr>
          <w:rFonts w:ascii="Times New Roman" w:hAnsi="Times New Roman" w:cs="Times New Roman"/>
          <w:sz w:val="24"/>
          <w:szCs w:val="24"/>
        </w:rPr>
        <w:tab/>
        <w:t>N</w:t>
      </w:r>
      <w:r>
        <w:rPr>
          <w:rFonts w:ascii="Times New Roman" w:hAnsi="Times New Roman" w:cs="Times New Roman"/>
          <w:sz w:val="24"/>
          <w:szCs w:val="24"/>
        </w:rPr>
        <w:t>ikolina Hrust</w:t>
      </w:r>
      <w:r w:rsidRPr="0032047A">
        <w:rPr>
          <w:rFonts w:ascii="Times New Roman" w:hAnsi="Times New Roman" w:cs="Times New Roman"/>
          <w:sz w:val="24"/>
          <w:szCs w:val="24"/>
        </w:rPr>
        <w:t xml:space="preserve"> razrješuje se dužnosti predsjednice Vijeća Mjesnog odbora </w:t>
      </w:r>
      <w:r>
        <w:rPr>
          <w:rFonts w:ascii="Times New Roman" w:hAnsi="Times New Roman" w:cs="Times New Roman"/>
          <w:sz w:val="24"/>
          <w:szCs w:val="24"/>
        </w:rPr>
        <w:t>„Pavao Šubić</w:t>
      </w:r>
      <w:r w:rsidR="00236FEB" w:rsidRPr="00236FEB">
        <w:rPr>
          <w:rFonts w:ascii="Times New Roman" w:hAnsi="Times New Roman" w:cs="Times New Roman"/>
          <w:sz w:val="24"/>
          <w:szCs w:val="24"/>
        </w:rPr>
        <w:t>”</w:t>
      </w:r>
      <w:r w:rsidRPr="0032047A">
        <w:rPr>
          <w:rFonts w:ascii="Times New Roman" w:hAnsi="Times New Roman" w:cs="Times New Roman"/>
          <w:sz w:val="24"/>
          <w:szCs w:val="24"/>
        </w:rPr>
        <w:t xml:space="preserve"> danom utvrđivanja podnošenja ostavke </w:t>
      </w:r>
      <w:r w:rsidR="00826255">
        <w:rPr>
          <w:rFonts w:ascii="Times New Roman" w:hAnsi="Times New Roman" w:cs="Times New Roman"/>
          <w:sz w:val="24"/>
          <w:szCs w:val="24"/>
        </w:rPr>
        <w:t>11</w:t>
      </w:r>
      <w:r w:rsidRPr="00320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siječnja </w:t>
      </w:r>
      <w:r w:rsidRPr="0032047A">
        <w:rPr>
          <w:rFonts w:ascii="Times New Roman" w:hAnsi="Times New Roman" w:cs="Times New Roman"/>
          <w:sz w:val="24"/>
          <w:szCs w:val="24"/>
        </w:rPr>
        <w:t>202</w:t>
      </w:r>
      <w:r w:rsidR="00826255">
        <w:rPr>
          <w:rFonts w:ascii="Times New Roman" w:hAnsi="Times New Roman" w:cs="Times New Roman"/>
          <w:sz w:val="24"/>
          <w:szCs w:val="24"/>
        </w:rPr>
        <w:t>3</w:t>
      </w:r>
      <w:r w:rsidRPr="0032047A">
        <w:rPr>
          <w:rFonts w:ascii="Times New Roman" w:hAnsi="Times New Roman" w:cs="Times New Roman"/>
          <w:sz w:val="24"/>
          <w:szCs w:val="24"/>
        </w:rPr>
        <w:t>.</w:t>
      </w:r>
    </w:p>
    <w:p w14:paraId="3BE41A39" w14:textId="75C79CFD" w:rsidR="0032047A" w:rsidRPr="0032047A" w:rsidRDefault="0032047A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47A">
        <w:rPr>
          <w:rFonts w:ascii="Times New Roman" w:hAnsi="Times New Roman" w:cs="Times New Roman"/>
          <w:sz w:val="24"/>
          <w:szCs w:val="24"/>
        </w:rPr>
        <w:t>III</w:t>
      </w:r>
      <w:r w:rsidR="00236FEB">
        <w:rPr>
          <w:rFonts w:ascii="Times New Roman" w:hAnsi="Times New Roman" w:cs="Times New Roman"/>
          <w:sz w:val="24"/>
          <w:szCs w:val="24"/>
        </w:rPr>
        <w:t>.</w:t>
      </w:r>
      <w:r w:rsidRPr="0032047A">
        <w:rPr>
          <w:rFonts w:ascii="Times New Roman" w:hAnsi="Times New Roman" w:cs="Times New Roman"/>
          <w:sz w:val="24"/>
          <w:szCs w:val="24"/>
        </w:rPr>
        <w:tab/>
        <w:t xml:space="preserve">Ovaj će zaključak biti objavljen na oglasnoj ploči u sjedištu Mjesnog odbora </w:t>
      </w:r>
      <w:r>
        <w:rPr>
          <w:rFonts w:ascii="Times New Roman" w:hAnsi="Times New Roman" w:cs="Times New Roman"/>
          <w:sz w:val="24"/>
          <w:szCs w:val="24"/>
        </w:rPr>
        <w:t>„Pavao Šubić</w:t>
      </w:r>
      <w:r w:rsidR="007C4E0A" w:rsidRPr="007C4E0A">
        <w:rPr>
          <w:rFonts w:ascii="Times New Roman" w:hAnsi="Times New Roman" w:cs="Times New Roman"/>
          <w:sz w:val="24"/>
          <w:szCs w:val="24"/>
        </w:rPr>
        <w:t>”</w:t>
      </w:r>
      <w:r w:rsidRPr="0032047A">
        <w:rPr>
          <w:rFonts w:ascii="Times New Roman" w:hAnsi="Times New Roman" w:cs="Times New Roman"/>
          <w:sz w:val="24"/>
          <w:szCs w:val="24"/>
        </w:rPr>
        <w:t>.</w:t>
      </w:r>
    </w:p>
    <w:p w14:paraId="70549E30" w14:textId="77777777" w:rsidR="0032047A" w:rsidRPr="0032047A" w:rsidRDefault="0032047A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57D69" w14:textId="4C371C79" w:rsidR="0032047A" w:rsidRPr="0032047A" w:rsidRDefault="0032047A" w:rsidP="0089590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047A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1B4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047A">
        <w:rPr>
          <w:rFonts w:ascii="Times New Roman" w:hAnsi="Times New Roman" w:cs="Times New Roman"/>
          <w:b/>
          <w:bCs/>
          <w:sz w:val="24"/>
          <w:szCs w:val="24"/>
        </w:rPr>
        <w:t>2. Zaključak o razrješenju potpredsjedni</w:t>
      </w:r>
      <w:r w:rsidR="005F62B8">
        <w:rPr>
          <w:rFonts w:ascii="Times New Roman" w:hAnsi="Times New Roman" w:cs="Times New Roman"/>
          <w:b/>
          <w:bCs/>
          <w:sz w:val="24"/>
          <w:szCs w:val="24"/>
        </w:rPr>
        <w:t>ka</w:t>
      </w:r>
      <w:r w:rsidRPr="0032047A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</w:t>
      </w:r>
      <w:r w:rsidR="005F62B8">
        <w:rPr>
          <w:rFonts w:ascii="Times New Roman" w:hAnsi="Times New Roman" w:cs="Times New Roman"/>
          <w:b/>
          <w:bCs/>
          <w:sz w:val="24"/>
          <w:szCs w:val="24"/>
        </w:rPr>
        <w:t>„Pavao Šubić</w:t>
      </w:r>
      <w:r w:rsidR="007C4E0A" w:rsidRPr="007C4E0A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186CADB" w14:textId="5DF8B4FE" w:rsidR="0032047A" w:rsidRPr="0032047A" w:rsidRDefault="0032047A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47A">
        <w:rPr>
          <w:rFonts w:ascii="Times New Roman" w:hAnsi="Times New Roman" w:cs="Times New Roman"/>
          <w:sz w:val="24"/>
          <w:szCs w:val="24"/>
        </w:rPr>
        <w:t>Potpredsjedni</w:t>
      </w:r>
      <w:r w:rsidR="005F62B8">
        <w:rPr>
          <w:rFonts w:ascii="Times New Roman" w:hAnsi="Times New Roman" w:cs="Times New Roman"/>
          <w:sz w:val="24"/>
          <w:szCs w:val="24"/>
        </w:rPr>
        <w:t>k</w:t>
      </w:r>
      <w:r w:rsidRPr="0032047A">
        <w:rPr>
          <w:rFonts w:ascii="Times New Roman" w:hAnsi="Times New Roman" w:cs="Times New Roman"/>
          <w:sz w:val="24"/>
          <w:szCs w:val="24"/>
        </w:rPr>
        <w:t xml:space="preserve"> </w:t>
      </w:r>
      <w:r w:rsidR="007C4E0A">
        <w:rPr>
          <w:rFonts w:ascii="Times New Roman" w:hAnsi="Times New Roman" w:cs="Times New Roman"/>
          <w:sz w:val="24"/>
          <w:szCs w:val="24"/>
        </w:rPr>
        <w:t xml:space="preserve">Vijeća </w:t>
      </w:r>
      <w:r w:rsidRPr="0032047A">
        <w:rPr>
          <w:rFonts w:ascii="Times New Roman" w:hAnsi="Times New Roman" w:cs="Times New Roman"/>
          <w:sz w:val="24"/>
          <w:szCs w:val="24"/>
        </w:rPr>
        <w:t xml:space="preserve">Mjesnog odbora </w:t>
      </w:r>
      <w:r w:rsidR="005F62B8">
        <w:rPr>
          <w:rFonts w:ascii="Times New Roman" w:hAnsi="Times New Roman" w:cs="Times New Roman"/>
          <w:sz w:val="24"/>
          <w:szCs w:val="24"/>
        </w:rPr>
        <w:t>„Pavao Šubić</w:t>
      </w:r>
      <w:r w:rsidR="009B72F9" w:rsidRPr="009B72F9">
        <w:rPr>
          <w:rFonts w:ascii="Times New Roman" w:hAnsi="Times New Roman" w:cs="Times New Roman"/>
          <w:sz w:val="24"/>
          <w:szCs w:val="24"/>
        </w:rPr>
        <w:t>”</w:t>
      </w:r>
      <w:r w:rsidRPr="0032047A">
        <w:rPr>
          <w:rFonts w:ascii="Times New Roman" w:hAnsi="Times New Roman" w:cs="Times New Roman"/>
          <w:sz w:val="24"/>
          <w:szCs w:val="24"/>
        </w:rPr>
        <w:t xml:space="preserve"> </w:t>
      </w:r>
      <w:r w:rsidR="005F62B8">
        <w:rPr>
          <w:rFonts w:ascii="Times New Roman" w:hAnsi="Times New Roman" w:cs="Times New Roman"/>
          <w:sz w:val="24"/>
          <w:szCs w:val="24"/>
        </w:rPr>
        <w:t>Neven Penzar</w:t>
      </w:r>
      <w:r w:rsidRPr="0032047A">
        <w:rPr>
          <w:rFonts w:ascii="Times New Roman" w:hAnsi="Times New Roman" w:cs="Times New Roman"/>
          <w:sz w:val="24"/>
          <w:szCs w:val="24"/>
        </w:rPr>
        <w:t xml:space="preserve"> podni</w:t>
      </w:r>
      <w:r w:rsidR="005F62B8">
        <w:rPr>
          <w:rFonts w:ascii="Times New Roman" w:hAnsi="Times New Roman" w:cs="Times New Roman"/>
          <w:sz w:val="24"/>
          <w:szCs w:val="24"/>
        </w:rPr>
        <w:t>o</w:t>
      </w:r>
      <w:r w:rsidRPr="0032047A">
        <w:rPr>
          <w:rFonts w:ascii="Times New Roman" w:hAnsi="Times New Roman" w:cs="Times New Roman"/>
          <w:sz w:val="24"/>
          <w:szCs w:val="24"/>
        </w:rPr>
        <w:t xml:space="preserve"> je ostavku na mjesto potpredsjedni</w:t>
      </w:r>
      <w:r w:rsidR="005F62B8">
        <w:rPr>
          <w:rFonts w:ascii="Times New Roman" w:hAnsi="Times New Roman" w:cs="Times New Roman"/>
          <w:sz w:val="24"/>
          <w:szCs w:val="24"/>
        </w:rPr>
        <w:t>ka</w:t>
      </w:r>
      <w:r w:rsidR="003F6248">
        <w:rPr>
          <w:rFonts w:ascii="Times New Roman" w:hAnsi="Times New Roman" w:cs="Times New Roman"/>
          <w:sz w:val="24"/>
          <w:szCs w:val="24"/>
        </w:rPr>
        <w:t xml:space="preserve"> mjesnog odbora</w:t>
      </w:r>
      <w:r w:rsidR="005F62B8">
        <w:rPr>
          <w:rFonts w:ascii="Times New Roman" w:hAnsi="Times New Roman" w:cs="Times New Roman"/>
          <w:sz w:val="24"/>
          <w:szCs w:val="24"/>
        </w:rPr>
        <w:t>.</w:t>
      </w:r>
    </w:p>
    <w:p w14:paraId="2B20F4AC" w14:textId="2F87CA1F" w:rsidR="0032047A" w:rsidRDefault="0032047A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47A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 w:rsidR="005F62B8">
        <w:rPr>
          <w:rFonts w:ascii="Times New Roman" w:hAnsi="Times New Roman" w:cs="Times New Roman"/>
          <w:sz w:val="24"/>
          <w:szCs w:val="24"/>
        </w:rPr>
        <w:t>„Pavao Šubić</w:t>
      </w:r>
      <w:r w:rsidR="009B72F9" w:rsidRPr="009B72F9">
        <w:rPr>
          <w:rFonts w:ascii="Times New Roman" w:hAnsi="Times New Roman" w:cs="Times New Roman"/>
          <w:sz w:val="24"/>
          <w:szCs w:val="24"/>
        </w:rPr>
        <w:t>”</w:t>
      </w:r>
      <w:r w:rsidRPr="0032047A">
        <w:rPr>
          <w:rFonts w:ascii="Times New Roman" w:hAnsi="Times New Roman" w:cs="Times New Roman"/>
          <w:sz w:val="24"/>
          <w:szCs w:val="24"/>
        </w:rPr>
        <w:t xml:space="preserve"> prihvaća ostavku i jednoglasno donosi</w:t>
      </w:r>
    </w:p>
    <w:p w14:paraId="0761CE99" w14:textId="77777777" w:rsidR="00826255" w:rsidRPr="0032047A" w:rsidRDefault="00826255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1EB8A" w14:textId="77777777" w:rsidR="0032047A" w:rsidRPr="005F62B8" w:rsidRDefault="0032047A" w:rsidP="00895905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2B8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14B607D5" w14:textId="4CB0ECDC" w:rsidR="0032047A" w:rsidRDefault="0032047A" w:rsidP="00826255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6255">
        <w:rPr>
          <w:rFonts w:ascii="Times New Roman" w:hAnsi="Times New Roman" w:cs="Times New Roman"/>
          <w:b/>
          <w:bCs/>
          <w:sz w:val="24"/>
          <w:szCs w:val="24"/>
        </w:rPr>
        <w:t>o razrješenju potpredsjedni</w:t>
      </w:r>
      <w:r w:rsidR="005F62B8" w:rsidRPr="00826255">
        <w:rPr>
          <w:rFonts w:ascii="Times New Roman" w:hAnsi="Times New Roman" w:cs="Times New Roman"/>
          <w:b/>
          <w:bCs/>
          <w:sz w:val="24"/>
          <w:szCs w:val="24"/>
        </w:rPr>
        <w:t>ka</w:t>
      </w:r>
      <w:r w:rsidRPr="00826255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</w:t>
      </w:r>
      <w:r w:rsidR="005F62B8" w:rsidRPr="00826255">
        <w:rPr>
          <w:rFonts w:ascii="Times New Roman" w:hAnsi="Times New Roman" w:cs="Times New Roman"/>
          <w:b/>
          <w:bCs/>
          <w:sz w:val="24"/>
          <w:szCs w:val="24"/>
        </w:rPr>
        <w:t>„Pavao Šubić</w:t>
      </w:r>
      <w:r w:rsidR="006A3337" w:rsidRPr="00826255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3A7B8346" w14:textId="77777777" w:rsidR="00123AC1" w:rsidRPr="00826255" w:rsidRDefault="00123AC1" w:rsidP="00826255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C2DC53" w14:textId="5726B83D" w:rsidR="0032047A" w:rsidRPr="0032047A" w:rsidRDefault="0032047A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47A">
        <w:rPr>
          <w:rFonts w:ascii="Times New Roman" w:hAnsi="Times New Roman" w:cs="Times New Roman"/>
          <w:sz w:val="24"/>
          <w:szCs w:val="24"/>
        </w:rPr>
        <w:t>I</w:t>
      </w:r>
      <w:r w:rsidR="006A3337">
        <w:rPr>
          <w:rFonts w:ascii="Times New Roman" w:hAnsi="Times New Roman" w:cs="Times New Roman"/>
          <w:sz w:val="24"/>
          <w:szCs w:val="24"/>
        </w:rPr>
        <w:t>.</w:t>
      </w:r>
      <w:r w:rsidRPr="0032047A">
        <w:rPr>
          <w:rFonts w:ascii="Times New Roman" w:hAnsi="Times New Roman" w:cs="Times New Roman"/>
          <w:sz w:val="24"/>
          <w:szCs w:val="24"/>
        </w:rPr>
        <w:tab/>
        <w:t xml:space="preserve">Utvrđuje se da je </w:t>
      </w:r>
      <w:r w:rsidR="001B42DC">
        <w:rPr>
          <w:rFonts w:ascii="Times New Roman" w:hAnsi="Times New Roman" w:cs="Times New Roman"/>
          <w:sz w:val="24"/>
          <w:szCs w:val="24"/>
        </w:rPr>
        <w:t>Neven Penzar</w:t>
      </w:r>
      <w:r w:rsidRPr="0032047A">
        <w:rPr>
          <w:rFonts w:ascii="Times New Roman" w:hAnsi="Times New Roman" w:cs="Times New Roman"/>
          <w:sz w:val="24"/>
          <w:szCs w:val="24"/>
        </w:rPr>
        <w:t xml:space="preserve"> podni</w:t>
      </w:r>
      <w:r w:rsidR="001B42DC">
        <w:rPr>
          <w:rFonts w:ascii="Times New Roman" w:hAnsi="Times New Roman" w:cs="Times New Roman"/>
          <w:sz w:val="24"/>
          <w:szCs w:val="24"/>
        </w:rPr>
        <w:t>o</w:t>
      </w:r>
      <w:r w:rsidRPr="0032047A">
        <w:rPr>
          <w:rFonts w:ascii="Times New Roman" w:hAnsi="Times New Roman" w:cs="Times New Roman"/>
          <w:sz w:val="24"/>
          <w:szCs w:val="24"/>
        </w:rPr>
        <w:t xml:space="preserve"> ostavku na dužnost potpredsjedn</w:t>
      </w:r>
      <w:r w:rsidR="001B42DC">
        <w:rPr>
          <w:rFonts w:ascii="Times New Roman" w:hAnsi="Times New Roman" w:cs="Times New Roman"/>
          <w:sz w:val="24"/>
          <w:szCs w:val="24"/>
        </w:rPr>
        <w:t>ika</w:t>
      </w:r>
      <w:r w:rsidRPr="0032047A">
        <w:rPr>
          <w:rFonts w:ascii="Times New Roman" w:hAnsi="Times New Roman" w:cs="Times New Roman"/>
          <w:sz w:val="24"/>
          <w:szCs w:val="24"/>
        </w:rPr>
        <w:t xml:space="preserve"> Vijeća Mjesnog odbora </w:t>
      </w:r>
      <w:r w:rsidR="001B42DC">
        <w:rPr>
          <w:rFonts w:ascii="Times New Roman" w:hAnsi="Times New Roman" w:cs="Times New Roman"/>
          <w:sz w:val="24"/>
          <w:szCs w:val="24"/>
        </w:rPr>
        <w:t>„Pavao Šubić</w:t>
      </w:r>
      <w:r w:rsidR="006A3337" w:rsidRPr="006A3337">
        <w:rPr>
          <w:rFonts w:ascii="Times New Roman" w:hAnsi="Times New Roman" w:cs="Times New Roman"/>
          <w:sz w:val="24"/>
          <w:szCs w:val="24"/>
        </w:rPr>
        <w:t>”</w:t>
      </w:r>
      <w:r w:rsidRPr="0032047A">
        <w:rPr>
          <w:rFonts w:ascii="Times New Roman" w:hAnsi="Times New Roman" w:cs="Times New Roman"/>
          <w:sz w:val="24"/>
          <w:szCs w:val="24"/>
        </w:rPr>
        <w:t xml:space="preserve"> dana </w:t>
      </w:r>
      <w:r w:rsidR="00123AC1">
        <w:rPr>
          <w:rFonts w:ascii="Times New Roman" w:hAnsi="Times New Roman" w:cs="Times New Roman"/>
          <w:sz w:val="24"/>
          <w:szCs w:val="24"/>
        </w:rPr>
        <w:t>11</w:t>
      </w:r>
      <w:r w:rsidRPr="0032047A">
        <w:rPr>
          <w:rFonts w:ascii="Times New Roman" w:hAnsi="Times New Roman" w:cs="Times New Roman"/>
          <w:sz w:val="24"/>
          <w:szCs w:val="24"/>
        </w:rPr>
        <w:t xml:space="preserve">. </w:t>
      </w:r>
      <w:r w:rsidR="001B42DC">
        <w:rPr>
          <w:rFonts w:ascii="Times New Roman" w:hAnsi="Times New Roman" w:cs="Times New Roman"/>
          <w:sz w:val="24"/>
          <w:szCs w:val="24"/>
        </w:rPr>
        <w:t xml:space="preserve">siječnja </w:t>
      </w:r>
      <w:r w:rsidRPr="0032047A">
        <w:rPr>
          <w:rFonts w:ascii="Times New Roman" w:hAnsi="Times New Roman" w:cs="Times New Roman"/>
          <w:sz w:val="24"/>
          <w:szCs w:val="24"/>
        </w:rPr>
        <w:t>202</w:t>
      </w:r>
      <w:r w:rsidR="001B42DC">
        <w:rPr>
          <w:rFonts w:ascii="Times New Roman" w:hAnsi="Times New Roman" w:cs="Times New Roman"/>
          <w:sz w:val="24"/>
          <w:szCs w:val="24"/>
        </w:rPr>
        <w:t>3</w:t>
      </w:r>
      <w:r w:rsidRPr="0032047A">
        <w:rPr>
          <w:rFonts w:ascii="Times New Roman" w:hAnsi="Times New Roman" w:cs="Times New Roman"/>
          <w:sz w:val="24"/>
          <w:szCs w:val="24"/>
        </w:rPr>
        <w:t>.</w:t>
      </w:r>
    </w:p>
    <w:p w14:paraId="5C1C8B8E" w14:textId="0858C85F" w:rsidR="0032047A" w:rsidRPr="0032047A" w:rsidRDefault="0032047A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47A">
        <w:rPr>
          <w:rFonts w:ascii="Times New Roman" w:hAnsi="Times New Roman" w:cs="Times New Roman"/>
          <w:sz w:val="24"/>
          <w:szCs w:val="24"/>
        </w:rPr>
        <w:t>II</w:t>
      </w:r>
      <w:r w:rsidR="006A3337">
        <w:rPr>
          <w:rFonts w:ascii="Times New Roman" w:hAnsi="Times New Roman" w:cs="Times New Roman"/>
          <w:sz w:val="24"/>
          <w:szCs w:val="24"/>
        </w:rPr>
        <w:t>.</w:t>
      </w:r>
      <w:r w:rsidRPr="0032047A">
        <w:rPr>
          <w:rFonts w:ascii="Times New Roman" w:hAnsi="Times New Roman" w:cs="Times New Roman"/>
          <w:sz w:val="24"/>
          <w:szCs w:val="24"/>
        </w:rPr>
        <w:tab/>
      </w:r>
      <w:r w:rsidR="001B42DC">
        <w:rPr>
          <w:rFonts w:ascii="Times New Roman" w:hAnsi="Times New Roman" w:cs="Times New Roman"/>
          <w:sz w:val="24"/>
          <w:szCs w:val="24"/>
        </w:rPr>
        <w:t>Neven Penzar</w:t>
      </w:r>
      <w:r w:rsidRPr="0032047A">
        <w:rPr>
          <w:rFonts w:ascii="Times New Roman" w:hAnsi="Times New Roman" w:cs="Times New Roman"/>
          <w:sz w:val="24"/>
          <w:szCs w:val="24"/>
        </w:rPr>
        <w:t xml:space="preserve"> razrješuje se dužnosti potpredsjedni</w:t>
      </w:r>
      <w:r w:rsidR="001B42DC">
        <w:rPr>
          <w:rFonts w:ascii="Times New Roman" w:hAnsi="Times New Roman" w:cs="Times New Roman"/>
          <w:sz w:val="24"/>
          <w:szCs w:val="24"/>
        </w:rPr>
        <w:t>ka</w:t>
      </w:r>
      <w:r w:rsidRPr="0032047A">
        <w:rPr>
          <w:rFonts w:ascii="Times New Roman" w:hAnsi="Times New Roman" w:cs="Times New Roman"/>
          <w:sz w:val="24"/>
          <w:szCs w:val="24"/>
        </w:rPr>
        <w:t xml:space="preserve"> Vijeća Mjesnog odbora </w:t>
      </w:r>
      <w:r w:rsidR="001B42DC">
        <w:rPr>
          <w:rFonts w:ascii="Times New Roman" w:hAnsi="Times New Roman" w:cs="Times New Roman"/>
          <w:sz w:val="24"/>
          <w:szCs w:val="24"/>
        </w:rPr>
        <w:t>„Pavao Šubić</w:t>
      </w:r>
      <w:r w:rsidR="006A3337" w:rsidRPr="006A3337">
        <w:rPr>
          <w:rFonts w:ascii="Times New Roman" w:hAnsi="Times New Roman" w:cs="Times New Roman"/>
          <w:sz w:val="24"/>
          <w:szCs w:val="24"/>
        </w:rPr>
        <w:t>”</w:t>
      </w:r>
      <w:r w:rsidRPr="0032047A">
        <w:rPr>
          <w:rFonts w:ascii="Times New Roman" w:hAnsi="Times New Roman" w:cs="Times New Roman"/>
          <w:sz w:val="24"/>
          <w:szCs w:val="24"/>
        </w:rPr>
        <w:t xml:space="preserve"> danom utvrđivanja podnošenja ostavke </w:t>
      </w:r>
      <w:r w:rsidR="00123AC1">
        <w:rPr>
          <w:rFonts w:ascii="Times New Roman" w:hAnsi="Times New Roman" w:cs="Times New Roman"/>
          <w:sz w:val="24"/>
          <w:szCs w:val="24"/>
        </w:rPr>
        <w:t>11</w:t>
      </w:r>
      <w:r w:rsidRPr="0032047A">
        <w:rPr>
          <w:rFonts w:ascii="Times New Roman" w:hAnsi="Times New Roman" w:cs="Times New Roman"/>
          <w:sz w:val="24"/>
          <w:szCs w:val="24"/>
        </w:rPr>
        <w:t xml:space="preserve">. </w:t>
      </w:r>
      <w:r w:rsidR="001B42DC">
        <w:rPr>
          <w:rFonts w:ascii="Times New Roman" w:hAnsi="Times New Roman" w:cs="Times New Roman"/>
          <w:sz w:val="24"/>
          <w:szCs w:val="24"/>
        </w:rPr>
        <w:t xml:space="preserve">siječnja </w:t>
      </w:r>
      <w:r w:rsidRPr="0032047A">
        <w:rPr>
          <w:rFonts w:ascii="Times New Roman" w:hAnsi="Times New Roman" w:cs="Times New Roman"/>
          <w:sz w:val="24"/>
          <w:szCs w:val="24"/>
        </w:rPr>
        <w:t>202</w:t>
      </w:r>
      <w:r w:rsidR="001B42DC">
        <w:rPr>
          <w:rFonts w:ascii="Times New Roman" w:hAnsi="Times New Roman" w:cs="Times New Roman"/>
          <w:sz w:val="24"/>
          <w:szCs w:val="24"/>
        </w:rPr>
        <w:t>3</w:t>
      </w:r>
      <w:r w:rsidRPr="0032047A">
        <w:rPr>
          <w:rFonts w:ascii="Times New Roman" w:hAnsi="Times New Roman" w:cs="Times New Roman"/>
          <w:sz w:val="24"/>
          <w:szCs w:val="24"/>
        </w:rPr>
        <w:t>.</w:t>
      </w:r>
    </w:p>
    <w:p w14:paraId="2345762E" w14:textId="204FB032" w:rsidR="0032047A" w:rsidRPr="0032047A" w:rsidRDefault="0032047A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47A">
        <w:rPr>
          <w:rFonts w:ascii="Times New Roman" w:hAnsi="Times New Roman" w:cs="Times New Roman"/>
          <w:sz w:val="24"/>
          <w:szCs w:val="24"/>
        </w:rPr>
        <w:t>III</w:t>
      </w:r>
      <w:r w:rsidR="006A3337">
        <w:rPr>
          <w:rFonts w:ascii="Times New Roman" w:hAnsi="Times New Roman" w:cs="Times New Roman"/>
          <w:sz w:val="24"/>
          <w:szCs w:val="24"/>
        </w:rPr>
        <w:t>.</w:t>
      </w:r>
      <w:r w:rsidRPr="0032047A">
        <w:rPr>
          <w:rFonts w:ascii="Times New Roman" w:hAnsi="Times New Roman" w:cs="Times New Roman"/>
          <w:sz w:val="24"/>
          <w:szCs w:val="24"/>
        </w:rPr>
        <w:tab/>
        <w:t>Ovaj će zaključak biti objavljen na oglasnoj ploči u sjedištu Mjesnog odbora</w:t>
      </w:r>
      <w:r w:rsidR="006A3337">
        <w:rPr>
          <w:rFonts w:ascii="Times New Roman" w:hAnsi="Times New Roman" w:cs="Times New Roman"/>
          <w:sz w:val="24"/>
          <w:szCs w:val="24"/>
        </w:rPr>
        <w:t xml:space="preserve"> </w:t>
      </w:r>
      <w:r w:rsidR="006A3337" w:rsidRPr="006A3337">
        <w:rPr>
          <w:rFonts w:ascii="Times New Roman" w:hAnsi="Times New Roman" w:cs="Times New Roman"/>
          <w:sz w:val="24"/>
          <w:szCs w:val="24"/>
        </w:rPr>
        <w:t>„Pavao Šubić”</w:t>
      </w:r>
      <w:r w:rsidRPr="0032047A">
        <w:rPr>
          <w:rFonts w:ascii="Times New Roman" w:hAnsi="Times New Roman" w:cs="Times New Roman"/>
          <w:sz w:val="24"/>
          <w:szCs w:val="24"/>
        </w:rPr>
        <w:t>.</w:t>
      </w:r>
    </w:p>
    <w:p w14:paraId="5FD9A50B" w14:textId="7999C548" w:rsidR="0032047A" w:rsidRDefault="0032047A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F046C" w14:textId="77777777" w:rsidR="00123AC1" w:rsidRDefault="00123AC1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5A7129" w14:textId="77777777" w:rsidR="00EC65F4" w:rsidRDefault="00EC65F4" w:rsidP="0089590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9D8AD6" w14:textId="5E464F3B" w:rsidR="0032047A" w:rsidRPr="001B42DC" w:rsidRDefault="0032047A" w:rsidP="0089590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42DC">
        <w:rPr>
          <w:rFonts w:ascii="Times New Roman" w:hAnsi="Times New Roman" w:cs="Times New Roman"/>
          <w:b/>
          <w:bCs/>
          <w:sz w:val="24"/>
          <w:szCs w:val="24"/>
        </w:rPr>
        <w:lastRenderedPageBreak/>
        <w:t>Ad</w:t>
      </w:r>
      <w:r w:rsidR="001B4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42DC">
        <w:rPr>
          <w:rFonts w:ascii="Times New Roman" w:hAnsi="Times New Roman" w:cs="Times New Roman"/>
          <w:b/>
          <w:bCs/>
          <w:sz w:val="24"/>
          <w:szCs w:val="24"/>
        </w:rPr>
        <w:t>3. Izbor predsjedni</w:t>
      </w:r>
      <w:r w:rsidR="001B42DC">
        <w:rPr>
          <w:rFonts w:ascii="Times New Roman" w:hAnsi="Times New Roman" w:cs="Times New Roman"/>
          <w:b/>
          <w:bCs/>
          <w:sz w:val="24"/>
          <w:szCs w:val="24"/>
        </w:rPr>
        <w:t>ka</w:t>
      </w:r>
      <w:r w:rsidRPr="001B42DC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</w:t>
      </w:r>
      <w:r w:rsidR="001B42DC">
        <w:rPr>
          <w:rFonts w:ascii="Times New Roman" w:hAnsi="Times New Roman" w:cs="Times New Roman"/>
          <w:b/>
          <w:bCs/>
          <w:sz w:val="24"/>
          <w:szCs w:val="24"/>
        </w:rPr>
        <w:t>„Pavao Šubić</w:t>
      </w:r>
      <w:r w:rsidR="002733F2" w:rsidRPr="002733F2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37DBAAF5" w14:textId="7B5996BF" w:rsidR="0032047A" w:rsidRPr="0032047A" w:rsidRDefault="0032047A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47A">
        <w:rPr>
          <w:rFonts w:ascii="Times New Roman" w:hAnsi="Times New Roman" w:cs="Times New Roman"/>
          <w:sz w:val="24"/>
          <w:szCs w:val="24"/>
        </w:rPr>
        <w:t>Za predsjedni</w:t>
      </w:r>
      <w:r w:rsidR="001B42DC">
        <w:rPr>
          <w:rFonts w:ascii="Times New Roman" w:hAnsi="Times New Roman" w:cs="Times New Roman"/>
          <w:sz w:val="24"/>
          <w:szCs w:val="24"/>
        </w:rPr>
        <w:t>ka</w:t>
      </w:r>
      <w:r w:rsidRPr="0032047A">
        <w:rPr>
          <w:rFonts w:ascii="Times New Roman" w:hAnsi="Times New Roman" w:cs="Times New Roman"/>
          <w:sz w:val="24"/>
          <w:szCs w:val="24"/>
        </w:rPr>
        <w:t xml:space="preserve"> Vijeća predlaže se </w:t>
      </w:r>
      <w:r w:rsidR="001B42DC">
        <w:rPr>
          <w:rFonts w:ascii="Times New Roman" w:hAnsi="Times New Roman" w:cs="Times New Roman"/>
          <w:sz w:val="24"/>
          <w:szCs w:val="24"/>
        </w:rPr>
        <w:t>Neven Penzar</w:t>
      </w:r>
      <w:r w:rsidRPr="0032047A">
        <w:rPr>
          <w:rFonts w:ascii="Times New Roman" w:hAnsi="Times New Roman" w:cs="Times New Roman"/>
          <w:sz w:val="24"/>
          <w:szCs w:val="24"/>
        </w:rPr>
        <w:t>.</w:t>
      </w:r>
    </w:p>
    <w:p w14:paraId="013A5625" w14:textId="46796938" w:rsidR="0032047A" w:rsidRDefault="0032047A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47A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 w:rsidR="00F5669F" w:rsidRPr="00F5669F">
        <w:rPr>
          <w:rFonts w:ascii="Times New Roman" w:hAnsi="Times New Roman" w:cs="Times New Roman"/>
          <w:sz w:val="24"/>
          <w:szCs w:val="24"/>
        </w:rPr>
        <w:t>„Pavao Šubić”</w:t>
      </w:r>
      <w:r w:rsidR="00F5669F">
        <w:rPr>
          <w:rFonts w:ascii="Times New Roman" w:hAnsi="Times New Roman" w:cs="Times New Roman"/>
          <w:sz w:val="24"/>
          <w:szCs w:val="24"/>
        </w:rPr>
        <w:t xml:space="preserve"> </w:t>
      </w:r>
      <w:r w:rsidRPr="0032047A">
        <w:rPr>
          <w:rFonts w:ascii="Times New Roman" w:hAnsi="Times New Roman" w:cs="Times New Roman"/>
          <w:sz w:val="24"/>
          <w:szCs w:val="24"/>
        </w:rPr>
        <w:t>prihvaća prijedlog i jednoglasno donosi</w:t>
      </w:r>
    </w:p>
    <w:p w14:paraId="3AC655D9" w14:textId="77777777" w:rsidR="00123AC1" w:rsidRPr="0032047A" w:rsidRDefault="00123AC1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2F6E34" w14:textId="77777777" w:rsidR="0032047A" w:rsidRPr="001B42DC" w:rsidRDefault="0032047A" w:rsidP="00895905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2DC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4A3A97E" w14:textId="65D82AC4" w:rsidR="0032047A" w:rsidRDefault="0032047A" w:rsidP="00123AC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3AC1">
        <w:rPr>
          <w:rFonts w:ascii="Times New Roman" w:hAnsi="Times New Roman" w:cs="Times New Roman"/>
          <w:b/>
          <w:bCs/>
          <w:sz w:val="24"/>
          <w:szCs w:val="24"/>
        </w:rPr>
        <w:t>o izboru predsjedni</w:t>
      </w:r>
      <w:r w:rsidR="001B42DC" w:rsidRPr="00123AC1">
        <w:rPr>
          <w:rFonts w:ascii="Times New Roman" w:hAnsi="Times New Roman" w:cs="Times New Roman"/>
          <w:b/>
          <w:bCs/>
          <w:sz w:val="24"/>
          <w:szCs w:val="24"/>
        </w:rPr>
        <w:t>ka</w:t>
      </w:r>
      <w:r w:rsidRPr="00123AC1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</w:t>
      </w:r>
      <w:r w:rsidR="001B42DC" w:rsidRPr="00123AC1">
        <w:rPr>
          <w:rFonts w:ascii="Times New Roman" w:hAnsi="Times New Roman" w:cs="Times New Roman"/>
          <w:b/>
          <w:bCs/>
          <w:sz w:val="24"/>
          <w:szCs w:val="24"/>
        </w:rPr>
        <w:t>„Pavao Šubić</w:t>
      </w:r>
      <w:r w:rsidR="00F5669F" w:rsidRPr="00123AC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30ED7F3D" w14:textId="77777777" w:rsidR="00123AC1" w:rsidRPr="00123AC1" w:rsidRDefault="00123AC1" w:rsidP="00123AC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1C1132" w14:textId="3DF28FB0" w:rsidR="0032047A" w:rsidRPr="0032047A" w:rsidRDefault="0032047A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47A">
        <w:rPr>
          <w:rFonts w:ascii="Times New Roman" w:hAnsi="Times New Roman" w:cs="Times New Roman"/>
          <w:sz w:val="24"/>
          <w:szCs w:val="24"/>
        </w:rPr>
        <w:t>I.</w:t>
      </w:r>
      <w:r w:rsidRPr="0032047A">
        <w:rPr>
          <w:rFonts w:ascii="Times New Roman" w:hAnsi="Times New Roman" w:cs="Times New Roman"/>
          <w:sz w:val="24"/>
          <w:szCs w:val="24"/>
        </w:rPr>
        <w:tab/>
        <w:t>Za predsjedni</w:t>
      </w:r>
      <w:r w:rsidR="001B42DC">
        <w:rPr>
          <w:rFonts w:ascii="Times New Roman" w:hAnsi="Times New Roman" w:cs="Times New Roman"/>
          <w:sz w:val="24"/>
          <w:szCs w:val="24"/>
        </w:rPr>
        <w:t>ka</w:t>
      </w:r>
      <w:r w:rsidRPr="0032047A">
        <w:rPr>
          <w:rFonts w:ascii="Times New Roman" w:hAnsi="Times New Roman" w:cs="Times New Roman"/>
          <w:sz w:val="24"/>
          <w:szCs w:val="24"/>
        </w:rPr>
        <w:t xml:space="preserve"> Vijeća Mjesnog odbora </w:t>
      </w:r>
      <w:r w:rsidR="001B42DC">
        <w:rPr>
          <w:rFonts w:ascii="Times New Roman" w:hAnsi="Times New Roman" w:cs="Times New Roman"/>
          <w:sz w:val="24"/>
          <w:szCs w:val="24"/>
        </w:rPr>
        <w:t>„Pavao Šubić</w:t>
      </w:r>
      <w:r w:rsidR="00F5669F" w:rsidRPr="00F5669F">
        <w:rPr>
          <w:rFonts w:ascii="Times New Roman" w:hAnsi="Times New Roman" w:cs="Times New Roman"/>
          <w:sz w:val="24"/>
          <w:szCs w:val="24"/>
        </w:rPr>
        <w:t>”</w:t>
      </w:r>
      <w:r w:rsidRPr="0032047A">
        <w:rPr>
          <w:rFonts w:ascii="Times New Roman" w:hAnsi="Times New Roman" w:cs="Times New Roman"/>
          <w:sz w:val="24"/>
          <w:szCs w:val="24"/>
        </w:rPr>
        <w:t xml:space="preserve"> izabran je </w:t>
      </w:r>
      <w:r w:rsidR="001B42DC">
        <w:rPr>
          <w:rFonts w:ascii="Times New Roman" w:hAnsi="Times New Roman" w:cs="Times New Roman"/>
          <w:sz w:val="24"/>
          <w:szCs w:val="24"/>
        </w:rPr>
        <w:t>Neven Penzar</w:t>
      </w:r>
      <w:r w:rsidRPr="0032047A">
        <w:rPr>
          <w:rFonts w:ascii="Times New Roman" w:hAnsi="Times New Roman" w:cs="Times New Roman"/>
          <w:sz w:val="24"/>
          <w:szCs w:val="24"/>
        </w:rPr>
        <w:t>.</w:t>
      </w:r>
    </w:p>
    <w:p w14:paraId="6B41E490" w14:textId="3C922AAB" w:rsidR="0032047A" w:rsidRPr="0032047A" w:rsidRDefault="0032047A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47A">
        <w:rPr>
          <w:rFonts w:ascii="Times New Roman" w:hAnsi="Times New Roman" w:cs="Times New Roman"/>
          <w:sz w:val="24"/>
          <w:szCs w:val="24"/>
        </w:rPr>
        <w:t>II.</w:t>
      </w:r>
      <w:r w:rsidRPr="0032047A">
        <w:rPr>
          <w:rFonts w:ascii="Times New Roman" w:hAnsi="Times New Roman" w:cs="Times New Roman"/>
          <w:sz w:val="24"/>
          <w:szCs w:val="24"/>
        </w:rPr>
        <w:tab/>
        <w:t xml:space="preserve">Ovaj će zaključak biti objavljen na oglasnoj ploči u sjedištu Mjesnog odbora </w:t>
      </w:r>
      <w:r w:rsidR="001B42DC">
        <w:rPr>
          <w:rFonts w:ascii="Times New Roman" w:hAnsi="Times New Roman" w:cs="Times New Roman"/>
          <w:sz w:val="24"/>
          <w:szCs w:val="24"/>
        </w:rPr>
        <w:t>„Pavao Šubić</w:t>
      </w:r>
      <w:r w:rsidR="00F5669F" w:rsidRPr="00F5669F">
        <w:rPr>
          <w:rFonts w:ascii="Times New Roman" w:hAnsi="Times New Roman" w:cs="Times New Roman"/>
          <w:sz w:val="24"/>
          <w:szCs w:val="24"/>
        </w:rPr>
        <w:t>”</w:t>
      </w:r>
      <w:r w:rsidRPr="0032047A">
        <w:rPr>
          <w:rFonts w:ascii="Times New Roman" w:hAnsi="Times New Roman" w:cs="Times New Roman"/>
          <w:sz w:val="24"/>
          <w:szCs w:val="24"/>
        </w:rPr>
        <w:t>.</w:t>
      </w:r>
    </w:p>
    <w:p w14:paraId="0EF7F5E1" w14:textId="77777777" w:rsidR="0032047A" w:rsidRPr="0032047A" w:rsidRDefault="0032047A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06971" w14:textId="303423EB" w:rsidR="0032047A" w:rsidRPr="001B42DC" w:rsidRDefault="0032047A" w:rsidP="0089590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42DC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5559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42DC">
        <w:rPr>
          <w:rFonts w:ascii="Times New Roman" w:hAnsi="Times New Roman" w:cs="Times New Roman"/>
          <w:b/>
          <w:bCs/>
          <w:sz w:val="24"/>
          <w:szCs w:val="24"/>
        </w:rPr>
        <w:t>4. Izbor potpredsjedni</w:t>
      </w:r>
      <w:r w:rsidR="00895905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Pr="001B42DC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</w:t>
      </w:r>
      <w:r w:rsidR="00F5669F" w:rsidRPr="00F5669F">
        <w:rPr>
          <w:rFonts w:ascii="Times New Roman" w:hAnsi="Times New Roman" w:cs="Times New Roman"/>
          <w:b/>
          <w:bCs/>
          <w:sz w:val="24"/>
          <w:szCs w:val="24"/>
        </w:rPr>
        <w:t>„Pavao Šubić”</w:t>
      </w:r>
    </w:p>
    <w:p w14:paraId="0489D11B" w14:textId="59D84106" w:rsidR="0032047A" w:rsidRPr="0032047A" w:rsidRDefault="0032047A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47A">
        <w:rPr>
          <w:rFonts w:ascii="Times New Roman" w:hAnsi="Times New Roman" w:cs="Times New Roman"/>
          <w:sz w:val="24"/>
          <w:szCs w:val="24"/>
        </w:rPr>
        <w:t>Za potpredsjedni</w:t>
      </w:r>
      <w:r w:rsidR="001B42DC">
        <w:rPr>
          <w:rFonts w:ascii="Times New Roman" w:hAnsi="Times New Roman" w:cs="Times New Roman"/>
          <w:sz w:val="24"/>
          <w:szCs w:val="24"/>
        </w:rPr>
        <w:t>cu</w:t>
      </w:r>
      <w:r w:rsidRPr="0032047A">
        <w:rPr>
          <w:rFonts w:ascii="Times New Roman" w:hAnsi="Times New Roman" w:cs="Times New Roman"/>
          <w:sz w:val="24"/>
          <w:szCs w:val="24"/>
        </w:rPr>
        <w:t xml:space="preserve"> Vijeća predlaže se</w:t>
      </w:r>
      <w:r w:rsidR="001B42DC">
        <w:rPr>
          <w:rFonts w:ascii="Times New Roman" w:hAnsi="Times New Roman" w:cs="Times New Roman"/>
          <w:sz w:val="24"/>
          <w:szCs w:val="24"/>
        </w:rPr>
        <w:t xml:space="preserve"> Nikolina Hrust</w:t>
      </w:r>
      <w:r w:rsidRPr="0032047A">
        <w:rPr>
          <w:rFonts w:ascii="Times New Roman" w:hAnsi="Times New Roman" w:cs="Times New Roman"/>
          <w:sz w:val="24"/>
          <w:szCs w:val="24"/>
        </w:rPr>
        <w:t>.</w:t>
      </w:r>
    </w:p>
    <w:p w14:paraId="3627B92C" w14:textId="37BD7163" w:rsidR="0032047A" w:rsidRDefault="0032047A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47A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 w:rsidR="00DB7D1A" w:rsidRPr="00DB7D1A">
        <w:rPr>
          <w:rFonts w:ascii="Times New Roman" w:hAnsi="Times New Roman" w:cs="Times New Roman"/>
          <w:sz w:val="24"/>
          <w:szCs w:val="24"/>
        </w:rPr>
        <w:t>„Pavao Šubić”</w:t>
      </w:r>
      <w:r w:rsidR="00123AC1">
        <w:rPr>
          <w:rFonts w:ascii="Times New Roman" w:hAnsi="Times New Roman" w:cs="Times New Roman"/>
          <w:sz w:val="24"/>
          <w:szCs w:val="24"/>
        </w:rPr>
        <w:t xml:space="preserve"> </w:t>
      </w:r>
      <w:r w:rsidRPr="0032047A">
        <w:rPr>
          <w:rFonts w:ascii="Times New Roman" w:hAnsi="Times New Roman" w:cs="Times New Roman"/>
          <w:sz w:val="24"/>
          <w:szCs w:val="24"/>
        </w:rPr>
        <w:t>prihvaća prijedlog i jednoglasno donosi</w:t>
      </w:r>
    </w:p>
    <w:p w14:paraId="79B3C62B" w14:textId="77777777" w:rsidR="00123AC1" w:rsidRPr="0032047A" w:rsidRDefault="00123AC1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F2DC63" w14:textId="77777777" w:rsidR="0032047A" w:rsidRPr="001B42DC" w:rsidRDefault="0032047A" w:rsidP="00895905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2DC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06FD83E8" w14:textId="00C64C59" w:rsidR="0032047A" w:rsidRDefault="0032047A" w:rsidP="00123AC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3AC1">
        <w:rPr>
          <w:rFonts w:ascii="Times New Roman" w:hAnsi="Times New Roman" w:cs="Times New Roman"/>
          <w:b/>
          <w:bCs/>
          <w:sz w:val="24"/>
          <w:szCs w:val="24"/>
        </w:rPr>
        <w:t>o izboru potpredsjedni</w:t>
      </w:r>
      <w:r w:rsidR="001B42DC" w:rsidRPr="00123AC1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Pr="00123AC1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</w:t>
      </w:r>
      <w:r w:rsidR="001B42DC" w:rsidRPr="00123AC1">
        <w:rPr>
          <w:rFonts w:ascii="Times New Roman" w:hAnsi="Times New Roman" w:cs="Times New Roman"/>
          <w:b/>
          <w:bCs/>
          <w:sz w:val="24"/>
          <w:szCs w:val="24"/>
        </w:rPr>
        <w:t>„Pavao Šubić</w:t>
      </w:r>
      <w:r w:rsidR="00DB7D1A" w:rsidRPr="00123AC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26B9506" w14:textId="77777777" w:rsidR="00123AC1" w:rsidRPr="00123AC1" w:rsidRDefault="00123AC1" w:rsidP="00123AC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8C45F2" w14:textId="0F8580C6" w:rsidR="0032047A" w:rsidRPr="0032047A" w:rsidRDefault="0032047A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47A">
        <w:rPr>
          <w:rFonts w:ascii="Times New Roman" w:hAnsi="Times New Roman" w:cs="Times New Roman"/>
          <w:sz w:val="24"/>
          <w:szCs w:val="24"/>
        </w:rPr>
        <w:t>I.</w:t>
      </w:r>
      <w:r w:rsidRPr="0032047A">
        <w:rPr>
          <w:rFonts w:ascii="Times New Roman" w:hAnsi="Times New Roman" w:cs="Times New Roman"/>
          <w:sz w:val="24"/>
          <w:szCs w:val="24"/>
        </w:rPr>
        <w:tab/>
        <w:t>Za potpredsjedni</w:t>
      </w:r>
      <w:r w:rsidR="001B42DC">
        <w:rPr>
          <w:rFonts w:ascii="Times New Roman" w:hAnsi="Times New Roman" w:cs="Times New Roman"/>
          <w:sz w:val="24"/>
          <w:szCs w:val="24"/>
        </w:rPr>
        <w:t>cu</w:t>
      </w:r>
      <w:r w:rsidRPr="0032047A">
        <w:rPr>
          <w:rFonts w:ascii="Times New Roman" w:hAnsi="Times New Roman" w:cs="Times New Roman"/>
          <w:sz w:val="24"/>
          <w:szCs w:val="24"/>
        </w:rPr>
        <w:t xml:space="preserve"> Vijeća Mjesnog odbora </w:t>
      </w:r>
      <w:r w:rsidR="001B42DC">
        <w:rPr>
          <w:rFonts w:ascii="Times New Roman" w:hAnsi="Times New Roman" w:cs="Times New Roman"/>
          <w:sz w:val="24"/>
          <w:szCs w:val="24"/>
        </w:rPr>
        <w:t>„Pavao Šubić</w:t>
      </w:r>
      <w:r w:rsidR="00DB7D1A" w:rsidRPr="00DB7D1A">
        <w:rPr>
          <w:rFonts w:ascii="Times New Roman" w:hAnsi="Times New Roman" w:cs="Times New Roman"/>
          <w:sz w:val="24"/>
          <w:szCs w:val="24"/>
        </w:rPr>
        <w:t>”</w:t>
      </w:r>
      <w:r w:rsidRPr="0032047A">
        <w:rPr>
          <w:rFonts w:ascii="Times New Roman" w:hAnsi="Times New Roman" w:cs="Times New Roman"/>
          <w:sz w:val="24"/>
          <w:szCs w:val="24"/>
        </w:rPr>
        <w:t xml:space="preserve"> izabran</w:t>
      </w:r>
      <w:r w:rsidR="001B42DC">
        <w:rPr>
          <w:rFonts w:ascii="Times New Roman" w:hAnsi="Times New Roman" w:cs="Times New Roman"/>
          <w:sz w:val="24"/>
          <w:szCs w:val="24"/>
        </w:rPr>
        <w:t>a</w:t>
      </w:r>
      <w:r w:rsidRPr="0032047A">
        <w:rPr>
          <w:rFonts w:ascii="Times New Roman" w:hAnsi="Times New Roman" w:cs="Times New Roman"/>
          <w:sz w:val="24"/>
          <w:szCs w:val="24"/>
        </w:rPr>
        <w:t xml:space="preserve"> je </w:t>
      </w:r>
      <w:r w:rsidR="001B42DC">
        <w:rPr>
          <w:rFonts w:ascii="Times New Roman" w:hAnsi="Times New Roman" w:cs="Times New Roman"/>
          <w:sz w:val="24"/>
          <w:szCs w:val="24"/>
        </w:rPr>
        <w:t>N</w:t>
      </w:r>
      <w:r w:rsidR="0055599D">
        <w:rPr>
          <w:rFonts w:ascii="Times New Roman" w:hAnsi="Times New Roman" w:cs="Times New Roman"/>
          <w:sz w:val="24"/>
          <w:szCs w:val="24"/>
        </w:rPr>
        <w:t>ikolina Hrust</w:t>
      </w:r>
      <w:r w:rsidRPr="0032047A">
        <w:rPr>
          <w:rFonts w:ascii="Times New Roman" w:hAnsi="Times New Roman" w:cs="Times New Roman"/>
          <w:sz w:val="24"/>
          <w:szCs w:val="24"/>
        </w:rPr>
        <w:t>.</w:t>
      </w:r>
    </w:p>
    <w:p w14:paraId="11271B90" w14:textId="16241FB6" w:rsidR="0032047A" w:rsidRPr="0032047A" w:rsidRDefault="0032047A" w:rsidP="008959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47A">
        <w:rPr>
          <w:rFonts w:ascii="Times New Roman" w:hAnsi="Times New Roman" w:cs="Times New Roman"/>
          <w:sz w:val="24"/>
          <w:szCs w:val="24"/>
        </w:rPr>
        <w:t>II.</w:t>
      </w:r>
      <w:r w:rsidRPr="0032047A">
        <w:rPr>
          <w:rFonts w:ascii="Times New Roman" w:hAnsi="Times New Roman" w:cs="Times New Roman"/>
          <w:sz w:val="24"/>
          <w:szCs w:val="24"/>
        </w:rPr>
        <w:tab/>
        <w:t xml:space="preserve">Ovaj će zaključak biti objavljen na oglasnoj ploči u sjedištu Mjesnog odbora </w:t>
      </w:r>
      <w:r w:rsidR="0055599D">
        <w:rPr>
          <w:rFonts w:ascii="Times New Roman" w:hAnsi="Times New Roman" w:cs="Times New Roman"/>
          <w:sz w:val="24"/>
          <w:szCs w:val="24"/>
        </w:rPr>
        <w:t>„Pavao Šubić</w:t>
      </w:r>
      <w:r w:rsidR="007E0896" w:rsidRPr="007E0896">
        <w:rPr>
          <w:rFonts w:ascii="Times New Roman" w:hAnsi="Times New Roman" w:cs="Times New Roman"/>
          <w:sz w:val="24"/>
          <w:szCs w:val="24"/>
        </w:rPr>
        <w:t>”</w:t>
      </w:r>
      <w:r w:rsidRPr="0032047A">
        <w:rPr>
          <w:rFonts w:ascii="Times New Roman" w:hAnsi="Times New Roman" w:cs="Times New Roman"/>
          <w:sz w:val="24"/>
          <w:szCs w:val="24"/>
        </w:rPr>
        <w:t>.</w:t>
      </w:r>
    </w:p>
    <w:p w14:paraId="292A7720" w14:textId="77777777" w:rsidR="0090462A" w:rsidRDefault="0090462A" w:rsidP="00895905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BC5720" w14:textId="0EAC7537" w:rsidR="00FB285A" w:rsidRPr="0055599D" w:rsidRDefault="00DE24E1" w:rsidP="0089590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599D">
        <w:rPr>
          <w:rFonts w:ascii="Times New Roman" w:hAnsi="Times New Roman" w:cs="Times New Roman"/>
          <w:b/>
          <w:bCs/>
          <w:sz w:val="24"/>
          <w:szCs w:val="24"/>
        </w:rPr>
        <w:t xml:space="preserve">Ad. 5. </w:t>
      </w:r>
      <w:r w:rsidR="0055599D" w:rsidRPr="0055599D">
        <w:rPr>
          <w:rFonts w:ascii="Times New Roman" w:hAnsi="Times New Roman" w:cs="Times New Roman"/>
          <w:b/>
          <w:bCs/>
          <w:sz w:val="24"/>
          <w:szCs w:val="24"/>
        </w:rPr>
        <w:t xml:space="preserve">Nacrt prijedloga Odluke o davanju u zakup i na drugo korištenje površina javne namjene, </w:t>
      </w:r>
      <w:r w:rsidR="0055599D" w:rsidRPr="00123AC1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1CA47A28" w14:textId="2BDDA648" w:rsidR="0055599D" w:rsidRDefault="00123AC1" w:rsidP="00895905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Članovi Vijeća</w:t>
      </w:r>
      <w:r w:rsidR="0055599D">
        <w:rPr>
          <w:rFonts w:ascii="Times New Roman" w:hAnsi="Times New Roman" w:cs="Times New Roman"/>
          <w:bCs/>
          <w:sz w:val="24"/>
          <w:szCs w:val="24"/>
        </w:rPr>
        <w:t xml:space="preserve"> su razmatrali dostavljeni </w:t>
      </w:r>
      <w:r>
        <w:rPr>
          <w:rFonts w:ascii="Times New Roman" w:hAnsi="Times New Roman" w:cs="Times New Roman"/>
          <w:bCs/>
          <w:sz w:val="24"/>
          <w:szCs w:val="24"/>
        </w:rPr>
        <w:t xml:space="preserve">Nacrt </w:t>
      </w:r>
      <w:r w:rsidR="0055599D">
        <w:rPr>
          <w:rFonts w:ascii="Times New Roman" w:hAnsi="Times New Roman" w:cs="Times New Roman"/>
          <w:bCs/>
          <w:sz w:val="24"/>
          <w:szCs w:val="24"/>
        </w:rPr>
        <w:t>prijedlog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55599D">
        <w:rPr>
          <w:rFonts w:ascii="Times New Roman" w:hAnsi="Times New Roman" w:cs="Times New Roman"/>
          <w:bCs/>
          <w:sz w:val="24"/>
          <w:szCs w:val="24"/>
        </w:rPr>
        <w:t xml:space="preserve"> Odluke o davanju u zakup i na drugo korištenje površina javne namjene te su jednoglasno </w:t>
      </w:r>
      <w:r>
        <w:rPr>
          <w:rFonts w:ascii="Times New Roman" w:hAnsi="Times New Roman" w:cs="Times New Roman"/>
          <w:bCs/>
          <w:sz w:val="24"/>
          <w:szCs w:val="24"/>
        </w:rPr>
        <w:t>donijeli sljedeći</w:t>
      </w:r>
    </w:p>
    <w:p w14:paraId="7140DF1C" w14:textId="77777777" w:rsidR="00123AC1" w:rsidRDefault="00123AC1" w:rsidP="00895905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99A092" w14:textId="60BC35E6" w:rsidR="00631817" w:rsidRDefault="001E1159" w:rsidP="0089590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15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3769821C" w14:textId="77777777" w:rsidR="00123AC1" w:rsidRDefault="00123AC1" w:rsidP="00123A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CD8">
        <w:rPr>
          <w:rFonts w:ascii="Times New Roman" w:hAnsi="Times New Roman" w:cs="Times New Roman"/>
          <w:b/>
          <w:sz w:val="24"/>
          <w:szCs w:val="24"/>
        </w:rPr>
        <w:t>o Nacrtu prijedloga Odluke o davanju u zakup i na drugo korištenje površina javne namjene</w:t>
      </w:r>
    </w:p>
    <w:p w14:paraId="65B1342D" w14:textId="77777777" w:rsidR="00123AC1" w:rsidRDefault="00123AC1" w:rsidP="00123A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7B4A40" w14:textId="77777777" w:rsidR="00123AC1" w:rsidRPr="00D31CD8" w:rsidRDefault="00123AC1" w:rsidP="00123AC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8DC6167" w14:textId="77777777" w:rsidR="00123AC1" w:rsidRPr="00D31CD8" w:rsidRDefault="00123AC1" w:rsidP="00123AC1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1CD8">
        <w:rPr>
          <w:rFonts w:ascii="Times New Roman" w:hAnsi="Times New Roman" w:cs="Times New Roman"/>
          <w:bCs/>
          <w:sz w:val="24"/>
          <w:szCs w:val="24"/>
        </w:rPr>
        <w:lastRenderedPageBreak/>
        <w:t>Vijeć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D31CD8">
        <w:rPr>
          <w:rFonts w:ascii="Times New Roman" w:hAnsi="Times New Roman" w:cs="Times New Roman"/>
          <w:bCs/>
          <w:sz w:val="24"/>
          <w:szCs w:val="24"/>
        </w:rPr>
        <w:t xml:space="preserve"> Mjesnog odbora „Pavao Šubić“ </w:t>
      </w:r>
      <w:r w:rsidRPr="00D31CD8">
        <w:rPr>
          <w:rFonts w:ascii="Times New Roman" w:eastAsia="Times New Roman" w:hAnsi="Times New Roman" w:cs="Times New Roman"/>
          <w:sz w:val="24"/>
          <w:szCs w:val="24"/>
          <w:lang w:eastAsia="hr-HR"/>
        </w:rPr>
        <w:t>podržava Nacrt prijedloga Odluke o davanju u zakup i na drugo korištenje površina javne namjene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9917253" w14:textId="77777777" w:rsidR="00123AC1" w:rsidRPr="00D31CD8" w:rsidRDefault="00123AC1" w:rsidP="00123AC1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DBC60D" w14:textId="77777777" w:rsidR="00123AC1" w:rsidRDefault="00123AC1" w:rsidP="00123AC1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Ovaj zaključak se dostavlja Vijeću Gradske četvrti Donji grad na daljnje postupanje.</w:t>
      </w:r>
    </w:p>
    <w:p w14:paraId="4E481234" w14:textId="77777777" w:rsidR="001166B4" w:rsidRDefault="001166B4" w:rsidP="00895905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4984636C" w14:textId="7F7CF40B" w:rsidR="001E1159" w:rsidRPr="001166B4" w:rsidRDefault="001E0DF3" w:rsidP="0089590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166B4">
        <w:rPr>
          <w:rFonts w:ascii="Times New Roman" w:hAnsi="Times New Roman" w:cs="Times New Roman"/>
          <w:b/>
          <w:sz w:val="24"/>
          <w:szCs w:val="24"/>
        </w:rPr>
        <w:t>Ad 6.</w:t>
      </w:r>
      <w:r w:rsidRPr="001166B4">
        <w:rPr>
          <w:b/>
        </w:rPr>
        <w:t xml:space="preserve"> </w:t>
      </w:r>
      <w:r w:rsidRPr="001166B4">
        <w:rPr>
          <w:rFonts w:ascii="Times New Roman" w:hAnsi="Times New Roman" w:cs="Times New Roman"/>
          <w:b/>
          <w:sz w:val="24"/>
          <w:szCs w:val="24"/>
        </w:rPr>
        <w:t xml:space="preserve">Nacrt prijedloga </w:t>
      </w:r>
      <w:bookmarkStart w:id="4" w:name="_Hlk125908920"/>
      <w:r w:rsidRPr="001166B4">
        <w:rPr>
          <w:rFonts w:ascii="Times New Roman" w:hAnsi="Times New Roman" w:cs="Times New Roman"/>
          <w:b/>
          <w:sz w:val="24"/>
          <w:szCs w:val="24"/>
        </w:rPr>
        <w:t>Odluke o izmjenama i dopunama Odluke o mjestima za trgovinu na malo izvan prodavaonica i tržnica na malo koja se obavlja na pokretnim napravama i o vanjskom izgledu pokretnih naprava i privremenih građevina</w:t>
      </w:r>
      <w:bookmarkEnd w:id="4"/>
      <w:r w:rsidRPr="001166B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23AC1">
        <w:rPr>
          <w:rFonts w:ascii="Times New Roman" w:hAnsi="Times New Roman" w:cs="Times New Roman"/>
          <w:b/>
          <w:i/>
          <w:iCs/>
          <w:sz w:val="24"/>
          <w:szCs w:val="24"/>
        </w:rPr>
        <w:t>mišljenje, daje se</w:t>
      </w:r>
    </w:p>
    <w:p w14:paraId="3BA7DA95" w14:textId="26D0088D" w:rsidR="00D915E4" w:rsidRDefault="00123AC1" w:rsidP="00895905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Članovi Vijeća</w:t>
      </w:r>
      <w:r w:rsidR="001166B4">
        <w:rPr>
          <w:rFonts w:ascii="Times New Roman" w:hAnsi="Times New Roman" w:cs="Times New Roman"/>
          <w:bCs/>
          <w:sz w:val="24"/>
          <w:szCs w:val="24"/>
        </w:rPr>
        <w:t xml:space="preserve"> razmatrali</w:t>
      </w:r>
      <w:r>
        <w:rPr>
          <w:rFonts w:ascii="Times New Roman" w:hAnsi="Times New Roman" w:cs="Times New Roman"/>
          <w:bCs/>
          <w:sz w:val="24"/>
          <w:szCs w:val="24"/>
        </w:rPr>
        <w:t xml:space="preserve"> su</w:t>
      </w:r>
      <w:r w:rsidR="001166B4">
        <w:rPr>
          <w:rFonts w:ascii="Times New Roman" w:hAnsi="Times New Roman" w:cs="Times New Roman"/>
          <w:bCs/>
          <w:sz w:val="24"/>
          <w:szCs w:val="24"/>
        </w:rPr>
        <w:t xml:space="preserve"> dostavljeni Nacrt prijedloga </w:t>
      </w:r>
      <w:r w:rsidR="001166B4" w:rsidRPr="001166B4">
        <w:rPr>
          <w:rFonts w:ascii="Times New Roman" w:hAnsi="Times New Roman" w:cs="Times New Roman"/>
          <w:bCs/>
          <w:sz w:val="24"/>
          <w:szCs w:val="24"/>
        </w:rPr>
        <w:t>Odluke o izmjenama i dopunama Odluke o mjestima za trgovinu na malo izvan prodavaonica i tržnica na malo koja se obavlja na pokretnim napravama i o vanjskom izgledu pokretnih naprava i privremenih građevina</w:t>
      </w:r>
      <w:r w:rsidR="001166B4">
        <w:rPr>
          <w:rFonts w:ascii="Times New Roman" w:hAnsi="Times New Roman" w:cs="Times New Roman"/>
          <w:bCs/>
          <w:sz w:val="24"/>
          <w:szCs w:val="24"/>
        </w:rPr>
        <w:t xml:space="preserve"> te su jednoglasno podržali navedeni prijedlog </w:t>
      </w:r>
      <w:bookmarkStart w:id="5" w:name="_Hlk126836883"/>
      <w:r w:rsidR="001166B4">
        <w:rPr>
          <w:rFonts w:ascii="Times New Roman" w:hAnsi="Times New Roman" w:cs="Times New Roman"/>
          <w:bCs/>
          <w:sz w:val="24"/>
          <w:szCs w:val="24"/>
        </w:rPr>
        <w:t xml:space="preserve">uz napomenu da </w:t>
      </w:r>
      <w:r w:rsidR="00B74DA1">
        <w:rPr>
          <w:rFonts w:ascii="Times New Roman" w:hAnsi="Times New Roman" w:cs="Times New Roman"/>
          <w:bCs/>
          <w:sz w:val="24"/>
          <w:szCs w:val="24"/>
        </w:rPr>
        <w:t>j</w:t>
      </w:r>
      <w:r w:rsidR="001166B4">
        <w:rPr>
          <w:rFonts w:ascii="Times New Roman" w:hAnsi="Times New Roman" w:cs="Times New Roman"/>
          <w:bCs/>
          <w:sz w:val="24"/>
          <w:szCs w:val="24"/>
        </w:rPr>
        <w:t xml:space="preserve">e na području Mjesnog odbora na uglu Martićeve i </w:t>
      </w:r>
      <w:proofErr w:type="spellStart"/>
      <w:r w:rsidR="001166B4">
        <w:rPr>
          <w:rFonts w:ascii="Times New Roman" w:hAnsi="Times New Roman" w:cs="Times New Roman"/>
          <w:bCs/>
          <w:sz w:val="24"/>
          <w:szCs w:val="24"/>
        </w:rPr>
        <w:t>Tuškanove</w:t>
      </w:r>
      <w:proofErr w:type="spellEnd"/>
      <w:r w:rsidR="001166B4">
        <w:rPr>
          <w:rFonts w:ascii="Times New Roman" w:hAnsi="Times New Roman" w:cs="Times New Roman"/>
          <w:bCs/>
          <w:sz w:val="24"/>
          <w:szCs w:val="24"/>
        </w:rPr>
        <w:t xml:space="preserve"> ulice kod Parka Bartola Kašića već godinama u toplijim mjesecima t</w:t>
      </w:r>
      <w:r w:rsidR="00B74DA1">
        <w:rPr>
          <w:rFonts w:ascii="Times New Roman" w:hAnsi="Times New Roman" w:cs="Times New Roman"/>
          <w:bCs/>
          <w:sz w:val="24"/>
          <w:szCs w:val="24"/>
        </w:rPr>
        <w:t>ije</w:t>
      </w:r>
      <w:r w:rsidR="001166B4">
        <w:rPr>
          <w:rFonts w:ascii="Times New Roman" w:hAnsi="Times New Roman" w:cs="Times New Roman"/>
          <w:bCs/>
          <w:sz w:val="24"/>
          <w:szCs w:val="24"/>
        </w:rPr>
        <w:t>kom godine postavljen štand s voćem.</w:t>
      </w:r>
    </w:p>
    <w:bookmarkEnd w:id="5"/>
    <w:p w14:paraId="15E4D3DB" w14:textId="5E284F3C" w:rsidR="00D915E4" w:rsidRDefault="00D915E4" w:rsidP="00895905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Vijeće Mjesnog odbora „Pavao Šubić“ jednoglasno donosi </w:t>
      </w:r>
    </w:p>
    <w:p w14:paraId="4B749952" w14:textId="77777777" w:rsidR="00D915E4" w:rsidRDefault="00D915E4" w:rsidP="00895905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36D483" w14:textId="532AC78A" w:rsidR="001166B4" w:rsidRDefault="001166B4" w:rsidP="0089590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6B4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606DCA1" w14:textId="495CD1CA" w:rsidR="00D915E4" w:rsidRDefault="00D915E4" w:rsidP="00D915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CD8">
        <w:rPr>
          <w:rFonts w:ascii="Times New Roman" w:hAnsi="Times New Roman" w:cs="Times New Roman"/>
          <w:b/>
          <w:sz w:val="24"/>
          <w:szCs w:val="24"/>
        </w:rPr>
        <w:t xml:space="preserve">o Nacrtu prijedloga Odluke o </w:t>
      </w:r>
      <w:r>
        <w:rPr>
          <w:rFonts w:ascii="Times New Roman" w:hAnsi="Times New Roman" w:cs="Times New Roman"/>
          <w:b/>
          <w:sz w:val="24"/>
          <w:szCs w:val="24"/>
        </w:rPr>
        <w:t>izmjenama i dopunama Odluke o mjestima za trgovinu na malo izvan prodavaonica i tržnica na malo koja se obavlja na pokretnim napravama i o vanjskog izgledu pokretnih naprava i privremenih građevina</w:t>
      </w:r>
    </w:p>
    <w:p w14:paraId="004B014E" w14:textId="77777777" w:rsidR="00D915E4" w:rsidRPr="00D31CD8" w:rsidRDefault="00D915E4" w:rsidP="00D915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7DC7B4" w14:textId="0A6E5DD5" w:rsidR="00D915E4" w:rsidRPr="009C2D13" w:rsidRDefault="00D915E4" w:rsidP="009C2D13">
      <w:pPr>
        <w:pStyle w:val="ListParagraph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B3682">
        <w:rPr>
          <w:rFonts w:ascii="Times New Roman" w:hAnsi="Times New Roman" w:cs="Times New Roman"/>
          <w:bCs/>
          <w:sz w:val="24"/>
          <w:szCs w:val="24"/>
        </w:rPr>
        <w:t xml:space="preserve">Vijeće Mjesnog odbora „Pavao Šubić“ </w:t>
      </w:r>
      <w:r w:rsidRPr="001B3682">
        <w:rPr>
          <w:rFonts w:ascii="Times New Roman" w:eastAsia="Times New Roman" w:hAnsi="Times New Roman" w:cs="Times New Roman"/>
          <w:sz w:val="24"/>
          <w:szCs w:val="24"/>
          <w:lang w:eastAsia="hr-HR"/>
        </w:rPr>
        <w:t>podržava Nacrt prijedloga Odluke o izmjenama i dopunama Odluke o mjestima za trgovinu na malo izvan prodavaonica i tržnica na malo koja se obavlja na pokretnim napravama i o vanjskom izgledu pokretnih naprava i privremenih građevina</w:t>
      </w:r>
      <w:r w:rsidR="009C2D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bookmarkStart w:id="6" w:name="_Hlk126836948"/>
      <w:r w:rsidR="009C2D13" w:rsidRPr="009C2D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uz napomenu da je na području Mjesnog odbora na uglu Martićeve i </w:t>
      </w:r>
      <w:proofErr w:type="spellStart"/>
      <w:r w:rsidR="009C2D13" w:rsidRPr="009C2D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Tuškanove</w:t>
      </w:r>
      <w:proofErr w:type="spellEnd"/>
      <w:r w:rsidR="009C2D13" w:rsidRPr="009C2D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ulice kod Parka Bartola Kašića već godinama u toplijim mjesecima tijekom godine postavljen štand s voćem</w:t>
      </w:r>
      <w:bookmarkEnd w:id="6"/>
      <w:r w:rsidR="009C2D13" w:rsidRPr="009C2D1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6C633156" w14:textId="77777777" w:rsidR="00D915E4" w:rsidRPr="001B3682" w:rsidRDefault="00D915E4" w:rsidP="00D915E4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4689C84" w14:textId="602D6CC3" w:rsidR="00D915E4" w:rsidRPr="00D915E4" w:rsidRDefault="00D915E4" w:rsidP="00D915E4">
      <w:pPr>
        <w:pStyle w:val="ListParagraph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B3682">
        <w:rPr>
          <w:rFonts w:ascii="Times New Roman" w:hAnsi="Times New Roman" w:cs="Times New Roman"/>
          <w:bCs/>
          <w:sz w:val="24"/>
          <w:szCs w:val="24"/>
        </w:rPr>
        <w:t>Ovaj zaključak se dostavlja Vijeću Gradske četvrti Donji grad na daljnje postupanje.</w:t>
      </w:r>
    </w:p>
    <w:p w14:paraId="49B26143" w14:textId="77777777" w:rsidR="00D915E4" w:rsidRPr="001B3682" w:rsidRDefault="00D915E4" w:rsidP="00D915E4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AD8311" w14:textId="5B89F239" w:rsidR="001166B4" w:rsidRDefault="001166B4" w:rsidP="00895905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4DA79B" w14:textId="7278FA5E" w:rsidR="001166B4" w:rsidRPr="001166B4" w:rsidRDefault="001166B4" w:rsidP="0089590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66B4">
        <w:rPr>
          <w:rFonts w:ascii="Times New Roman" w:hAnsi="Times New Roman" w:cs="Times New Roman"/>
          <w:b/>
          <w:sz w:val="24"/>
          <w:szCs w:val="24"/>
        </w:rPr>
        <w:t>Ad 7. Izvještaj sa sastanka s predstavnicima Zagrebačkog holdinga d.</w:t>
      </w:r>
      <w:r w:rsidR="009B67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66B4">
        <w:rPr>
          <w:rFonts w:ascii="Times New Roman" w:hAnsi="Times New Roman" w:cs="Times New Roman"/>
          <w:b/>
          <w:sz w:val="24"/>
          <w:szCs w:val="24"/>
        </w:rPr>
        <w:t>o.</w:t>
      </w:r>
      <w:r w:rsidR="009B67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66B4">
        <w:rPr>
          <w:rFonts w:ascii="Times New Roman" w:hAnsi="Times New Roman" w:cs="Times New Roman"/>
          <w:b/>
          <w:sz w:val="24"/>
          <w:szCs w:val="24"/>
        </w:rPr>
        <w:t>o. – Podružnica Tržnice Zagreb</w:t>
      </w:r>
    </w:p>
    <w:p w14:paraId="6E179FB4" w14:textId="13E675EC" w:rsidR="001166B4" w:rsidRDefault="001166B4" w:rsidP="00895905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Predsjednik i potpredsjednica Mjesnog odbora izvijestili su </w:t>
      </w:r>
      <w:r w:rsidR="00D915E4">
        <w:rPr>
          <w:rFonts w:ascii="Times New Roman" w:hAnsi="Times New Roman" w:cs="Times New Roman"/>
          <w:bCs/>
          <w:sz w:val="24"/>
          <w:szCs w:val="24"/>
        </w:rPr>
        <w:t>članove Vijeća</w:t>
      </w:r>
      <w:r>
        <w:rPr>
          <w:rFonts w:ascii="Times New Roman" w:hAnsi="Times New Roman" w:cs="Times New Roman"/>
          <w:bCs/>
          <w:sz w:val="24"/>
          <w:szCs w:val="24"/>
        </w:rPr>
        <w:t xml:space="preserve"> o </w:t>
      </w:r>
      <w:r w:rsidR="00747ACD">
        <w:rPr>
          <w:rFonts w:ascii="Times New Roman" w:hAnsi="Times New Roman" w:cs="Times New Roman"/>
          <w:bCs/>
          <w:sz w:val="24"/>
          <w:szCs w:val="24"/>
        </w:rPr>
        <w:t>razgovoru</w:t>
      </w:r>
      <w:r>
        <w:rPr>
          <w:rFonts w:ascii="Times New Roman" w:hAnsi="Times New Roman" w:cs="Times New Roman"/>
          <w:bCs/>
          <w:sz w:val="24"/>
          <w:szCs w:val="24"/>
        </w:rPr>
        <w:t xml:space="preserve"> s predstavnicima </w:t>
      </w:r>
      <w:r w:rsidR="00382483">
        <w:rPr>
          <w:rFonts w:ascii="Times New Roman" w:hAnsi="Times New Roman" w:cs="Times New Roman"/>
          <w:bCs/>
          <w:sz w:val="24"/>
          <w:szCs w:val="24"/>
        </w:rPr>
        <w:t>Zagrebačkog holdinga d.</w:t>
      </w:r>
      <w:r w:rsidR="009B67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2483">
        <w:rPr>
          <w:rFonts w:ascii="Times New Roman" w:hAnsi="Times New Roman" w:cs="Times New Roman"/>
          <w:bCs/>
          <w:sz w:val="24"/>
          <w:szCs w:val="24"/>
        </w:rPr>
        <w:t>o.</w:t>
      </w:r>
      <w:r w:rsidR="009B67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2483">
        <w:rPr>
          <w:rFonts w:ascii="Times New Roman" w:hAnsi="Times New Roman" w:cs="Times New Roman"/>
          <w:bCs/>
          <w:sz w:val="24"/>
          <w:szCs w:val="24"/>
        </w:rPr>
        <w:t>o. – Podružni</w:t>
      </w:r>
      <w:r w:rsidR="009B67C3">
        <w:rPr>
          <w:rFonts w:ascii="Times New Roman" w:hAnsi="Times New Roman" w:cs="Times New Roman"/>
          <w:bCs/>
          <w:sz w:val="24"/>
          <w:szCs w:val="24"/>
        </w:rPr>
        <w:t>c</w:t>
      </w:r>
      <w:r w:rsidR="00A3425B">
        <w:rPr>
          <w:rFonts w:ascii="Times New Roman" w:hAnsi="Times New Roman" w:cs="Times New Roman"/>
          <w:bCs/>
          <w:sz w:val="24"/>
          <w:szCs w:val="24"/>
        </w:rPr>
        <w:t>a</w:t>
      </w:r>
      <w:r w:rsidR="00382483">
        <w:rPr>
          <w:rFonts w:ascii="Times New Roman" w:hAnsi="Times New Roman" w:cs="Times New Roman"/>
          <w:bCs/>
          <w:sz w:val="24"/>
          <w:szCs w:val="24"/>
        </w:rPr>
        <w:t xml:space="preserve"> Tržnice Zagreb </w:t>
      </w:r>
      <w:r w:rsidR="00747ACD">
        <w:rPr>
          <w:rFonts w:ascii="Times New Roman" w:hAnsi="Times New Roman" w:cs="Times New Roman"/>
          <w:bCs/>
          <w:sz w:val="24"/>
          <w:szCs w:val="24"/>
        </w:rPr>
        <w:t xml:space="preserve">održanog 20. siječnja pri obilasku tržnice </w:t>
      </w:r>
      <w:proofErr w:type="spellStart"/>
      <w:r w:rsidR="00747ACD">
        <w:rPr>
          <w:rFonts w:ascii="Times New Roman" w:hAnsi="Times New Roman" w:cs="Times New Roman"/>
          <w:bCs/>
          <w:sz w:val="24"/>
          <w:szCs w:val="24"/>
        </w:rPr>
        <w:t>Kvatrić</w:t>
      </w:r>
      <w:proofErr w:type="spellEnd"/>
      <w:r w:rsidR="00747ACD">
        <w:rPr>
          <w:rFonts w:ascii="Times New Roman" w:hAnsi="Times New Roman" w:cs="Times New Roman"/>
          <w:bCs/>
          <w:sz w:val="24"/>
          <w:szCs w:val="24"/>
        </w:rPr>
        <w:t xml:space="preserve">. Vijećnici su posebice zainteresirani za rješavanje problema zgrade koja se nalazi na </w:t>
      </w:r>
      <w:r w:rsidR="00D87CA7">
        <w:rPr>
          <w:rFonts w:ascii="Times New Roman" w:hAnsi="Times New Roman" w:cs="Times New Roman"/>
          <w:bCs/>
          <w:sz w:val="24"/>
          <w:szCs w:val="24"/>
        </w:rPr>
        <w:t xml:space="preserve">odličnoj lokaciji na </w:t>
      </w:r>
      <w:r w:rsidR="00747ACD">
        <w:rPr>
          <w:rFonts w:ascii="Times New Roman" w:hAnsi="Times New Roman" w:cs="Times New Roman"/>
          <w:bCs/>
          <w:sz w:val="24"/>
          <w:szCs w:val="24"/>
        </w:rPr>
        <w:t>tržnici, s adresama Šubićeva 40, Šubićeva 42 i Martićeva 67</w:t>
      </w:r>
      <w:r w:rsidR="00A3425B">
        <w:rPr>
          <w:rFonts w:ascii="Times New Roman" w:hAnsi="Times New Roman" w:cs="Times New Roman"/>
          <w:bCs/>
          <w:sz w:val="24"/>
          <w:szCs w:val="24"/>
        </w:rPr>
        <w:t>,</w:t>
      </w:r>
      <w:r w:rsidR="00747ACD">
        <w:rPr>
          <w:rFonts w:ascii="Times New Roman" w:hAnsi="Times New Roman" w:cs="Times New Roman"/>
          <w:bCs/>
          <w:sz w:val="24"/>
          <w:szCs w:val="24"/>
        </w:rPr>
        <w:t xml:space="preserve"> s obzirom na zapuštenost i nedostatak sadržaja, a s više</w:t>
      </w:r>
      <w:r w:rsidR="00D87C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7ACD">
        <w:rPr>
          <w:rFonts w:ascii="Times New Roman" w:hAnsi="Times New Roman" w:cs="Times New Roman"/>
          <w:bCs/>
          <w:sz w:val="24"/>
          <w:szCs w:val="24"/>
        </w:rPr>
        <w:t xml:space="preserve">stotina suvlasnika i </w:t>
      </w:r>
      <w:r w:rsidR="00D87CA7">
        <w:rPr>
          <w:rFonts w:ascii="Times New Roman" w:hAnsi="Times New Roman" w:cs="Times New Roman"/>
          <w:bCs/>
          <w:sz w:val="24"/>
          <w:szCs w:val="24"/>
        </w:rPr>
        <w:t xml:space="preserve">neprovedenim </w:t>
      </w:r>
      <w:proofErr w:type="spellStart"/>
      <w:r w:rsidR="00D87CA7">
        <w:rPr>
          <w:rFonts w:ascii="Times New Roman" w:hAnsi="Times New Roman" w:cs="Times New Roman"/>
          <w:bCs/>
          <w:sz w:val="24"/>
          <w:szCs w:val="24"/>
        </w:rPr>
        <w:t>etažiranjem</w:t>
      </w:r>
      <w:proofErr w:type="spellEnd"/>
      <w:r w:rsidR="00D87CA7">
        <w:rPr>
          <w:rFonts w:ascii="Times New Roman" w:hAnsi="Times New Roman" w:cs="Times New Roman"/>
          <w:bCs/>
          <w:sz w:val="24"/>
          <w:szCs w:val="24"/>
        </w:rPr>
        <w:t xml:space="preserve"> zbog kojeg</w:t>
      </w:r>
      <w:r w:rsidR="007A5AF4">
        <w:rPr>
          <w:rFonts w:ascii="Times New Roman" w:hAnsi="Times New Roman" w:cs="Times New Roman"/>
          <w:bCs/>
          <w:sz w:val="24"/>
          <w:szCs w:val="24"/>
        </w:rPr>
        <w:t>a</w:t>
      </w:r>
      <w:r w:rsidR="00D87CA7">
        <w:rPr>
          <w:rFonts w:ascii="Times New Roman" w:hAnsi="Times New Roman" w:cs="Times New Roman"/>
          <w:bCs/>
          <w:sz w:val="24"/>
          <w:szCs w:val="24"/>
        </w:rPr>
        <w:t xml:space="preserve"> su onemogućeni mnogi postupci </w:t>
      </w:r>
      <w:r w:rsidR="00747ACD">
        <w:rPr>
          <w:rFonts w:ascii="Times New Roman" w:hAnsi="Times New Roman" w:cs="Times New Roman"/>
          <w:bCs/>
          <w:sz w:val="24"/>
          <w:szCs w:val="24"/>
        </w:rPr>
        <w:t xml:space="preserve">na odličnoj lokaciji. </w:t>
      </w:r>
      <w:r w:rsidR="00D915E4">
        <w:rPr>
          <w:rFonts w:ascii="Times New Roman" w:hAnsi="Times New Roman" w:cs="Times New Roman"/>
          <w:bCs/>
          <w:sz w:val="24"/>
          <w:szCs w:val="24"/>
        </w:rPr>
        <w:t>Članovi Vijeća</w:t>
      </w:r>
      <w:r w:rsidR="00747ACD">
        <w:rPr>
          <w:rFonts w:ascii="Times New Roman" w:hAnsi="Times New Roman" w:cs="Times New Roman"/>
          <w:bCs/>
          <w:sz w:val="24"/>
          <w:szCs w:val="24"/>
        </w:rPr>
        <w:t xml:space="preserve"> se zalažu za natkrivanje tržnice, ali s prijedlogom da se u tom </w:t>
      </w:r>
      <w:r w:rsidR="00747AC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projektu koriste ekološki prihvatljive tehnologije poput solarnih ploča </w:t>
      </w:r>
      <w:r w:rsidR="00D87CA7">
        <w:rPr>
          <w:rFonts w:ascii="Times New Roman" w:hAnsi="Times New Roman" w:cs="Times New Roman"/>
          <w:bCs/>
          <w:sz w:val="24"/>
          <w:szCs w:val="24"/>
        </w:rPr>
        <w:t>koje bi pri</w:t>
      </w:r>
      <w:r w:rsidR="007A5AF4">
        <w:rPr>
          <w:rFonts w:ascii="Times New Roman" w:hAnsi="Times New Roman" w:cs="Times New Roman"/>
          <w:bCs/>
          <w:sz w:val="24"/>
          <w:szCs w:val="24"/>
        </w:rPr>
        <w:t>do</w:t>
      </w:r>
      <w:r w:rsidR="00D87CA7">
        <w:rPr>
          <w:rFonts w:ascii="Times New Roman" w:hAnsi="Times New Roman" w:cs="Times New Roman"/>
          <w:bCs/>
          <w:sz w:val="24"/>
          <w:szCs w:val="24"/>
        </w:rPr>
        <w:t>nijele smanjenju troškova korisnicima, a pružile pozitivan primjer stanovnicima.</w:t>
      </w:r>
    </w:p>
    <w:p w14:paraId="2FBDBCD2" w14:textId="315BA73C" w:rsidR="00D87CA7" w:rsidRDefault="00D87CA7" w:rsidP="00895905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Predstavnicima Podružnice Tržnic</w:t>
      </w:r>
      <w:r w:rsidR="00B71D55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Zagreb izložene su ideje da se do realizacije projekta natkrivanja tržnice na platou tržnice u toplijem dijelu godine organiziraju sportski i kulturno</w:t>
      </w:r>
      <w:r w:rsidR="00B71D55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zabavni sadržaji poput vikend</w:t>
      </w:r>
      <w:r w:rsidR="00B71D55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košarkaškog turnira i ljetnog kina ili prikladnog sajma jednom ili dva puta mjesečno uz simboličnu naknadu Tržnicama</w:t>
      </w:r>
      <w:r w:rsidR="00637A1B">
        <w:rPr>
          <w:rFonts w:ascii="Times New Roman" w:hAnsi="Times New Roman" w:cs="Times New Roman"/>
          <w:bCs/>
          <w:sz w:val="24"/>
          <w:szCs w:val="24"/>
        </w:rPr>
        <w:t>.</w:t>
      </w:r>
    </w:p>
    <w:p w14:paraId="0E6C5EFD" w14:textId="77777777" w:rsidR="00BC13BD" w:rsidRPr="001166B4" w:rsidRDefault="00BC13BD" w:rsidP="00895905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1E66BF" w14:textId="309C22CA" w:rsidR="001166B4" w:rsidRPr="00D87CA7" w:rsidRDefault="00D87CA7" w:rsidP="0089590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CA7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1166B4" w:rsidRPr="00D87CA7">
        <w:rPr>
          <w:rFonts w:ascii="Times New Roman" w:hAnsi="Times New Roman" w:cs="Times New Roman"/>
          <w:b/>
          <w:sz w:val="24"/>
          <w:szCs w:val="24"/>
        </w:rPr>
        <w:t>8.</w:t>
      </w:r>
      <w:r w:rsidRPr="00D87C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6B4" w:rsidRPr="00D87CA7">
        <w:rPr>
          <w:rFonts w:ascii="Times New Roman" w:hAnsi="Times New Roman" w:cs="Times New Roman"/>
          <w:b/>
          <w:sz w:val="24"/>
          <w:szCs w:val="24"/>
        </w:rPr>
        <w:t xml:space="preserve">Izvještaj s 18. koordinacije predsjednika </w:t>
      </w:r>
      <w:r w:rsidR="00637A1B">
        <w:rPr>
          <w:rFonts w:ascii="Times New Roman" w:hAnsi="Times New Roman" w:cs="Times New Roman"/>
          <w:b/>
          <w:sz w:val="24"/>
          <w:szCs w:val="24"/>
        </w:rPr>
        <w:t>m</w:t>
      </w:r>
      <w:r w:rsidR="001166B4" w:rsidRPr="00D87CA7">
        <w:rPr>
          <w:rFonts w:ascii="Times New Roman" w:hAnsi="Times New Roman" w:cs="Times New Roman"/>
          <w:b/>
          <w:sz w:val="24"/>
          <w:szCs w:val="24"/>
        </w:rPr>
        <w:t>jesnih odbora s predsjednikom Gradske četvrti Donji grad</w:t>
      </w:r>
    </w:p>
    <w:p w14:paraId="6FC431BB" w14:textId="3408105F" w:rsidR="001166B4" w:rsidRDefault="00860D95" w:rsidP="00895905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Članovi Vijeća</w:t>
      </w:r>
      <w:r w:rsidR="00D87CA7">
        <w:rPr>
          <w:rFonts w:ascii="Times New Roman" w:hAnsi="Times New Roman" w:cs="Times New Roman"/>
          <w:bCs/>
          <w:sz w:val="24"/>
          <w:szCs w:val="24"/>
        </w:rPr>
        <w:t xml:space="preserve"> su izv</w:t>
      </w:r>
      <w:r w:rsidR="00637A1B">
        <w:rPr>
          <w:rFonts w:ascii="Times New Roman" w:hAnsi="Times New Roman" w:cs="Times New Roman"/>
          <w:bCs/>
          <w:sz w:val="24"/>
          <w:szCs w:val="24"/>
        </w:rPr>
        <w:t>i</w:t>
      </w:r>
      <w:r w:rsidR="00D87CA7">
        <w:rPr>
          <w:rFonts w:ascii="Times New Roman" w:hAnsi="Times New Roman" w:cs="Times New Roman"/>
          <w:bCs/>
          <w:sz w:val="24"/>
          <w:szCs w:val="24"/>
        </w:rPr>
        <w:t>ješteni o glavnim temama s 18. koordinacije predsjednika MO</w:t>
      </w:r>
      <w:r w:rsidR="00637A1B">
        <w:rPr>
          <w:rFonts w:ascii="Times New Roman" w:hAnsi="Times New Roman" w:cs="Times New Roman"/>
          <w:bCs/>
          <w:sz w:val="24"/>
          <w:szCs w:val="24"/>
        </w:rPr>
        <w:t>-a</w:t>
      </w:r>
      <w:r w:rsidR="00D87CA7">
        <w:rPr>
          <w:rFonts w:ascii="Times New Roman" w:hAnsi="Times New Roman" w:cs="Times New Roman"/>
          <w:bCs/>
          <w:sz w:val="24"/>
          <w:szCs w:val="24"/>
        </w:rPr>
        <w:t xml:space="preserve"> s predsjednikom Gradske četvrti, posebice vezano uz promet i njegovo usporavanje.</w:t>
      </w:r>
    </w:p>
    <w:p w14:paraId="6843D758" w14:textId="77777777" w:rsidR="00D87CA7" w:rsidRDefault="00D87CA7" w:rsidP="00895905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5114AC" w14:textId="0BE002FF" w:rsidR="001166B4" w:rsidRPr="00BC13BD" w:rsidRDefault="00BC13BD" w:rsidP="0089590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3BD">
        <w:rPr>
          <w:rFonts w:ascii="Times New Roman" w:hAnsi="Times New Roman" w:cs="Times New Roman"/>
          <w:b/>
          <w:sz w:val="24"/>
          <w:szCs w:val="24"/>
        </w:rPr>
        <w:t>Ad 9. Prijedlozi, obavijesti i rasprava</w:t>
      </w:r>
    </w:p>
    <w:p w14:paraId="2BDF96C7" w14:textId="03F86026" w:rsidR="00BC13BD" w:rsidRDefault="00860D95" w:rsidP="00895905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Članovi Vijeća</w:t>
      </w:r>
      <w:r w:rsidR="00BC13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2B5F">
        <w:rPr>
          <w:rFonts w:ascii="Times New Roman" w:hAnsi="Times New Roman" w:cs="Times New Roman"/>
          <w:bCs/>
          <w:sz w:val="24"/>
          <w:szCs w:val="24"/>
        </w:rPr>
        <w:t>smatraju</w:t>
      </w:r>
      <w:r w:rsidR="00895905">
        <w:rPr>
          <w:rFonts w:ascii="Times New Roman" w:hAnsi="Times New Roman" w:cs="Times New Roman"/>
          <w:bCs/>
          <w:sz w:val="24"/>
          <w:szCs w:val="24"/>
        </w:rPr>
        <w:t xml:space="preserve"> da bi se trebalo </w:t>
      </w:r>
      <w:r w:rsidR="00BC13BD">
        <w:rPr>
          <w:rFonts w:ascii="Times New Roman" w:hAnsi="Times New Roman" w:cs="Times New Roman"/>
          <w:bCs/>
          <w:sz w:val="24"/>
          <w:szCs w:val="24"/>
        </w:rPr>
        <w:t>stupi</w:t>
      </w:r>
      <w:r w:rsidR="00895905">
        <w:rPr>
          <w:rFonts w:ascii="Times New Roman" w:hAnsi="Times New Roman" w:cs="Times New Roman"/>
          <w:bCs/>
          <w:sz w:val="24"/>
          <w:szCs w:val="24"/>
        </w:rPr>
        <w:t>ti</w:t>
      </w:r>
      <w:r w:rsidR="00BC13BD">
        <w:rPr>
          <w:rFonts w:ascii="Times New Roman" w:hAnsi="Times New Roman" w:cs="Times New Roman"/>
          <w:bCs/>
          <w:sz w:val="24"/>
          <w:szCs w:val="24"/>
        </w:rPr>
        <w:t xml:space="preserve"> u kontakt s okolnim mjesnim odborima i Gradskom četvrti Maksimir kako bi se barem djelomice pokušao vratiti život na Trg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="00BC13BD">
        <w:rPr>
          <w:rFonts w:ascii="Times New Roman" w:hAnsi="Times New Roman" w:cs="Times New Roman"/>
          <w:bCs/>
          <w:sz w:val="24"/>
          <w:szCs w:val="24"/>
        </w:rPr>
        <w:t xml:space="preserve"> Eugena Kvaternika koji je 2008. godine proglašen </w:t>
      </w:r>
      <w:r w:rsidR="00BC13BD" w:rsidRPr="00BC13BD">
        <w:rPr>
          <w:rFonts w:ascii="Times New Roman" w:hAnsi="Times New Roman" w:cs="Times New Roman"/>
          <w:bCs/>
          <w:sz w:val="24"/>
          <w:szCs w:val="24"/>
        </w:rPr>
        <w:t>kapitaln</w:t>
      </w:r>
      <w:r w:rsidR="00BC13BD">
        <w:rPr>
          <w:rFonts w:ascii="Times New Roman" w:hAnsi="Times New Roman" w:cs="Times New Roman"/>
          <w:bCs/>
          <w:sz w:val="24"/>
          <w:szCs w:val="24"/>
        </w:rPr>
        <w:t>om</w:t>
      </w:r>
      <w:r w:rsidR="00BC13BD" w:rsidRPr="00BC13BD">
        <w:rPr>
          <w:rFonts w:ascii="Times New Roman" w:hAnsi="Times New Roman" w:cs="Times New Roman"/>
          <w:bCs/>
          <w:sz w:val="24"/>
          <w:szCs w:val="24"/>
        </w:rPr>
        <w:t xml:space="preserve"> gradsk</w:t>
      </w:r>
      <w:r w:rsidR="00BC13BD">
        <w:rPr>
          <w:rFonts w:ascii="Times New Roman" w:hAnsi="Times New Roman" w:cs="Times New Roman"/>
          <w:bCs/>
          <w:sz w:val="24"/>
          <w:szCs w:val="24"/>
        </w:rPr>
        <w:t>om</w:t>
      </w:r>
      <w:r w:rsidR="00BC13BD" w:rsidRPr="00BC13BD">
        <w:rPr>
          <w:rFonts w:ascii="Times New Roman" w:hAnsi="Times New Roman" w:cs="Times New Roman"/>
          <w:bCs/>
          <w:sz w:val="24"/>
          <w:szCs w:val="24"/>
        </w:rPr>
        <w:t xml:space="preserve"> investicij</w:t>
      </w:r>
      <w:r w:rsidR="00BC13BD">
        <w:rPr>
          <w:rFonts w:ascii="Times New Roman" w:hAnsi="Times New Roman" w:cs="Times New Roman"/>
          <w:bCs/>
          <w:sz w:val="24"/>
          <w:szCs w:val="24"/>
        </w:rPr>
        <w:t>om</w:t>
      </w:r>
      <w:r w:rsidR="00BC13BD" w:rsidRPr="00BC13BD">
        <w:rPr>
          <w:rFonts w:ascii="Times New Roman" w:hAnsi="Times New Roman" w:cs="Times New Roman"/>
          <w:bCs/>
          <w:sz w:val="24"/>
          <w:szCs w:val="24"/>
        </w:rPr>
        <w:t xml:space="preserve"> vrijedn</w:t>
      </w:r>
      <w:r w:rsidR="00BC13BD">
        <w:rPr>
          <w:rFonts w:ascii="Times New Roman" w:hAnsi="Times New Roman" w:cs="Times New Roman"/>
          <w:bCs/>
          <w:sz w:val="24"/>
          <w:szCs w:val="24"/>
        </w:rPr>
        <w:t>om</w:t>
      </w:r>
      <w:r w:rsidR="00BC13BD" w:rsidRPr="00BC13BD">
        <w:rPr>
          <w:rFonts w:ascii="Times New Roman" w:hAnsi="Times New Roman" w:cs="Times New Roman"/>
          <w:bCs/>
          <w:sz w:val="24"/>
          <w:szCs w:val="24"/>
        </w:rPr>
        <w:t xml:space="preserve"> više od 250 milijuna kuna</w:t>
      </w:r>
      <w:r w:rsidR="00BC13BD">
        <w:rPr>
          <w:rFonts w:ascii="Times New Roman" w:hAnsi="Times New Roman" w:cs="Times New Roman"/>
          <w:bCs/>
          <w:sz w:val="24"/>
          <w:szCs w:val="24"/>
        </w:rPr>
        <w:t xml:space="preserve"> (izvor </w:t>
      </w:r>
      <w:r w:rsidR="00BC13BD" w:rsidRPr="00BC13BD">
        <w:rPr>
          <w:rFonts w:ascii="Times New Roman" w:hAnsi="Times New Roman" w:cs="Times New Roman"/>
          <w:bCs/>
          <w:sz w:val="24"/>
          <w:szCs w:val="24"/>
        </w:rPr>
        <w:t>https://www.zagreb.hr/en/otvoren-kvaternikov-trg/2818</w:t>
      </w:r>
      <w:r w:rsidR="000745CB">
        <w:rPr>
          <w:rFonts w:ascii="Times New Roman" w:hAnsi="Times New Roman" w:cs="Times New Roman"/>
          <w:bCs/>
          <w:sz w:val="24"/>
          <w:szCs w:val="24"/>
        </w:rPr>
        <w:t>)</w:t>
      </w:r>
      <w:r w:rsidR="00BC13BD">
        <w:rPr>
          <w:rFonts w:ascii="Times New Roman" w:hAnsi="Times New Roman" w:cs="Times New Roman"/>
          <w:bCs/>
          <w:sz w:val="24"/>
          <w:szCs w:val="24"/>
        </w:rPr>
        <w:t xml:space="preserve">, a </w:t>
      </w:r>
      <w:r w:rsidR="00762B5F">
        <w:rPr>
          <w:rFonts w:ascii="Times New Roman" w:hAnsi="Times New Roman" w:cs="Times New Roman"/>
          <w:bCs/>
          <w:sz w:val="24"/>
          <w:szCs w:val="24"/>
        </w:rPr>
        <w:t>nakon što je</w:t>
      </w:r>
      <w:r w:rsidR="00BC13BD">
        <w:rPr>
          <w:rFonts w:ascii="Times New Roman" w:hAnsi="Times New Roman" w:cs="Times New Roman"/>
          <w:bCs/>
          <w:sz w:val="24"/>
          <w:szCs w:val="24"/>
        </w:rPr>
        <w:t xml:space="preserve"> otvoren opustio </w:t>
      </w:r>
      <w:r w:rsidR="00762B5F">
        <w:rPr>
          <w:rFonts w:ascii="Times New Roman" w:hAnsi="Times New Roman" w:cs="Times New Roman"/>
          <w:bCs/>
          <w:sz w:val="24"/>
          <w:szCs w:val="24"/>
        </w:rPr>
        <w:t xml:space="preserve">je </w:t>
      </w:r>
      <w:r w:rsidR="00BC13BD">
        <w:rPr>
          <w:rFonts w:ascii="Times New Roman" w:hAnsi="Times New Roman" w:cs="Times New Roman"/>
          <w:bCs/>
          <w:sz w:val="24"/>
          <w:szCs w:val="24"/>
        </w:rPr>
        <w:t>i izgubio prepoznatljivost</w:t>
      </w:r>
      <w:r w:rsidR="00895905">
        <w:rPr>
          <w:rFonts w:ascii="Times New Roman" w:hAnsi="Times New Roman" w:cs="Times New Roman"/>
          <w:bCs/>
          <w:sz w:val="24"/>
          <w:szCs w:val="24"/>
        </w:rPr>
        <w:t xml:space="preserve"> jer </w:t>
      </w:r>
      <w:r w:rsidR="00BC13BD">
        <w:rPr>
          <w:rFonts w:ascii="Times New Roman" w:hAnsi="Times New Roman" w:cs="Times New Roman"/>
          <w:bCs/>
          <w:sz w:val="24"/>
          <w:szCs w:val="24"/>
        </w:rPr>
        <w:t xml:space="preserve">nisu </w:t>
      </w:r>
      <w:r w:rsidR="000745CB">
        <w:rPr>
          <w:rFonts w:ascii="Times New Roman" w:hAnsi="Times New Roman" w:cs="Times New Roman"/>
          <w:bCs/>
          <w:sz w:val="24"/>
          <w:szCs w:val="24"/>
        </w:rPr>
        <w:t xml:space="preserve">realizirani </w:t>
      </w:r>
      <w:r w:rsidR="00BC13BD">
        <w:rPr>
          <w:rFonts w:ascii="Times New Roman" w:hAnsi="Times New Roman" w:cs="Times New Roman"/>
          <w:bCs/>
          <w:sz w:val="24"/>
          <w:szCs w:val="24"/>
        </w:rPr>
        <w:t xml:space="preserve">novi sadržaji </w:t>
      </w:r>
      <w:r w:rsidR="0011156A">
        <w:rPr>
          <w:rFonts w:ascii="Times New Roman" w:hAnsi="Times New Roman" w:cs="Times New Roman"/>
          <w:bCs/>
          <w:sz w:val="24"/>
          <w:szCs w:val="24"/>
        </w:rPr>
        <w:t>niti je</w:t>
      </w:r>
      <w:r w:rsidR="00E1340F">
        <w:rPr>
          <w:rFonts w:ascii="Times New Roman" w:hAnsi="Times New Roman" w:cs="Times New Roman"/>
          <w:bCs/>
          <w:sz w:val="24"/>
          <w:szCs w:val="24"/>
        </w:rPr>
        <w:t xml:space="preserve"> na bilo koji</w:t>
      </w:r>
      <w:r w:rsidR="00BC13BD">
        <w:rPr>
          <w:rFonts w:ascii="Times New Roman" w:hAnsi="Times New Roman" w:cs="Times New Roman"/>
          <w:bCs/>
          <w:sz w:val="24"/>
          <w:szCs w:val="24"/>
        </w:rPr>
        <w:t xml:space="preserve"> drugi način </w:t>
      </w:r>
      <w:r w:rsidR="00E1340F">
        <w:rPr>
          <w:rFonts w:ascii="Times New Roman" w:hAnsi="Times New Roman" w:cs="Times New Roman"/>
          <w:bCs/>
          <w:sz w:val="24"/>
          <w:szCs w:val="24"/>
        </w:rPr>
        <w:t>postao privlačan</w:t>
      </w:r>
      <w:r w:rsidR="00BC13BD">
        <w:rPr>
          <w:rFonts w:ascii="Times New Roman" w:hAnsi="Times New Roman" w:cs="Times New Roman"/>
          <w:bCs/>
          <w:sz w:val="24"/>
          <w:szCs w:val="24"/>
        </w:rPr>
        <w:t xml:space="preserve"> prolazni</w:t>
      </w:r>
      <w:r w:rsidR="00E1340F">
        <w:rPr>
          <w:rFonts w:ascii="Times New Roman" w:hAnsi="Times New Roman" w:cs="Times New Roman"/>
          <w:bCs/>
          <w:sz w:val="24"/>
          <w:szCs w:val="24"/>
        </w:rPr>
        <w:t>cima</w:t>
      </w:r>
      <w:r w:rsidR="00BC13BD">
        <w:rPr>
          <w:rFonts w:ascii="Times New Roman" w:hAnsi="Times New Roman" w:cs="Times New Roman"/>
          <w:bCs/>
          <w:sz w:val="24"/>
          <w:szCs w:val="24"/>
        </w:rPr>
        <w:t xml:space="preserve"> i stanovni</w:t>
      </w:r>
      <w:r w:rsidR="00E1340F">
        <w:rPr>
          <w:rFonts w:ascii="Times New Roman" w:hAnsi="Times New Roman" w:cs="Times New Roman"/>
          <w:bCs/>
          <w:sz w:val="24"/>
          <w:szCs w:val="24"/>
        </w:rPr>
        <w:t>cima tog dijela grada</w:t>
      </w:r>
      <w:r w:rsidR="00BC13B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745CB">
        <w:rPr>
          <w:rFonts w:ascii="Times New Roman" w:hAnsi="Times New Roman" w:cs="Times New Roman"/>
          <w:bCs/>
          <w:sz w:val="24"/>
          <w:szCs w:val="24"/>
        </w:rPr>
        <w:t xml:space="preserve">Jedan od njegovih bitnih nedostataka je </w:t>
      </w:r>
      <w:r w:rsidR="00BC13BD">
        <w:rPr>
          <w:rFonts w:ascii="Times New Roman" w:hAnsi="Times New Roman" w:cs="Times New Roman"/>
          <w:bCs/>
          <w:sz w:val="24"/>
          <w:szCs w:val="24"/>
        </w:rPr>
        <w:t>arhitektonska oprema (prije svega „fontana</w:t>
      </w:r>
      <w:r w:rsidR="00232BBC" w:rsidRPr="00232BBC">
        <w:rPr>
          <w:rFonts w:ascii="Times New Roman" w:hAnsi="Times New Roman" w:cs="Times New Roman"/>
          <w:bCs/>
          <w:sz w:val="24"/>
          <w:szCs w:val="24"/>
        </w:rPr>
        <w:t>”</w:t>
      </w:r>
      <w:r w:rsidR="00BC13BD">
        <w:rPr>
          <w:rFonts w:ascii="Times New Roman" w:hAnsi="Times New Roman" w:cs="Times New Roman"/>
          <w:bCs/>
          <w:sz w:val="24"/>
          <w:szCs w:val="24"/>
        </w:rPr>
        <w:t xml:space="preserve"> s biljem</w:t>
      </w:r>
      <w:r w:rsidR="000745CB">
        <w:rPr>
          <w:rFonts w:ascii="Times New Roman" w:hAnsi="Times New Roman" w:cs="Times New Roman"/>
          <w:bCs/>
          <w:sz w:val="24"/>
          <w:szCs w:val="24"/>
        </w:rPr>
        <w:t xml:space="preserve"> koja je zapuštena, puna izmeta golubova i smeća, </w:t>
      </w:r>
      <w:r w:rsidR="00232BBC">
        <w:rPr>
          <w:rFonts w:ascii="Times New Roman" w:hAnsi="Times New Roman" w:cs="Times New Roman"/>
          <w:bCs/>
          <w:sz w:val="24"/>
          <w:szCs w:val="24"/>
        </w:rPr>
        <w:t>a</w:t>
      </w:r>
      <w:r w:rsidR="000745CB">
        <w:rPr>
          <w:rFonts w:ascii="Times New Roman" w:hAnsi="Times New Roman" w:cs="Times New Roman"/>
          <w:bCs/>
          <w:sz w:val="24"/>
          <w:szCs w:val="24"/>
        </w:rPr>
        <w:t xml:space="preserve"> upitan je i smisao malog platoa</w:t>
      </w:r>
      <w:r w:rsidR="008959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2BBC">
        <w:rPr>
          <w:rFonts w:ascii="Times New Roman" w:hAnsi="Times New Roman" w:cs="Times New Roman"/>
          <w:bCs/>
          <w:sz w:val="24"/>
          <w:szCs w:val="24"/>
        </w:rPr>
        <w:t>(</w:t>
      </w:r>
      <w:r w:rsidR="00895905">
        <w:rPr>
          <w:rFonts w:ascii="Times New Roman" w:hAnsi="Times New Roman" w:cs="Times New Roman"/>
          <w:bCs/>
          <w:sz w:val="24"/>
          <w:szCs w:val="24"/>
        </w:rPr>
        <w:t>scene</w:t>
      </w:r>
      <w:r w:rsidR="00232BBC">
        <w:rPr>
          <w:rFonts w:ascii="Times New Roman" w:hAnsi="Times New Roman" w:cs="Times New Roman"/>
          <w:bCs/>
          <w:sz w:val="24"/>
          <w:szCs w:val="24"/>
        </w:rPr>
        <w:t>)</w:t>
      </w:r>
      <w:r w:rsidR="00895905">
        <w:rPr>
          <w:rFonts w:ascii="Times New Roman" w:hAnsi="Times New Roman" w:cs="Times New Roman"/>
          <w:bCs/>
          <w:sz w:val="24"/>
          <w:szCs w:val="24"/>
        </w:rPr>
        <w:t xml:space="preserve"> koji </w:t>
      </w:r>
      <w:r w:rsidR="000745CB">
        <w:rPr>
          <w:rFonts w:ascii="Times New Roman" w:hAnsi="Times New Roman" w:cs="Times New Roman"/>
          <w:bCs/>
          <w:sz w:val="24"/>
          <w:szCs w:val="24"/>
        </w:rPr>
        <w:t>nikada nije bio u funkciji</w:t>
      </w:r>
      <w:r w:rsidR="00895905">
        <w:rPr>
          <w:rFonts w:ascii="Times New Roman" w:hAnsi="Times New Roman" w:cs="Times New Roman"/>
          <w:bCs/>
          <w:sz w:val="24"/>
          <w:szCs w:val="24"/>
        </w:rPr>
        <w:t>)</w:t>
      </w:r>
      <w:r w:rsidR="000745CB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Članovi Vijeća</w:t>
      </w:r>
      <w:r w:rsidR="000745CB">
        <w:rPr>
          <w:rFonts w:ascii="Times New Roman" w:hAnsi="Times New Roman" w:cs="Times New Roman"/>
          <w:bCs/>
          <w:sz w:val="24"/>
          <w:szCs w:val="24"/>
        </w:rPr>
        <w:t xml:space="preserve"> predlažu minimalne intervencije uz suglasnost projektanta ing. Miroslava </w:t>
      </w:r>
      <w:proofErr w:type="spellStart"/>
      <w:r w:rsidR="000745CB">
        <w:rPr>
          <w:rFonts w:ascii="Times New Roman" w:hAnsi="Times New Roman" w:cs="Times New Roman"/>
          <w:bCs/>
          <w:sz w:val="24"/>
          <w:szCs w:val="24"/>
        </w:rPr>
        <w:t>Genga</w:t>
      </w:r>
      <w:proofErr w:type="spellEnd"/>
      <w:r w:rsidR="00895905">
        <w:rPr>
          <w:rFonts w:ascii="Times New Roman" w:hAnsi="Times New Roman" w:cs="Times New Roman"/>
          <w:bCs/>
          <w:sz w:val="24"/>
          <w:szCs w:val="24"/>
        </w:rPr>
        <w:t xml:space="preserve"> i obvez</w:t>
      </w:r>
      <w:r w:rsidR="00232BBC">
        <w:rPr>
          <w:rFonts w:ascii="Times New Roman" w:hAnsi="Times New Roman" w:cs="Times New Roman"/>
          <w:bCs/>
          <w:sz w:val="24"/>
          <w:szCs w:val="24"/>
        </w:rPr>
        <w:t>at</w:t>
      </w:r>
      <w:r w:rsidR="00895905">
        <w:rPr>
          <w:rFonts w:ascii="Times New Roman" w:hAnsi="Times New Roman" w:cs="Times New Roman"/>
          <w:bCs/>
          <w:sz w:val="24"/>
          <w:szCs w:val="24"/>
        </w:rPr>
        <w:t>nu suradnju s okolnim mjesnim odborima i Gradskom četvrti Maksimir.</w:t>
      </w:r>
    </w:p>
    <w:p w14:paraId="31C4478B" w14:textId="77777777" w:rsidR="001166B4" w:rsidRDefault="001166B4" w:rsidP="00895905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9D7EAD" w14:textId="79753D74" w:rsidR="00860D95" w:rsidRDefault="009E5E5D" w:rsidP="00860D9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</w:t>
      </w:r>
      <w:r w:rsidR="00860D95">
        <w:rPr>
          <w:rFonts w:ascii="Times New Roman" w:hAnsi="Times New Roman" w:cs="Times New Roman"/>
          <w:sz w:val="24"/>
          <w:szCs w:val="24"/>
        </w:rPr>
        <w:t>ila</w:t>
      </w:r>
      <w:r>
        <w:rPr>
          <w:rFonts w:ascii="Times New Roman" w:hAnsi="Times New Roman" w:cs="Times New Roman"/>
          <w:sz w:val="24"/>
          <w:szCs w:val="24"/>
        </w:rPr>
        <w:t xml:space="preserve"> u </w:t>
      </w:r>
      <w:r w:rsidR="00CA2A27">
        <w:rPr>
          <w:rFonts w:ascii="Times New Roman" w:hAnsi="Times New Roman" w:cs="Times New Roman"/>
          <w:sz w:val="24"/>
          <w:szCs w:val="24"/>
        </w:rPr>
        <w:t>20</w:t>
      </w:r>
      <w:r w:rsidR="00895905">
        <w:rPr>
          <w:rFonts w:ascii="Times New Roman" w:hAnsi="Times New Roman" w:cs="Times New Roman"/>
          <w:sz w:val="24"/>
          <w:szCs w:val="24"/>
        </w:rPr>
        <w:t>:15</w:t>
      </w:r>
      <w:r w:rsidR="00860D95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1AF6FE40" w14:textId="2ACA0150" w:rsidR="00860D95" w:rsidRPr="00860D95" w:rsidRDefault="00860D95" w:rsidP="00860D9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je vodila Nikolina Hrust</w:t>
      </w:r>
    </w:p>
    <w:p w14:paraId="6774AD51" w14:textId="77777777" w:rsidR="00860D95" w:rsidRDefault="00860D95" w:rsidP="00895905">
      <w:pPr>
        <w:tabs>
          <w:tab w:val="left" w:pos="4140"/>
        </w:tabs>
        <w:spacing w:after="0" w:line="276" w:lineRule="auto"/>
        <w:ind w:right="3312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12D900DB" w14:textId="65F30979" w:rsidR="002077EF" w:rsidRPr="003F6248" w:rsidRDefault="002077EF" w:rsidP="00895905">
      <w:pPr>
        <w:tabs>
          <w:tab w:val="left" w:pos="4140"/>
        </w:tabs>
        <w:spacing w:after="0" w:line="276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62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96354D" w:rsidRPr="003F6248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860D95" w:rsidRPr="003F624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96354D" w:rsidRPr="003F6248"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860D95" w:rsidRPr="003F6248">
        <w:rPr>
          <w:rFonts w:ascii="Times New Roman" w:eastAsia="Times New Roman" w:hAnsi="Times New Roman" w:cs="Times New Roman"/>
          <w:sz w:val="24"/>
          <w:szCs w:val="24"/>
          <w:lang w:eastAsia="hr-HR"/>
        </w:rPr>
        <w:t>109</w:t>
      </w:r>
    </w:p>
    <w:p w14:paraId="2A028D94" w14:textId="1FE99B9B" w:rsidR="002077EF" w:rsidRPr="003F6248" w:rsidRDefault="002077EF" w:rsidP="00895905">
      <w:pPr>
        <w:tabs>
          <w:tab w:val="left" w:pos="4140"/>
        </w:tabs>
        <w:spacing w:after="0" w:line="276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6248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96354D" w:rsidRPr="003F62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251-13-11-1/00</w:t>
      </w:r>
      <w:r w:rsidR="00860D95" w:rsidRPr="003F624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96354D" w:rsidRPr="003F6248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860D95" w:rsidRPr="003F624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96354D" w:rsidRPr="003F6248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14:paraId="3EFE2D33" w14:textId="0718B3FF" w:rsidR="002077EF" w:rsidRPr="003F6248" w:rsidRDefault="002077EF" w:rsidP="00895905">
      <w:pPr>
        <w:tabs>
          <w:tab w:val="left" w:pos="4140"/>
        </w:tabs>
        <w:spacing w:after="0" w:line="276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62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CA2A27" w:rsidRPr="003F624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96354D" w:rsidRPr="003F6248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3F62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860D95" w:rsidRPr="003F6248">
        <w:rPr>
          <w:rFonts w:ascii="Times New Roman" w:eastAsia="Times New Roman" w:hAnsi="Times New Roman" w:cs="Times New Roman"/>
          <w:sz w:val="24"/>
          <w:szCs w:val="24"/>
          <w:lang w:eastAsia="hr-HR"/>
        </w:rPr>
        <w:t>siječnja</w:t>
      </w:r>
      <w:r w:rsidRPr="003F62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860D95" w:rsidRPr="003F624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3F624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8B56814" w14:textId="140F20B7" w:rsidR="00174F5F" w:rsidRDefault="00174F5F" w:rsidP="0089590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C9998B0" w14:textId="063B45EA" w:rsidR="002077EF" w:rsidRDefault="00A134F2" w:rsidP="00895905">
      <w:pPr>
        <w:spacing w:line="276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4F5F">
        <w:rPr>
          <w:rFonts w:ascii="Times New Roman" w:hAnsi="Times New Roman" w:cs="Times New Roman"/>
          <w:sz w:val="24"/>
          <w:szCs w:val="24"/>
        </w:rPr>
        <w:t>redsjedni</w:t>
      </w:r>
      <w:r w:rsidR="0055599D">
        <w:rPr>
          <w:rFonts w:ascii="Times New Roman" w:hAnsi="Times New Roman" w:cs="Times New Roman"/>
          <w:sz w:val="24"/>
          <w:szCs w:val="24"/>
        </w:rPr>
        <w:t>k</w:t>
      </w:r>
      <w:r w:rsidR="00174F5F">
        <w:rPr>
          <w:rFonts w:ascii="Times New Roman" w:hAnsi="Times New Roman" w:cs="Times New Roman"/>
          <w:sz w:val="24"/>
          <w:szCs w:val="24"/>
        </w:rPr>
        <w:t xml:space="preserve"> </w:t>
      </w:r>
      <w:r w:rsidR="002077EF">
        <w:rPr>
          <w:rFonts w:ascii="Times New Roman" w:hAnsi="Times New Roman" w:cs="Times New Roman"/>
          <w:sz w:val="24"/>
          <w:szCs w:val="24"/>
        </w:rPr>
        <w:t xml:space="preserve">Vijeća </w:t>
      </w:r>
      <w:r w:rsidR="00174F5F">
        <w:rPr>
          <w:rFonts w:ascii="Times New Roman" w:hAnsi="Times New Roman" w:cs="Times New Roman"/>
          <w:sz w:val="24"/>
          <w:szCs w:val="24"/>
        </w:rPr>
        <w:t>Mjesnog odbora</w:t>
      </w:r>
    </w:p>
    <w:p w14:paraId="5EB65607" w14:textId="558E0732" w:rsidR="002077EF" w:rsidRDefault="00174F5F" w:rsidP="00895905">
      <w:pPr>
        <w:spacing w:line="276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„Pavao Šub</w:t>
      </w:r>
      <w:r w:rsidR="002077E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ć</w:t>
      </w:r>
      <w:r w:rsidR="00232BBC" w:rsidRPr="00232BBC">
        <w:rPr>
          <w:rFonts w:ascii="Times New Roman" w:hAnsi="Times New Roman" w:cs="Times New Roman"/>
          <w:sz w:val="24"/>
          <w:szCs w:val="24"/>
        </w:rPr>
        <w:t>”</w:t>
      </w:r>
    </w:p>
    <w:p w14:paraId="38F3E35C" w14:textId="048AF8CE" w:rsidR="00174F5F" w:rsidRDefault="002077EF" w:rsidP="00895905">
      <w:pPr>
        <w:spacing w:line="276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5599D">
        <w:rPr>
          <w:rFonts w:ascii="Times New Roman" w:hAnsi="Times New Roman" w:cs="Times New Roman"/>
          <w:sz w:val="24"/>
          <w:szCs w:val="24"/>
        </w:rPr>
        <w:t>even Penzar</w:t>
      </w:r>
      <w:r w:rsidR="002F5374">
        <w:rPr>
          <w:rFonts w:ascii="Times New Roman" w:hAnsi="Times New Roman" w:cs="Times New Roman"/>
          <w:sz w:val="24"/>
          <w:szCs w:val="24"/>
        </w:rPr>
        <w:t>, v.r.</w:t>
      </w:r>
      <w:bookmarkStart w:id="7" w:name="_GoBack"/>
      <w:bookmarkEnd w:id="7"/>
    </w:p>
    <w:sectPr w:rsidR="00174F5F" w:rsidSect="0089590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BC884" w14:textId="77777777" w:rsidR="005A0933" w:rsidRDefault="005A0933" w:rsidP="00E92166">
      <w:pPr>
        <w:spacing w:after="0" w:line="240" w:lineRule="auto"/>
      </w:pPr>
      <w:r>
        <w:separator/>
      </w:r>
    </w:p>
  </w:endnote>
  <w:endnote w:type="continuationSeparator" w:id="0">
    <w:p w14:paraId="43F6F77C" w14:textId="77777777" w:rsidR="005A0933" w:rsidRDefault="005A0933" w:rsidP="00E92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92B45" w14:textId="1982901F" w:rsidR="00E92166" w:rsidRDefault="00E92166">
    <w:pPr>
      <w:pStyle w:val="Footer"/>
      <w:jc w:val="right"/>
    </w:pPr>
  </w:p>
  <w:p w14:paraId="2B6DB029" w14:textId="77777777" w:rsidR="00E92166" w:rsidRDefault="00E921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BFE6D1" w14:textId="77777777" w:rsidR="005A0933" w:rsidRDefault="005A0933" w:rsidP="00E92166">
      <w:pPr>
        <w:spacing w:after="0" w:line="240" w:lineRule="auto"/>
      </w:pPr>
      <w:r>
        <w:separator/>
      </w:r>
    </w:p>
  </w:footnote>
  <w:footnote w:type="continuationSeparator" w:id="0">
    <w:p w14:paraId="393186FC" w14:textId="77777777" w:rsidR="005A0933" w:rsidRDefault="005A0933" w:rsidP="00E92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B5098"/>
    <w:multiLevelType w:val="hybridMultilevel"/>
    <w:tmpl w:val="3AC4F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621D3"/>
    <w:multiLevelType w:val="hybridMultilevel"/>
    <w:tmpl w:val="84589FB4"/>
    <w:lvl w:ilvl="0" w:tplc="DE96C098">
      <w:numFmt w:val="bullet"/>
      <w:lvlText w:val="•"/>
      <w:lvlJc w:val="left"/>
      <w:pPr>
        <w:ind w:left="2124" w:hanging="708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C9A3995"/>
    <w:multiLevelType w:val="hybridMultilevel"/>
    <w:tmpl w:val="F55A3F4C"/>
    <w:lvl w:ilvl="0" w:tplc="5290E704">
      <w:start w:val="1"/>
      <w:numFmt w:val="upperRoman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35F09B3"/>
    <w:multiLevelType w:val="hybridMultilevel"/>
    <w:tmpl w:val="81867AB2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40953F0"/>
    <w:multiLevelType w:val="hybridMultilevel"/>
    <w:tmpl w:val="8C3205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107C1"/>
    <w:multiLevelType w:val="hybridMultilevel"/>
    <w:tmpl w:val="2F2C26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A1EBC"/>
    <w:multiLevelType w:val="hybridMultilevel"/>
    <w:tmpl w:val="42EA7EBE"/>
    <w:lvl w:ilvl="0" w:tplc="DE96C098">
      <w:numFmt w:val="bullet"/>
      <w:lvlText w:val="•"/>
      <w:lvlJc w:val="left"/>
      <w:pPr>
        <w:ind w:left="1416" w:hanging="708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F65104B"/>
    <w:multiLevelType w:val="hybridMultilevel"/>
    <w:tmpl w:val="39AA99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E5233"/>
    <w:multiLevelType w:val="hybridMultilevel"/>
    <w:tmpl w:val="DC18061A"/>
    <w:lvl w:ilvl="0" w:tplc="FC6680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371CD4"/>
    <w:multiLevelType w:val="hybridMultilevel"/>
    <w:tmpl w:val="F08825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953D6"/>
    <w:multiLevelType w:val="hybridMultilevel"/>
    <w:tmpl w:val="B2BA0C58"/>
    <w:lvl w:ilvl="0" w:tplc="5290E704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3E12DB"/>
    <w:multiLevelType w:val="hybridMultilevel"/>
    <w:tmpl w:val="77DC8E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D607C9"/>
    <w:multiLevelType w:val="hybridMultilevel"/>
    <w:tmpl w:val="9334BB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800232"/>
    <w:multiLevelType w:val="hybridMultilevel"/>
    <w:tmpl w:val="ED3247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239C6"/>
    <w:multiLevelType w:val="hybridMultilevel"/>
    <w:tmpl w:val="D8F00E88"/>
    <w:lvl w:ilvl="0" w:tplc="88CA4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E140C8"/>
    <w:multiLevelType w:val="hybridMultilevel"/>
    <w:tmpl w:val="0BC870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11"/>
  </w:num>
  <w:num w:numId="5">
    <w:abstractNumId w:val="12"/>
  </w:num>
  <w:num w:numId="6">
    <w:abstractNumId w:val="14"/>
  </w:num>
  <w:num w:numId="7">
    <w:abstractNumId w:val="8"/>
  </w:num>
  <w:num w:numId="8">
    <w:abstractNumId w:val="3"/>
  </w:num>
  <w:num w:numId="9">
    <w:abstractNumId w:val="6"/>
  </w:num>
  <w:num w:numId="10">
    <w:abstractNumId w:val="1"/>
  </w:num>
  <w:num w:numId="11">
    <w:abstractNumId w:val="5"/>
  </w:num>
  <w:num w:numId="12">
    <w:abstractNumId w:val="13"/>
  </w:num>
  <w:num w:numId="13">
    <w:abstractNumId w:val="0"/>
  </w:num>
  <w:num w:numId="14">
    <w:abstractNumId w:val="4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605"/>
    <w:rsid w:val="00026DD1"/>
    <w:rsid w:val="00071180"/>
    <w:rsid w:val="000745CB"/>
    <w:rsid w:val="000E425E"/>
    <w:rsid w:val="00100491"/>
    <w:rsid w:val="0010146A"/>
    <w:rsid w:val="0011156A"/>
    <w:rsid w:val="00111B31"/>
    <w:rsid w:val="0011333B"/>
    <w:rsid w:val="001165A9"/>
    <w:rsid w:val="001166B4"/>
    <w:rsid w:val="00123AC1"/>
    <w:rsid w:val="00125C03"/>
    <w:rsid w:val="001313CF"/>
    <w:rsid w:val="001346C9"/>
    <w:rsid w:val="00137622"/>
    <w:rsid w:val="00137D1F"/>
    <w:rsid w:val="00154833"/>
    <w:rsid w:val="00155150"/>
    <w:rsid w:val="00163097"/>
    <w:rsid w:val="00171BC4"/>
    <w:rsid w:val="00174F5F"/>
    <w:rsid w:val="001771DF"/>
    <w:rsid w:val="00182521"/>
    <w:rsid w:val="00196950"/>
    <w:rsid w:val="001B42DC"/>
    <w:rsid w:val="001E0DF3"/>
    <w:rsid w:val="001E1159"/>
    <w:rsid w:val="002077EF"/>
    <w:rsid w:val="00231DD3"/>
    <w:rsid w:val="00232BBC"/>
    <w:rsid w:val="00236FEB"/>
    <w:rsid w:val="00245AE6"/>
    <w:rsid w:val="002733F2"/>
    <w:rsid w:val="00273675"/>
    <w:rsid w:val="00285765"/>
    <w:rsid w:val="002A16A5"/>
    <w:rsid w:val="002C151D"/>
    <w:rsid w:val="002D09BF"/>
    <w:rsid w:val="002E3678"/>
    <w:rsid w:val="002F10CA"/>
    <w:rsid w:val="002F5374"/>
    <w:rsid w:val="0032047A"/>
    <w:rsid w:val="0032278C"/>
    <w:rsid w:val="003357B7"/>
    <w:rsid w:val="00337C4F"/>
    <w:rsid w:val="00345298"/>
    <w:rsid w:val="00354AE8"/>
    <w:rsid w:val="00364C3C"/>
    <w:rsid w:val="00380AEA"/>
    <w:rsid w:val="0038101A"/>
    <w:rsid w:val="00382483"/>
    <w:rsid w:val="003824A8"/>
    <w:rsid w:val="003A5CF9"/>
    <w:rsid w:val="003A65E2"/>
    <w:rsid w:val="003B2847"/>
    <w:rsid w:val="003E07AD"/>
    <w:rsid w:val="003E3B34"/>
    <w:rsid w:val="003F6248"/>
    <w:rsid w:val="00435476"/>
    <w:rsid w:val="00476722"/>
    <w:rsid w:val="004B1D69"/>
    <w:rsid w:val="004C4146"/>
    <w:rsid w:val="004D670E"/>
    <w:rsid w:val="005204CA"/>
    <w:rsid w:val="00532F3A"/>
    <w:rsid w:val="00541998"/>
    <w:rsid w:val="00544307"/>
    <w:rsid w:val="0055599D"/>
    <w:rsid w:val="005703A8"/>
    <w:rsid w:val="00594344"/>
    <w:rsid w:val="005A071B"/>
    <w:rsid w:val="005A0933"/>
    <w:rsid w:val="005B4845"/>
    <w:rsid w:val="005B6767"/>
    <w:rsid w:val="005D6C21"/>
    <w:rsid w:val="005F5244"/>
    <w:rsid w:val="005F62B8"/>
    <w:rsid w:val="00603194"/>
    <w:rsid w:val="00631817"/>
    <w:rsid w:val="00637A1B"/>
    <w:rsid w:val="006464B9"/>
    <w:rsid w:val="00660D8F"/>
    <w:rsid w:val="006A04EF"/>
    <w:rsid w:val="006A1FB6"/>
    <w:rsid w:val="006A3337"/>
    <w:rsid w:val="006A48E9"/>
    <w:rsid w:val="00705C60"/>
    <w:rsid w:val="00705ED1"/>
    <w:rsid w:val="00720CCE"/>
    <w:rsid w:val="00747ACD"/>
    <w:rsid w:val="00751F29"/>
    <w:rsid w:val="00762B5F"/>
    <w:rsid w:val="00766CCC"/>
    <w:rsid w:val="00780996"/>
    <w:rsid w:val="007A4738"/>
    <w:rsid w:val="007A5AF4"/>
    <w:rsid w:val="007B0C93"/>
    <w:rsid w:val="007C4E0A"/>
    <w:rsid w:val="007C6609"/>
    <w:rsid w:val="007D166D"/>
    <w:rsid w:val="007E0896"/>
    <w:rsid w:val="00826255"/>
    <w:rsid w:val="00826B66"/>
    <w:rsid w:val="00857C32"/>
    <w:rsid w:val="00860D95"/>
    <w:rsid w:val="008676B0"/>
    <w:rsid w:val="008819AB"/>
    <w:rsid w:val="00886757"/>
    <w:rsid w:val="00886CD5"/>
    <w:rsid w:val="00891598"/>
    <w:rsid w:val="00895905"/>
    <w:rsid w:val="008A3EF8"/>
    <w:rsid w:val="008B3221"/>
    <w:rsid w:val="008C08EC"/>
    <w:rsid w:val="008E08B4"/>
    <w:rsid w:val="0090462A"/>
    <w:rsid w:val="009144D2"/>
    <w:rsid w:val="00935159"/>
    <w:rsid w:val="00936FE3"/>
    <w:rsid w:val="009431A7"/>
    <w:rsid w:val="00943D2F"/>
    <w:rsid w:val="00954190"/>
    <w:rsid w:val="00960D04"/>
    <w:rsid w:val="0096354D"/>
    <w:rsid w:val="009B67C3"/>
    <w:rsid w:val="009B72F9"/>
    <w:rsid w:val="009C2D13"/>
    <w:rsid w:val="009D361C"/>
    <w:rsid w:val="009E1B16"/>
    <w:rsid w:val="009E5E5D"/>
    <w:rsid w:val="009E6605"/>
    <w:rsid w:val="00A03501"/>
    <w:rsid w:val="00A067C3"/>
    <w:rsid w:val="00A134F2"/>
    <w:rsid w:val="00A25560"/>
    <w:rsid w:val="00A25A14"/>
    <w:rsid w:val="00A31C4D"/>
    <w:rsid w:val="00A3425B"/>
    <w:rsid w:val="00A34904"/>
    <w:rsid w:val="00A34A4A"/>
    <w:rsid w:val="00A5645F"/>
    <w:rsid w:val="00A65CBE"/>
    <w:rsid w:val="00AA68E3"/>
    <w:rsid w:val="00AB1D1D"/>
    <w:rsid w:val="00AB586F"/>
    <w:rsid w:val="00AC14C0"/>
    <w:rsid w:val="00AD1A30"/>
    <w:rsid w:val="00AD2215"/>
    <w:rsid w:val="00AD58FA"/>
    <w:rsid w:val="00B00DC5"/>
    <w:rsid w:val="00B1754D"/>
    <w:rsid w:val="00B34C35"/>
    <w:rsid w:val="00B4002B"/>
    <w:rsid w:val="00B5632C"/>
    <w:rsid w:val="00B71D55"/>
    <w:rsid w:val="00B74DA1"/>
    <w:rsid w:val="00B81CFC"/>
    <w:rsid w:val="00B83CAF"/>
    <w:rsid w:val="00BB04F3"/>
    <w:rsid w:val="00BB76DD"/>
    <w:rsid w:val="00BC13BD"/>
    <w:rsid w:val="00C01A4A"/>
    <w:rsid w:val="00C02ED5"/>
    <w:rsid w:val="00C21B69"/>
    <w:rsid w:val="00C455A5"/>
    <w:rsid w:val="00C53C49"/>
    <w:rsid w:val="00C77387"/>
    <w:rsid w:val="00C85915"/>
    <w:rsid w:val="00CA2A27"/>
    <w:rsid w:val="00CA4DE1"/>
    <w:rsid w:val="00CB144E"/>
    <w:rsid w:val="00CC2476"/>
    <w:rsid w:val="00CD7415"/>
    <w:rsid w:val="00CE1DD2"/>
    <w:rsid w:val="00CF6F1B"/>
    <w:rsid w:val="00D10308"/>
    <w:rsid w:val="00D205D5"/>
    <w:rsid w:val="00D235A4"/>
    <w:rsid w:val="00D235A6"/>
    <w:rsid w:val="00D405B5"/>
    <w:rsid w:val="00D62F1E"/>
    <w:rsid w:val="00D73720"/>
    <w:rsid w:val="00D84F4A"/>
    <w:rsid w:val="00D87CA7"/>
    <w:rsid w:val="00D915E4"/>
    <w:rsid w:val="00DB7D1A"/>
    <w:rsid w:val="00DC05D5"/>
    <w:rsid w:val="00DD2BF7"/>
    <w:rsid w:val="00DE0934"/>
    <w:rsid w:val="00DE24E1"/>
    <w:rsid w:val="00DE55F1"/>
    <w:rsid w:val="00DF25C2"/>
    <w:rsid w:val="00E05726"/>
    <w:rsid w:val="00E1340F"/>
    <w:rsid w:val="00E15F2C"/>
    <w:rsid w:val="00E229DD"/>
    <w:rsid w:val="00E360E6"/>
    <w:rsid w:val="00E44529"/>
    <w:rsid w:val="00E55749"/>
    <w:rsid w:val="00E753E2"/>
    <w:rsid w:val="00E92166"/>
    <w:rsid w:val="00E936A8"/>
    <w:rsid w:val="00E9554F"/>
    <w:rsid w:val="00EA14AC"/>
    <w:rsid w:val="00EC234B"/>
    <w:rsid w:val="00EC65F4"/>
    <w:rsid w:val="00ED4193"/>
    <w:rsid w:val="00ED5F0C"/>
    <w:rsid w:val="00EF450D"/>
    <w:rsid w:val="00F0152F"/>
    <w:rsid w:val="00F079E6"/>
    <w:rsid w:val="00F20557"/>
    <w:rsid w:val="00F457F2"/>
    <w:rsid w:val="00F5669F"/>
    <w:rsid w:val="00F621FE"/>
    <w:rsid w:val="00F82204"/>
    <w:rsid w:val="00FB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0C43E"/>
  <w15:docId w15:val="{879EC9D4-0CF1-450D-84E9-4BB28B049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3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490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4904"/>
    <w:rPr>
      <w:color w:val="605E5C"/>
      <w:shd w:val="clear" w:color="auto" w:fill="E1DFDD"/>
    </w:rPr>
  </w:style>
  <w:style w:type="character" w:customStyle="1" w:styleId="spelle">
    <w:name w:val="spelle"/>
    <w:basedOn w:val="DefaultParagraphFont"/>
    <w:rsid w:val="006A04EF"/>
  </w:style>
  <w:style w:type="paragraph" w:styleId="Header">
    <w:name w:val="header"/>
    <w:basedOn w:val="Normal"/>
    <w:link w:val="HeaderChar"/>
    <w:uiPriority w:val="99"/>
    <w:unhideWhenUsed/>
    <w:rsid w:val="00E92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166"/>
  </w:style>
  <w:style w:type="paragraph" w:styleId="Footer">
    <w:name w:val="footer"/>
    <w:basedOn w:val="Normal"/>
    <w:link w:val="FooterChar"/>
    <w:uiPriority w:val="99"/>
    <w:unhideWhenUsed/>
    <w:rsid w:val="00E92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8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474B2-F65A-465D-8FDA-33A409391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1320</Words>
  <Characters>7526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 Hrust</dc:creator>
  <cp:lastModifiedBy>Nenad Kranjčec</cp:lastModifiedBy>
  <cp:revision>7</cp:revision>
  <cp:lastPrinted>2023-02-09T11:13:00Z</cp:lastPrinted>
  <dcterms:created xsi:type="dcterms:W3CDTF">2023-02-09T10:19:00Z</dcterms:created>
  <dcterms:modified xsi:type="dcterms:W3CDTF">2023-03-07T11:34:00Z</dcterms:modified>
</cp:coreProperties>
</file>