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C234" w14:textId="77777777" w:rsidR="001078EA" w:rsidRPr="001E0316" w:rsidRDefault="001078EA" w:rsidP="001078EA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1E031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1E031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05CA1889" wp14:editId="351C0108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63609" w14:textId="77777777" w:rsidR="001078EA" w:rsidRPr="001E0316" w:rsidRDefault="001078EA" w:rsidP="001078EA">
      <w:pPr>
        <w:rPr>
          <w:rFonts w:asciiTheme="minorHAnsi" w:hAnsiTheme="minorHAnsi" w:cstheme="minorHAnsi"/>
        </w:rPr>
      </w:pPr>
    </w:p>
    <w:p w14:paraId="0D23B563" w14:textId="77777777" w:rsidR="001078EA" w:rsidRPr="001E0316" w:rsidRDefault="001078EA" w:rsidP="001078EA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GRAD ZAGREB</w:t>
      </w:r>
    </w:p>
    <w:p w14:paraId="2DF260B2" w14:textId="77777777" w:rsidR="001078EA" w:rsidRPr="001E0316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GRADSKA ČETVRT NOVI ZAGREB – ISTOK</w:t>
      </w:r>
    </w:p>
    <w:p w14:paraId="46745C50" w14:textId="77777777" w:rsidR="001078EA" w:rsidRPr="001E0316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MJESNI ODBOR „VELIKO POLJE“</w:t>
      </w:r>
    </w:p>
    <w:p w14:paraId="7906461F" w14:textId="77777777" w:rsidR="001078EA" w:rsidRPr="001E0316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Mjesnog odbora „Veliko Polje“</w:t>
      </w:r>
    </w:p>
    <w:p w14:paraId="00BD0408" w14:textId="77777777" w:rsidR="001078EA" w:rsidRPr="001E0316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6E50689E" w14:textId="58AA1F4E" w:rsidR="001078EA" w:rsidRPr="001E0316" w:rsidRDefault="00FF0160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024-08/22-003/362</w:t>
      </w:r>
    </w:p>
    <w:p w14:paraId="1DCA5AB4" w14:textId="042A94D5" w:rsidR="001078EA" w:rsidRPr="001E0316" w:rsidRDefault="00FF0160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77068095" w14:textId="3777E6E2" w:rsidR="001078EA" w:rsidRPr="001E0316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Zagreb, </w:t>
      </w:r>
      <w:r w:rsidR="005505C6" w:rsidRPr="001E0316">
        <w:rPr>
          <w:rFonts w:asciiTheme="minorHAnsi" w:hAnsiTheme="minorHAnsi" w:cstheme="minorHAnsi"/>
        </w:rPr>
        <w:t>16. veljače 2023</w:t>
      </w:r>
      <w:r w:rsidRPr="001E0316">
        <w:rPr>
          <w:rFonts w:asciiTheme="minorHAnsi" w:hAnsiTheme="minorHAnsi" w:cstheme="minorHAnsi"/>
        </w:rPr>
        <w:t>.</w:t>
      </w:r>
    </w:p>
    <w:p w14:paraId="4F7FC21F" w14:textId="77777777" w:rsidR="001078EA" w:rsidRPr="001E0316" w:rsidRDefault="001078EA" w:rsidP="001078EA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734711F9" w14:textId="77777777" w:rsidR="001078EA" w:rsidRPr="001E0316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</w:rPr>
        <w:t>Z A P I S N I K</w:t>
      </w:r>
    </w:p>
    <w:p w14:paraId="0889812F" w14:textId="77777777" w:rsidR="001078EA" w:rsidRPr="001E0316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1E2DA824" w14:textId="77777777" w:rsidR="001078EA" w:rsidRPr="001E0316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8982C2B" w14:textId="44176D6B" w:rsidR="001078EA" w:rsidRPr="001E0316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s </w:t>
      </w:r>
      <w:r w:rsidR="00D427DC" w:rsidRPr="001E0316">
        <w:rPr>
          <w:rFonts w:asciiTheme="minorHAnsi" w:hAnsiTheme="minorHAnsi" w:cstheme="minorHAnsi"/>
        </w:rPr>
        <w:t>2</w:t>
      </w:r>
      <w:r w:rsidR="005505C6" w:rsidRPr="001E0316">
        <w:rPr>
          <w:rFonts w:asciiTheme="minorHAnsi" w:hAnsiTheme="minorHAnsi" w:cstheme="minorHAnsi"/>
        </w:rPr>
        <w:t>1</w:t>
      </w:r>
      <w:r w:rsidRPr="001E0316">
        <w:rPr>
          <w:rFonts w:asciiTheme="minorHAnsi" w:hAnsiTheme="minorHAnsi" w:cstheme="minorHAnsi"/>
        </w:rPr>
        <w:t>. (</w:t>
      </w:r>
      <w:r w:rsidR="002E7F8A" w:rsidRPr="001E0316">
        <w:rPr>
          <w:rFonts w:asciiTheme="minorHAnsi" w:hAnsiTheme="minorHAnsi" w:cstheme="minorHAnsi"/>
        </w:rPr>
        <w:t>d</w:t>
      </w:r>
      <w:r w:rsidR="00D427DC" w:rsidRPr="001E0316">
        <w:rPr>
          <w:rFonts w:asciiTheme="minorHAnsi" w:hAnsiTheme="minorHAnsi" w:cstheme="minorHAnsi"/>
        </w:rPr>
        <w:t>vade</w:t>
      </w:r>
      <w:r w:rsidR="005505C6" w:rsidRPr="001E0316">
        <w:rPr>
          <w:rFonts w:asciiTheme="minorHAnsi" w:hAnsiTheme="minorHAnsi" w:cstheme="minorHAnsi"/>
        </w:rPr>
        <w:t>setiprve</w:t>
      </w:r>
      <w:r w:rsidRPr="001E0316">
        <w:rPr>
          <w:rFonts w:asciiTheme="minorHAnsi" w:hAnsiTheme="minorHAnsi" w:cstheme="minorHAnsi"/>
        </w:rPr>
        <w:t xml:space="preserve">) sjednice Vijeća Mjesnog odbora Veliko Polje, održane </w:t>
      </w:r>
      <w:r w:rsidR="005505C6" w:rsidRPr="001E0316">
        <w:rPr>
          <w:rFonts w:asciiTheme="minorHAnsi" w:hAnsiTheme="minorHAnsi" w:cstheme="minorHAnsi"/>
        </w:rPr>
        <w:t>16</w:t>
      </w:r>
      <w:r w:rsidRPr="001E0316">
        <w:rPr>
          <w:rFonts w:asciiTheme="minorHAnsi" w:hAnsiTheme="minorHAnsi" w:cstheme="minorHAnsi"/>
        </w:rPr>
        <w:t xml:space="preserve">. </w:t>
      </w:r>
      <w:r w:rsidR="005505C6" w:rsidRPr="001E0316">
        <w:rPr>
          <w:rFonts w:asciiTheme="minorHAnsi" w:hAnsiTheme="minorHAnsi" w:cstheme="minorHAnsi"/>
        </w:rPr>
        <w:t>veljače</w:t>
      </w:r>
      <w:r w:rsidRPr="001E0316">
        <w:rPr>
          <w:rFonts w:asciiTheme="minorHAnsi" w:hAnsiTheme="minorHAnsi" w:cstheme="minorHAnsi"/>
        </w:rPr>
        <w:t xml:space="preserve"> 202</w:t>
      </w:r>
      <w:r w:rsidR="00D427DC" w:rsidRPr="001E0316">
        <w:rPr>
          <w:rFonts w:asciiTheme="minorHAnsi" w:hAnsiTheme="minorHAnsi" w:cstheme="minorHAnsi"/>
        </w:rPr>
        <w:t>3</w:t>
      </w:r>
      <w:r w:rsidRPr="001E0316">
        <w:rPr>
          <w:rFonts w:asciiTheme="minorHAnsi" w:hAnsiTheme="minorHAnsi" w:cstheme="minorHAnsi"/>
        </w:rPr>
        <w:t>., u prostoru Mjesne samouprave, Velikopoljska ulica 9g, s početkom u 1</w:t>
      </w:r>
      <w:r w:rsidR="005505C6" w:rsidRPr="001E0316">
        <w:rPr>
          <w:rFonts w:asciiTheme="minorHAnsi" w:hAnsiTheme="minorHAnsi" w:cstheme="minorHAnsi"/>
        </w:rPr>
        <w:t>9</w:t>
      </w:r>
      <w:r w:rsidR="00D427DC" w:rsidRPr="001E0316">
        <w:rPr>
          <w:rFonts w:asciiTheme="minorHAnsi" w:hAnsiTheme="minorHAnsi" w:cstheme="minorHAnsi"/>
        </w:rPr>
        <w:t>.</w:t>
      </w:r>
      <w:r w:rsidR="005505C6" w:rsidRPr="001E0316">
        <w:rPr>
          <w:rFonts w:asciiTheme="minorHAnsi" w:hAnsiTheme="minorHAnsi" w:cstheme="minorHAnsi"/>
        </w:rPr>
        <w:t>0</w:t>
      </w:r>
      <w:r w:rsidR="00D427DC" w:rsidRPr="001E0316">
        <w:rPr>
          <w:rFonts w:asciiTheme="minorHAnsi" w:hAnsiTheme="minorHAnsi" w:cstheme="minorHAnsi"/>
        </w:rPr>
        <w:t>0</w:t>
      </w:r>
      <w:r w:rsidRPr="001E0316">
        <w:rPr>
          <w:rFonts w:asciiTheme="minorHAnsi" w:hAnsiTheme="minorHAnsi" w:cstheme="minorHAnsi"/>
        </w:rPr>
        <w:t xml:space="preserve"> sati.</w:t>
      </w:r>
    </w:p>
    <w:p w14:paraId="60E34536" w14:textId="77777777" w:rsidR="001078EA" w:rsidRPr="001E0316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09E30F6C" w14:textId="5882D171" w:rsidR="001078EA" w:rsidRPr="001E0316" w:rsidRDefault="001078EA" w:rsidP="001078EA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ab/>
      </w:r>
      <w:r w:rsidRPr="001E031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1E0316">
        <w:rPr>
          <w:rFonts w:asciiTheme="minorHAnsi" w:hAnsiTheme="minorHAnsi" w:cstheme="minorHAnsi"/>
          <w:b/>
          <w:bCs/>
        </w:rPr>
        <w:t xml:space="preserve">: </w:t>
      </w:r>
      <w:r w:rsidRPr="001E0316">
        <w:rPr>
          <w:rFonts w:asciiTheme="minorHAnsi" w:hAnsiTheme="minorHAnsi" w:cstheme="minorHAnsi"/>
        </w:rPr>
        <w:t xml:space="preserve">Marsela Alić, </w:t>
      </w:r>
      <w:r w:rsidR="00D427DC" w:rsidRPr="001E0316">
        <w:rPr>
          <w:rFonts w:asciiTheme="minorHAnsi" w:hAnsiTheme="minorHAnsi" w:cstheme="minorHAnsi"/>
        </w:rPr>
        <w:t xml:space="preserve">Ana Marinčić, </w:t>
      </w:r>
      <w:r w:rsidRPr="001E0316">
        <w:rPr>
          <w:rFonts w:asciiTheme="minorHAnsi" w:hAnsiTheme="minorHAnsi" w:cstheme="minorHAnsi"/>
        </w:rPr>
        <w:t>Vanja Rodić</w:t>
      </w:r>
      <w:r w:rsidR="004865FE" w:rsidRPr="001E0316">
        <w:rPr>
          <w:rFonts w:asciiTheme="minorHAnsi" w:hAnsiTheme="minorHAnsi" w:cstheme="minorHAnsi"/>
        </w:rPr>
        <w:t>, Marko Jukić</w:t>
      </w:r>
    </w:p>
    <w:p w14:paraId="1E88E2F7" w14:textId="77777777" w:rsidR="001078EA" w:rsidRPr="001E0316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0477EE0F" w14:textId="77777777" w:rsidR="001078EA" w:rsidRPr="001E0316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  </w:t>
      </w:r>
      <w:r w:rsidRPr="001E0316">
        <w:rPr>
          <w:rFonts w:asciiTheme="minorHAnsi" w:hAnsiTheme="minorHAnsi" w:cstheme="minorHAnsi"/>
          <w:b/>
          <w:u w:val="single"/>
        </w:rPr>
        <w:t>Predsjedava</w:t>
      </w:r>
      <w:r w:rsidRPr="001E0316">
        <w:rPr>
          <w:rFonts w:asciiTheme="minorHAnsi" w:hAnsiTheme="minorHAnsi" w:cstheme="minorHAnsi"/>
        </w:rPr>
        <w:t xml:space="preserve"> : Marsela Alić, predsjednica Vijeća</w:t>
      </w:r>
    </w:p>
    <w:p w14:paraId="1D0B092E" w14:textId="27EE9A64" w:rsidR="004865FE" w:rsidRPr="001E0316" w:rsidRDefault="001078EA" w:rsidP="004865FE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  </w:t>
      </w:r>
      <w:r w:rsidRPr="001E0316">
        <w:rPr>
          <w:rFonts w:asciiTheme="minorHAnsi" w:hAnsiTheme="minorHAnsi" w:cstheme="minorHAnsi"/>
          <w:b/>
          <w:u w:val="single"/>
        </w:rPr>
        <w:t xml:space="preserve">Zapisnik vodi </w:t>
      </w:r>
      <w:r w:rsidRPr="001E0316">
        <w:rPr>
          <w:rFonts w:asciiTheme="minorHAnsi" w:hAnsiTheme="minorHAnsi" w:cstheme="minorHAnsi"/>
        </w:rPr>
        <w:t>:</w:t>
      </w:r>
      <w:r w:rsidRPr="001E0316">
        <w:rPr>
          <w:rFonts w:asciiTheme="minorHAnsi" w:hAnsiTheme="minorHAnsi" w:cstheme="minorHAnsi"/>
          <w:b/>
        </w:rPr>
        <w:t xml:space="preserve"> </w:t>
      </w:r>
      <w:r w:rsidR="00D427DC" w:rsidRPr="001E0316">
        <w:rPr>
          <w:rFonts w:asciiTheme="minorHAnsi" w:hAnsiTheme="minorHAnsi" w:cstheme="minorHAnsi"/>
        </w:rPr>
        <w:t>Ana Marinčić</w:t>
      </w:r>
      <w:r w:rsidR="004865FE" w:rsidRPr="001E0316">
        <w:rPr>
          <w:rFonts w:asciiTheme="minorHAnsi" w:hAnsiTheme="minorHAnsi" w:cstheme="minorHAnsi"/>
        </w:rPr>
        <w:t>, predsjednica Vijeća</w:t>
      </w:r>
    </w:p>
    <w:p w14:paraId="686957B3" w14:textId="4B6BEF3E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C565308" w14:textId="70CD851E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  Predsjednica VMO, gđa Marsela Alić</w:t>
      </w:r>
      <w:r w:rsidR="002E1D4A" w:rsidRPr="001E0316">
        <w:rPr>
          <w:rFonts w:asciiTheme="minorHAnsi" w:hAnsiTheme="minorHAnsi" w:cstheme="minorHAnsi"/>
        </w:rPr>
        <w:t>,</w:t>
      </w:r>
      <w:r w:rsidRPr="001E0316">
        <w:rPr>
          <w:rFonts w:asciiTheme="minorHAnsi" w:hAnsiTheme="minorHAnsi" w:cstheme="minorHAnsi"/>
        </w:rPr>
        <w:t xml:space="preserve"> konstatira da je nazočno </w:t>
      </w:r>
      <w:r w:rsidR="005505C6" w:rsidRPr="001E0316">
        <w:rPr>
          <w:rFonts w:asciiTheme="minorHAnsi" w:hAnsiTheme="minorHAnsi" w:cstheme="minorHAnsi"/>
        </w:rPr>
        <w:t>4</w:t>
      </w:r>
      <w:r w:rsidRPr="001E031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D427DC" w:rsidRPr="001E0316">
        <w:rPr>
          <w:rFonts w:asciiTheme="minorHAnsi" w:hAnsiTheme="minorHAnsi" w:cstheme="minorHAnsi"/>
        </w:rPr>
        <w:t>2</w:t>
      </w:r>
      <w:r w:rsidR="005505C6" w:rsidRPr="001E0316">
        <w:rPr>
          <w:rFonts w:asciiTheme="minorHAnsi" w:hAnsiTheme="minorHAnsi" w:cstheme="minorHAnsi"/>
        </w:rPr>
        <w:t>1</w:t>
      </w:r>
      <w:r w:rsidRPr="001E0316">
        <w:rPr>
          <w:rFonts w:asciiTheme="minorHAnsi" w:hAnsiTheme="minorHAnsi" w:cstheme="minorHAnsi"/>
        </w:rPr>
        <w:t>. sjednicu Vijeća Mjesnog odbora Veliko Polje s početkom u 1</w:t>
      </w:r>
      <w:r w:rsidR="005505C6" w:rsidRPr="001E0316">
        <w:rPr>
          <w:rFonts w:asciiTheme="minorHAnsi" w:hAnsiTheme="minorHAnsi" w:cstheme="minorHAnsi"/>
        </w:rPr>
        <w:t>9.09</w:t>
      </w:r>
      <w:r w:rsidRPr="001E0316">
        <w:rPr>
          <w:rFonts w:asciiTheme="minorHAnsi" w:hAnsiTheme="minorHAnsi" w:cstheme="minorHAnsi"/>
        </w:rPr>
        <w:t xml:space="preserve"> sati. </w:t>
      </w:r>
    </w:p>
    <w:p w14:paraId="06BC2E0E" w14:textId="77777777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C3F81E2" w14:textId="77777777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B66C126" w14:textId="77777777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 USVAJANJE ZAPISNIKA</w:t>
      </w:r>
    </w:p>
    <w:p w14:paraId="200CA6FF" w14:textId="77777777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06F5676" w14:textId="5DB726CD" w:rsidR="001078EA" w:rsidRPr="001E0316" w:rsidRDefault="001078EA" w:rsidP="001078EA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Vijeće Mjesnog odbora Veliko Polje tekst zapisnika s </w:t>
      </w:r>
      <w:r w:rsidR="005505C6" w:rsidRPr="001E0316">
        <w:rPr>
          <w:rFonts w:asciiTheme="minorHAnsi" w:hAnsiTheme="minorHAnsi" w:cstheme="minorHAnsi"/>
        </w:rPr>
        <w:t>20</w:t>
      </w:r>
      <w:r w:rsidRPr="001E0316">
        <w:rPr>
          <w:rFonts w:asciiTheme="minorHAnsi" w:hAnsiTheme="minorHAnsi" w:cstheme="minorHAnsi"/>
        </w:rPr>
        <w:t>. sjednice VMO Veliko Polje usvaja (</w:t>
      </w:r>
      <w:r w:rsidR="005505C6" w:rsidRPr="001E0316">
        <w:rPr>
          <w:rFonts w:asciiTheme="minorHAnsi" w:hAnsiTheme="minorHAnsi" w:cstheme="minorHAnsi"/>
        </w:rPr>
        <w:t>3</w:t>
      </w:r>
      <w:r w:rsidRPr="001E0316">
        <w:rPr>
          <w:rFonts w:asciiTheme="minorHAnsi" w:hAnsiTheme="minorHAnsi" w:cstheme="minorHAnsi"/>
        </w:rPr>
        <w:t xml:space="preserve"> ˝ZA“</w:t>
      </w:r>
      <w:r w:rsidR="005505C6" w:rsidRPr="001E0316">
        <w:rPr>
          <w:rFonts w:asciiTheme="minorHAnsi" w:hAnsiTheme="minorHAnsi" w:cstheme="minorHAnsi"/>
        </w:rPr>
        <w:t>; 1 ˝PROTIV˝</w:t>
      </w:r>
      <w:r w:rsidRPr="001E0316">
        <w:rPr>
          <w:rFonts w:asciiTheme="minorHAnsi" w:hAnsiTheme="minorHAnsi" w:cstheme="minorHAnsi"/>
        </w:rPr>
        <w:t>).</w:t>
      </w:r>
      <w:r w:rsidR="005505C6" w:rsidRPr="001E0316">
        <w:rPr>
          <w:rFonts w:asciiTheme="minorHAnsi" w:hAnsiTheme="minorHAnsi" w:cstheme="minorHAnsi"/>
        </w:rPr>
        <w:t xml:space="preserve"> </w:t>
      </w:r>
    </w:p>
    <w:p w14:paraId="6A54ADD4" w14:textId="77777777" w:rsidR="001078EA" w:rsidRPr="001E0316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D9D8A5D" w14:textId="77777777" w:rsidR="001078EA" w:rsidRPr="001E0316" w:rsidRDefault="001078EA" w:rsidP="001078EA">
      <w:pPr>
        <w:jc w:val="both"/>
        <w:rPr>
          <w:rFonts w:asciiTheme="minorHAnsi" w:hAnsiTheme="minorHAnsi" w:cstheme="minorHAnsi"/>
          <w:u w:val="single"/>
        </w:rPr>
      </w:pPr>
    </w:p>
    <w:p w14:paraId="729740A8" w14:textId="455771D7" w:rsidR="00537A5A" w:rsidRPr="001E0316" w:rsidRDefault="00537A5A" w:rsidP="00537A5A">
      <w:pPr>
        <w:ind w:firstLine="720"/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DODAVANJE TOČAKA DNEVNOM REDU</w:t>
      </w:r>
    </w:p>
    <w:p w14:paraId="059D1CE2" w14:textId="7769D028" w:rsidR="005505C6" w:rsidRPr="001E0316" w:rsidRDefault="005505C6" w:rsidP="0097478B">
      <w:pPr>
        <w:jc w:val="both"/>
        <w:rPr>
          <w:rFonts w:asciiTheme="minorHAnsi" w:hAnsiTheme="minorHAnsi" w:cstheme="minorHAnsi"/>
          <w:b/>
          <w:bCs/>
        </w:rPr>
      </w:pPr>
    </w:p>
    <w:p w14:paraId="6CBF158A" w14:textId="2F169DC8" w:rsidR="005505C6" w:rsidRPr="001E0316" w:rsidRDefault="005505C6" w:rsidP="005505C6">
      <w:pPr>
        <w:rPr>
          <w:rFonts w:asciiTheme="minorHAnsi" w:hAnsiTheme="minorHAnsi" w:cstheme="minorHAnsi"/>
          <w:lang w:eastAsia="en-US"/>
        </w:rPr>
      </w:pPr>
      <w:r w:rsidRPr="001E0316">
        <w:rPr>
          <w:rFonts w:asciiTheme="minorHAnsi" w:hAnsiTheme="minorHAnsi" w:cstheme="minorHAnsi"/>
        </w:rPr>
        <w:t xml:space="preserve">Vijećnik Vanja Rodić predaže točku : </w:t>
      </w:r>
      <w:r w:rsidRPr="001E0316">
        <w:rPr>
          <w:rFonts w:asciiTheme="minorHAnsi" w:hAnsiTheme="minorHAnsi" w:cstheme="minorHAnsi"/>
          <w:b/>
          <w:bCs/>
        </w:rPr>
        <w:t xml:space="preserve">Postavljanje klupice </w:t>
      </w:r>
      <w:r w:rsidR="00E41A5E" w:rsidRPr="001E0316">
        <w:rPr>
          <w:rFonts w:asciiTheme="minorHAnsi" w:hAnsiTheme="minorHAnsi" w:cstheme="minorHAnsi"/>
          <w:b/>
          <w:bCs/>
        </w:rPr>
        <w:t xml:space="preserve">uz Aveniju </w:t>
      </w:r>
      <w:r w:rsidRPr="001E0316">
        <w:rPr>
          <w:rFonts w:asciiTheme="minorHAnsi" w:hAnsiTheme="minorHAnsi" w:cstheme="minorHAnsi"/>
          <w:b/>
          <w:bCs/>
        </w:rPr>
        <w:t>V.</w:t>
      </w:r>
      <w:r w:rsidR="00E41A5E" w:rsidRPr="001E0316">
        <w:rPr>
          <w:rFonts w:asciiTheme="minorHAnsi" w:hAnsiTheme="minorHAnsi" w:cstheme="minorHAnsi"/>
          <w:b/>
          <w:bCs/>
        </w:rPr>
        <w:t xml:space="preserve"> </w:t>
      </w:r>
      <w:r w:rsidRPr="001E0316">
        <w:rPr>
          <w:rFonts w:asciiTheme="minorHAnsi" w:hAnsiTheme="minorHAnsi" w:cstheme="minorHAnsi"/>
          <w:b/>
          <w:bCs/>
        </w:rPr>
        <w:t>Holjevca uz biciklisti</w:t>
      </w:r>
      <w:r w:rsidR="00E41A5E" w:rsidRPr="001E0316">
        <w:rPr>
          <w:rFonts w:asciiTheme="minorHAnsi" w:hAnsiTheme="minorHAnsi" w:cstheme="minorHAnsi"/>
          <w:b/>
          <w:bCs/>
        </w:rPr>
        <w:t>č</w:t>
      </w:r>
      <w:r w:rsidRPr="001E0316">
        <w:rPr>
          <w:rFonts w:asciiTheme="minorHAnsi" w:hAnsiTheme="minorHAnsi" w:cstheme="minorHAnsi"/>
          <w:b/>
          <w:bCs/>
        </w:rPr>
        <w:t>ku stazu – zaključak, donosi se.</w:t>
      </w:r>
      <w:r w:rsidRPr="001E0316">
        <w:rPr>
          <w:rFonts w:asciiTheme="minorHAnsi" w:hAnsiTheme="minorHAnsi" w:cstheme="minorHAnsi"/>
        </w:rPr>
        <w:t xml:space="preserve"> (4/4</w:t>
      </w:r>
      <w:r w:rsidR="007321F3" w:rsidRPr="001E0316">
        <w:rPr>
          <w:rFonts w:asciiTheme="minorHAnsi" w:hAnsiTheme="minorHAnsi" w:cstheme="minorHAnsi"/>
        </w:rPr>
        <w:t xml:space="preserve"> </w:t>
      </w:r>
      <w:r w:rsidR="00E41A5E" w:rsidRPr="001E0316">
        <w:rPr>
          <w:rFonts w:asciiTheme="minorHAnsi" w:hAnsiTheme="minorHAnsi" w:cstheme="minorHAnsi"/>
        </w:rPr>
        <w:t>„ZA“</w:t>
      </w:r>
      <w:r w:rsidRPr="001E0316">
        <w:rPr>
          <w:rFonts w:asciiTheme="minorHAnsi" w:hAnsiTheme="minorHAnsi" w:cstheme="minorHAnsi"/>
        </w:rPr>
        <w:t>)</w:t>
      </w:r>
    </w:p>
    <w:p w14:paraId="79AA4451" w14:textId="13E051FE" w:rsidR="005505C6" w:rsidRPr="001E0316" w:rsidRDefault="005505C6" w:rsidP="005505C6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Vijećnica Ana Marinčić predlaže točku: </w:t>
      </w:r>
      <w:r w:rsidRPr="001E0316">
        <w:rPr>
          <w:rFonts w:asciiTheme="minorHAnsi" w:hAnsiTheme="minorHAnsi" w:cstheme="minorHAnsi"/>
          <w:b/>
          <w:bCs/>
        </w:rPr>
        <w:t>Dodatne kante za razvrstavanje otpada na dječjem igralištu</w:t>
      </w:r>
      <w:r w:rsidR="00752D47" w:rsidRPr="001E0316">
        <w:rPr>
          <w:rFonts w:asciiTheme="minorHAnsi" w:hAnsiTheme="minorHAnsi" w:cstheme="minorHAnsi"/>
          <w:b/>
          <w:bCs/>
        </w:rPr>
        <w:t xml:space="preserve"> -</w:t>
      </w:r>
      <w:r w:rsidRPr="001E0316">
        <w:rPr>
          <w:rFonts w:asciiTheme="minorHAnsi" w:hAnsiTheme="minorHAnsi" w:cstheme="minorHAnsi"/>
          <w:b/>
          <w:bCs/>
        </w:rPr>
        <w:t xml:space="preserve"> zaključak, donosi se.</w:t>
      </w:r>
      <w:r w:rsidRPr="001E0316">
        <w:rPr>
          <w:rFonts w:asciiTheme="minorHAnsi" w:hAnsiTheme="minorHAnsi" w:cstheme="minorHAnsi"/>
        </w:rPr>
        <w:t xml:space="preserve"> (4/4</w:t>
      </w:r>
      <w:r w:rsidR="007321F3" w:rsidRPr="001E0316">
        <w:rPr>
          <w:rFonts w:asciiTheme="minorHAnsi" w:hAnsiTheme="minorHAnsi" w:cstheme="minorHAnsi"/>
        </w:rPr>
        <w:t xml:space="preserve"> </w:t>
      </w:r>
      <w:r w:rsidR="00E41A5E" w:rsidRPr="001E0316">
        <w:rPr>
          <w:rFonts w:asciiTheme="minorHAnsi" w:hAnsiTheme="minorHAnsi" w:cstheme="minorHAnsi"/>
        </w:rPr>
        <w:t>„ZA“</w:t>
      </w:r>
      <w:r w:rsidRPr="001E0316">
        <w:rPr>
          <w:rFonts w:asciiTheme="minorHAnsi" w:hAnsiTheme="minorHAnsi" w:cstheme="minorHAnsi"/>
        </w:rPr>
        <w:t>)</w:t>
      </w:r>
    </w:p>
    <w:p w14:paraId="140BDAEE" w14:textId="5C1AA729" w:rsidR="005505C6" w:rsidRPr="001E0316" w:rsidRDefault="005505C6" w:rsidP="007321F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Vijećnik Vanja Rodić predlaže točku: </w:t>
      </w:r>
      <w:r w:rsidRPr="001E0316">
        <w:rPr>
          <w:rFonts w:asciiTheme="minorHAnsi" w:hAnsiTheme="minorHAnsi" w:cstheme="minorHAnsi"/>
          <w:b/>
          <w:bCs/>
        </w:rPr>
        <w:t>Uklanjanje žardinjera ispred prostorija Mjesnog odmora – zaključak, donosi se.</w:t>
      </w:r>
      <w:r w:rsidRPr="001E0316">
        <w:rPr>
          <w:rFonts w:asciiTheme="minorHAnsi" w:hAnsiTheme="minorHAnsi" w:cstheme="minorHAnsi"/>
        </w:rPr>
        <w:t xml:space="preserve"> (4/4</w:t>
      </w:r>
      <w:r w:rsidR="007321F3" w:rsidRPr="001E0316">
        <w:rPr>
          <w:rFonts w:asciiTheme="minorHAnsi" w:hAnsiTheme="minorHAnsi" w:cstheme="minorHAnsi"/>
        </w:rPr>
        <w:t xml:space="preserve"> </w:t>
      </w:r>
      <w:r w:rsidR="0057667E" w:rsidRPr="001E0316">
        <w:rPr>
          <w:rFonts w:asciiTheme="minorHAnsi" w:hAnsiTheme="minorHAnsi" w:cstheme="minorHAnsi"/>
        </w:rPr>
        <w:t>„ZA“</w:t>
      </w:r>
      <w:r w:rsidRPr="001E0316">
        <w:rPr>
          <w:rFonts w:asciiTheme="minorHAnsi" w:hAnsiTheme="minorHAnsi" w:cstheme="minorHAnsi"/>
        </w:rPr>
        <w:t>)</w:t>
      </w:r>
    </w:p>
    <w:p w14:paraId="25DA878C" w14:textId="7123589F" w:rsidR="005505C6" w:rsidRPr="001E0316" w:rsidRDefault="005505C6" w:rsidP="005505C6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Vijećnik Vanja Rodić predlaže točku: </w:t>
      </w:r>
      <w:r w:rsidRPr="001E0316">
        <w:rPr>
          <w:rFonts w:asciiTheme="minorHAnsi" w:hAnsiTheme="minorHAnsi" w:cstheme="minorHAnsi"/>
          <w:b/>
          <w:bCs/>
        </w:rPr>
        <w:t xml:space="preserve">Postavljanje klamerica na parkirna mjesta </w:t>
      </w:r>
      <w:r w:rsidR="007321F3" w:rsidRPr="001E0316">
        <w:rPr>
          <w:rFonts w:asciiTheme="minorHAnsi" w:hAnsiTheme="minorHAnsi" w:cstheme="minorHAnsi"/>
          <w:b/>
          <w:bCs/>
        </w:rPr>
        <w:t xml:space="preserve">koja pripadaju uz prostorije Mjesnog odobora – zaključak, donosi se. </w:t>
      </w:r>
      <w:r w:rsidRPr="001E0316">
        <w:rPr>
          <w:rFonts w:asciiTheme="minorHAnsi" w:hAnsiTheme="minorHAnsi" w:cstheme="minorHAnsi"/>
        </w:rPr>
        <w:t xml:space="preserve"> </w:t>
      </w:r>
      <w:r w:rsidR="007321F3" w:rsidRPr="001E0316">
        <w:rPr>
          <w:rFonts w:asciiTheme="minorHAnsi" w:hAnsiTheme="minorHAnsi" w:cstheme="minorHAnsi"/>
        </w:rPr>
        <w:t>(</w:t>
      </w:r>
      <w:r w:rsidRPr="001E0316">
        <w:rPr>
          <w:rFonts w:asciiTheme="minorHAnsi" w:hAnsiTheme="minorHAnsi" w:cstheme="minorHAnsi"/>
        </w:rPr>
        <w:t>3/4</w:t>
      </w:r>
      <w:r w:rsidR="007321F3" w:rsidRPr="001E0316">
        <w:rPr>
          <w:rFonts w:asciiTheme="minorHAnsi" w:hAnsiTheme="minorHAnsi" w:cstheme="minorHAnsi"/>
        </w:rPr>
        <w:t xml:space="preserve"> </w:t>
      </w:r>
      <w:r w:rsidR="0057667E" w:rsidRPr="001E0316">
        <w:rPr>
          <w:rFonts w:asciiTheme="minorHAnsi" w:hAnsiTheme="minorHAnsi" w:cstheme="minorHAnsi"/>
        </w:rPr>
        <w:t>„ZA“</w:t>
      </w:r>
      <w:r w:rsidRPr="001E0316">
        <w:rPr>
          <w:rFonts w:asciiTheme="minorHAnsi" w:hAnsiTheme="minorHAnsi" w:cstheme="minorHAnsi"/>
        </w:rPr>
        <w:t xml:space="preserve"> , 1/4 suzdr</w:t>
      </w:r>
      <w:r w:rsidR="006821DB" w:rsidRPr="001E0316">
        <w:rPr>
          <w:rFonts w:asciiTheme="minorHAnsi" w:hAnsiTheme="minorHAnsi" w:cstheme="minorHAnsi"/>
        </w:rPr>
        <w:t>ž</w:t>
      </w:r>
      <w:r w:rsidRPr="001E0316">
        <w:rPr>
          <w:rFonts w:asciiTheme="minorHAnsi" w:hAnsiTheme="minorHAnsi" w:cstheme="minorHAnsi"/>
        </w:rPr>
        <w:t>an</w:t>
      </w:r>
      <w:r w:rsidR="007321F3" w:rsidRPr="001E0316">
        <w:rPr>
          <w:rFonts w:asciiTheme="minorHAnsi" w:hAnsiTheme="minorHAnsi" w:cstheme="minorHAnsi"/>
        </w:rPr>
        <w:t>)</w:t>
      </w:r>
    </w:p>
    <w:p w14:paraId="4B8ECA58" w14:textId="07946742" w:rsidR="005505C6" w:rsidRPr="001E0316" w:rsidRDefault="007321F3" w:rsidP="007321F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lastRenderedPageBreak/>
        <w:t xml:space="preserve">Vijećnik Marko Jukić predlaže točku: </w:t>
      </w:r>
      <w:r w:rsidRPr="001E0316">
        <w:rPr>
          <w:rFonts w:asciiTheme="minorHAnsi" w:hAnsiTheme="minorHAnsi" w:cstheme="minorHAnsi"/>
          <w:b/>
          <w:bCs/>
        </w:rPr>
        <w:t>Dijeljenje a</w:t>
      </w:r>
      <w:r w:rsidR="005505C6" w:rsidRPr="001E0316">
        <w:rPr>
          <w:rFonts w:asciiTheme="minorHAnsi" w:hAnsiTheme="minorHAnsi" w:cstheme="minorHAnsi"/>
          <w:b/>
          <w:bCs/>
        </w:rPr>
        <w:t>udiozapis</w:t>
      </w:r>
      <w:r w:rsidRPr="001E0316">
        <w:rPr>
          <w:rFonts w:asciiTheme="minorHAnsi" w:hAnsiTheme="minorHAnsi" w:cstheme="minorHAnsi"/>
          <w:b/>
          <w:bCs/>
        </w:rPr>
        <w:t>a</w:t>
      </w:r>
      <w:r w:rsidR="005505C6" w:rsidRPr="001E0316">
        <w:rPr>
          <w:rFonts w:asciiTheme="minorHAnsi" w:hAnsiTheme="minorHAnsi" w:cstheme="minorHAnsi"/>
          <w:b/>
          <w:bCs/>
        </w:rPr>
        <w:t xml:space="preserve"> sjednic</w:t>
      </w:r>
      <w:r w:rsidRPr="001E0316">
        <w:rPr>
          <w:rFonts w:asciiTheme="minorHAnsi" w:hAnsiTheme="minorHAnsi" w:cstheme="minorHAnsi"/>
          <w:b/>
          <w:bCs/>
        </w:rPr>
        <w:t>e</w:t>
      </w:r>
      <w:r w:rsidR="005505C6" w:rsidRPr="001E0316">
        <w:rPr>
          <w:rFonts w:asciiTheme="minorHAnsi" w:hAnsiTheme="minorHAnsi" w:cstheme="minorHAnsi"/>
          <w:b/>
          <w:bCs/>
        </w:rPr>
        <w:t xml:space="preserve"> na </w:t>
      </w:r>
      <w:r w:rsidRPr="001E0316">
        <w:rPr>
          <w:rFonts w:asciiTheme="minorHAnsi" w:hAnsiTheme="minorHAnsi" w:cstheme="minorHAnsi"/>
          <w:b/>
          <w:bCs/>
        </w:rPr>
        <w:t>e</w:t>
      </w:r>
      <w:r w:rsidR="005505C6" w:rsidRPr="001E0316">
        <w:rPr>
          <w:rFonts w:asciiTheme="minorHAnsi" w:hAnsiTheme="minorHAnsi" w:cstheme="minorHAnsi"/>
          <w:b/>
          <w:bCs/>
        </w:rPr>
        <w:t xml:space="preserve">mail </w:t>
      </w:r>
      <w:r w:rsidRPr="001E0316">
        <w:rPr>
          <w:rFonts w:asciiTheme="minorHAnsi" w:hAnsiTheme="minorHAnsi" w:cstheme="minorHAnsi"/>
          <w:b/>
          <w:bCs/>
        </w:rPr>
        <w:t xml:space="preserve">vijećnika </w:t>
      </w:r>
      <w:r w:rsidR="005505C6" w:rsidRPr="001E0316">
        <w:rPr>
          <w:rFonts w:asciiTheme="minorHAnsi" w:hAnsiTheme="minorHAnsi" w:cstheme="minorHAnsi"/>
          <w:b/>
          <w:bCs/>
        </w:rPr>
        <w:t>nakon sjednic</w:t>
      </w:r>
      <w:r w:rsidRPr="001E0316">
        <w:rPr>
          <w:rFonts w:asciiTheme="minorHAnsi" w:hAnsiTheme="minorHAnsi" w:cstheme="minorHAnsi"/>
          <w:b/>
          <w:bCs/>
        </w:rPr>
        <w:t>e – zaključak, donosi se.</w:t>
      </w:r>
      <w:r w:rsidR="005505C6" w:rsidRPr="001E0316">
        <w:rPr>
          <w:rFonts w:asciiTheme="minorHAnsi" w:hAnsiTheme="minorHAnsi" w:cstheme="minorHAnsi"/>
        </w:rPr>
        <w:t xml:space="preserve"> </w:t>
      </w:r>
      <w:r w:rsidRPr="001E0316">
        <w:rPr>
          <w:rFonts w:asciiTheme="minorHAnsi" w:hAnsiTheme="minorHAnsi" w:cstheme="minorHAnsi"/>
        </w:rPr>
        <w:t>(</w:t>
      </w:r>
      <w:r w:rsidR="005505C6" w:rsidRPr="001E0316">
        <w:rPr>
          <w:rFonts w:asciiTheme="minorHAnsi" w:hAnsiTheme="minorHAnsi" w:cstheme="minorHAnsi"/>
        </w:rPr>
        <w:t>4/4</w:t>
      </w:r>
      <w:r w:rsidRPr="001E0316">
        <w:rPr>
          <w:rFonts w:asciiTheme="minorHAnsi" w:hAnsiTheme="minorHAnsi" w:cstheme="minorHAnsi"/>
        </w:rPr>
        <w:t xml:space="preserve"> </w:t>
      </w:r>
      <w:r w:rsidR="00526FF5" w:rsidRPr="001E0316">
        <w:rPr>
          <w:rFonts w:asciiTheme="minorHAnsi" w:hAnsiTheme="minorHAnsi" w:cstheme="minorHAnsi"/>
        </w:rPr>
        <w:t>„ZA“</w:t>
      </w:r>
      <w:r w:rsidRPr="001E0316">
        <w:rPr>
          <w:rFonts w:asciiTheme="minorHAnsi" w:hAnsiTheme="minorHAnsi" w:cstheme="minorHAnsi"/>
        </w:rPr>
        <w:t>)</w:t>
      </w:r>
    </w:p>
    <w:p w14:paraId="3FF56C8F" w14:textId="77777777" w:rsidR="005505C6" w:rsidRPr="001E0316" w:rsidRDefault="005505C6" w:rsidP="005505C6">
      <w:pPr>
        <w:rPr>
          <w:rFonts w:asciiTheme="minorHAnsi" w:hAnsiTheme="minorHAnsi" w:cstheme="minorHAnsi"/>
        </w:rPr>
      </w:pPr>
    </w:p>
    <w:p w14:paraId="3163885E" w14:textId="77777777" w:rsidR="005505C6" w:rsidRPr="001E0316" w:rsidRDefault="005505C6" w:rsidP="0097478B">
      <w:pPr>
        <w:jc w:val="both"/>
        <w:rPr>
          <w:rFonts w:asciiTheme="minorHAnsi" w:hAnsiTheme="minorHAnsi" w:cstheme="minorHAnsi"/>
        </w:rPr>
      </w:pPr>
    </w:p>
    <w:p w14:paraId="2FD1DE4A" w14:textId="77777777" w:rsidR="001078EA" w:rsidRPr="001E0316" w:rsidRDefault="001078EA" w:rsidP="001078EA">
      <w:pPr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</w:t>
      </w:r>
    </w:p>
    <w:p w14:paraId="214981D2" w14:textId="3A2C8F6E" w:rsidR="001078EA" w:rsidRPr="001E0316" w:rsidRDefault="001078EA" w:rsidP="001078EA">
      <w:pPr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          USVAJANJE </w:t>
      </w:r>
      <w:r w:rsidR="00321034" w:rsidRPr="001E0316">
        <w:rPr>
          <w:rFonts w:asciiTheme="minorHAnsi" w:hAnsiTheme="minorHAnsi" w:cstheme="minorHAnsi"/>
        </w:rPr>
        <w:t xml:space="preserve">UKUPNOG </w:t>
      </w:r>
      <w:r w:rsidRPr="001E0316">
        <w:rPr>
          <w:rFonts w:asciiTheme="minorHAnsi" w:hAnsiTheme="minorHAnsi" w:cstheme="minorHAnsi"/>
        </w:rPr>
        <w:t>DNEVNOG REDA</w:t>
      </w:r>
    </w:p>
    <w:p w14:paraId="1C060CF7" w14:textId="77777777" w:rsidR="001078EA" w:rsidRPr="001E0316" w:rsidRDefault="001078EA" w:rsidP="001078EA">
      <w:pPr>
        <w:jc w:val="both"/>
        <w:rPr>
          <w:rFonts w:asciiTheme="minorHAnsi" w:hAnsiTheme="minorHAnsi" w:cstheme="minorHAnsi"/>
        </w:rPr>
      </w:pPr>
    </w:p>
    <w:p w14:paraId="2F2C11A2" w14:textId="11E07AA5" w:rsidR="001078EA" w:rsidRPr="001E0316" w:rsidRDefault="001078EA" w:rsidP="001078EA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Mjesnog odbora Veliko Polje usvojilo je Dnevni red (</w:t>
      </w:r>
      <w:r w:rsidR="007321F3" w:rsidRPr="001E0316">
        <w:rPr>
          <w:rFonts w:asciiTheme="minorHAnsi" w:hAnsiTheme="minorHAnsi" w:cstheme="minorHAnsi"/>
        </w:rPr>
        <w:t>4</w:t>
      </w:r>
      <w:r w:rsidRPr="001E0316">
        <w:rPr>
          <w:rFonts w:asciiTheme="minorHAnsi" w:hAnsiTheme="minorHAnsi" w:cstheme="minorHAnsi"/>
        </w:rPr>
        <w:t xml:space="preserve"> „ZA“). </w:t>
      </w:r>
    </w:p>
    <w:p w14:paraId="48AD4CA4" w14:textId="77777777" w:rsidR="001078EA" w:rsidRPr="001E0316" w:rsidRDefault="001078EA" w:rsidP="001078EA">
      <w:pPr>
        <w:rPr>
          <w:rFonts w:asciiTheme="minorHAnsi" w:hAnsiTheme="minorHAnsi" w:cstheme="minorHAnsi"/>
        </w:rPr>
      </w:pPr>
    </w:p>
    <w:p w14:paraId="3B6212C9" w14:textId="77777777" w:rsidR="001078EA" w:rsidRPr="001E0316" w:rsidRDefault="001078EA" w:rsidP="001078EA">
      <w:pPr>
        <w:rPr>
          <w:rFonts w:asciiTheme="minorHAnsi" w:hAnsiTheme="minorHAnsi" w:cstheme="minorHAnsi"/>
        </w:rPr>
      </w:pPr>
    </w:p>
    <w:p w14:paraId="0363841D" w14:textId="77777777" w:rsidR="00D617F8" w:rsidRPr="001E0316" w:rsidRDefault="00D617F8" w:rsidP="001078EA">
      <w:pPr>
        <w:rPr>
          <w:rFonts w:asciiTheme="minorHAnsi" w:hAnsiTheme="minorHAnsi" w:cstheme="minorHAnsi"/>
        </w:rPr>
      </w:pPr>
    </w:p>
    <w:p w14:paraId="1671FB32" w14:textId="77777777" w:rsidR="00D617F8" w:rsidRPr="001E0316" w:rsidRDefault="00D617F8" w:rsidP="001078EA">
      <w:pPr>
        <w:rPr>
          <w:rFonts w:asciiTheme="minorHAnsi" w:hAnsiTheme="minorHAnsi" w:cstheme="minorHAnsi"/>
        </w:rPr>
      </w:pPr>
    </w:p>
    <w:p w14:paraId="3C776F61" w14:textId="77777777" w:rsidR="001078EA" w:rsidRPr="001E0316" w:rsidRDefault="001078EA" w:rsidP="001078EA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DNEVNI RED:</w:t>
      </w:r>
    </w:p>
    <w:p w14:paraId="4CF8A538" w14:textId="77777777" w:rsidR="001078EA" w:rsidRPr="001E0316" w:rsidRDefault="001078EA" w:rsidP="001078EA">
      <w:pPr>
        <w:tabs>
          <w:tab w:val="left" w:pos="1260"/>
        </w:tabs>
        <w:rPr>
          <w:rFonts w:asciiTheme="minorHAnsi" w:hAnsiTheme="minorHAnsi" w:cstheme="minorHAnsi"/>
        </w:rPr>
      </w:pPr>
    </w:p>
    <w:p w14:paraId="79E72C08" w14:textId="77777777" w:rsidR="001078EA" w:rsidRPr="001E0316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A8EFE9" w14:textId="149DE682" w:rsidR="007321F3" w:rsidRPr="001E0316" w:rsidRDefault="007321F3" w:rsidP="007321F3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Financijski plan MO Veliko Polje za 2023</w:t>
      </w:r>
      <w:r w:rsidR="00DC200E" w:rsidRPr="001E0316">
        <w:rPr>
          <w:rFonts w:cstheme="minorHAnsi"/>
          <w:sz w:val="24"/>
          <w:szCs w:val="24"/>
        </w:rPr>
        <w:t>.</w:t>
      </w:r>
      <w:r w:rsidRPr="001E0316">
        <w:rPr>
          <w:rFonts w:cstheme="minorHAnsi"/>
          <w:sz w:val="24"/>
          <w:szCs w:val="24"/>
        </w:rPr>
        <w:t xml:space="preserve"> godinu – zaključak, donosi se</w:t>
      </w:r>
    </w:p>
    <w:p w14:paraId="18087325" w14:textId="77777777" w:rsidR="007321F3" w:rsidRPr="001E0316" w:rsidRDefault="007321F3" w:rsidP="007321F3">
      <w:pPr>
        <w:pStyle w:val="Odlomakpopisa"/>
        <w:ind w:left="1080"/>
        <w:rPr>
          <w:rFonts w:cstheme="minorHAnsi"/>
          <w:sz w:val="24"/>
          <w:szCs w:val="24"/>
        </w:rPr>
      </w:pPr>
    </w:p>
    <w:p w14:paraId="12876C44" w14:textId="1F534D66" w:rsidR="007321F3" w:rsidRPr="001E0316" w:rsidRDefault="007321F3" w:rsidP="007A1269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Program rada MO Veliko Polje za 2023</w:t>
      </w:r>
      <w:r w:rsidR="00DC200E" w:rsidRPr="001E0316">
        <w:rPr>
          <w:rFonts w:cstheme="minorHAnsi"/>
          <w:sz w:val="24"/>
          <w:szCs w:val="24"/>
        </w:rPr>
        <w:t>.</w:t>
      </w:r>
      <w:r w:rsidRPr="001E0316">
        <w:rPr>
          <w:rFonts w:cstheme="minorHAnsi"/>
          <w:sz w:val="24"/>
          <w:szCs w:val="24"/>
        </w:rPr>
        <w:t xml:space="preserve"> godinu – zaključak, donosi se</w:t>
      </w:r>
    </w:p>
    <w:p w14:paraId="32BE99C0" w14:textId="77777777" w:rsidR="007A1269" w:rsidRPr="001E0316" w:rsidRDefault="007A1269" w:rsidP="007A1269">
      <w:pPr>
        <w:pStyle w:val="Odlomakpopisa"/>
        <w:rPr>
          <w:rFonts w:cstheme="minorHAnsi"/>
          <w:sz w:val="24"/>
          <w:szCs w:val="24"/>
        </w:rPr>
      </w:pPr>
    </w:p>
    <w:p w14:paraId="26D77560" w14:textId="77777777" w:rsidR="007A1269" w:rsidRPr="001E0316" w:rsidRDefault="007A1269" w:rsidP="007A1269">
      <w:pPr>
        <w:pStyle w:val="Odlomakpopisa"/>
        <w:ind w:left="1080"/>
        <w:rPr>
          <w:rFonts w:cstheme="minorHAnsi"/>
          <w:sz w:val="24"/>
          <w:szCs w:val="24"/>
        </w:rPr>
      </w:pPr>
    </w:p>
    <w:p w14:paraId="70511EAD" w14:textId="77777777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bCs/>
          <w:sz w:val="24"/>
          <w:szCs w:val="24"/>
        </w:rPr>
      </w:pPr>
      <w:r w:rsidRPr="001E0316">
        <w:rPr>
          <w:rFonts w:eastAsia="Times New Roman" w:cstheme="minorHAnsi"/>
          <w:bCs/>
          <w:sz w:val="24"/>
          <w:szCs w:val="24"/>
        </w:rPr>
        <w:t>Prijedlog Odluke o izmjeni i dopunama Odluke o mjestima za trgovinu na malo izvan prodavaonica i tržnica na malo koja se obavlja na pokretnim napravama i o vanjskom izgledu pokretnih naprava i privremenih građevina – zaključak, donosi se</w:t>
      </w:r>
    </w:p>
    <w:p w14:paraId="7312D8F7" w14:textId="77777777" w:rsidR="007321F3" w:rsidRPr="001E0316" w:rsidRDefault="007321F3" w:rsidP="007321F3">
      <w:pPr>
        <w:pStyle w:val="Odlomakpopisa"/>
        <w:tabs>
          <w:tab w:val="left" w:pos="1260"/>
        </w:tabs>
        <w:spacing w:after="0" w:line="276" w:lineRule="auto"/>
        <w:ind w:left="1080"/>
        <w:rPr>
          <w:rFonts w:eastAsia="Times New Roman" w:cstheme="minorHAnsi"/>
          <w:bCs/>
          <w:sz w:val="24"/>
          <w:szCs w:val="24"/>
        </w:rPr>
      </w:pPr>
    </w:p>
    <w:p w14:paraId="351A8154" w14:textId="77777777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bCs/>
          <w:sz w:val="24"/>
          <w:szCs w:val="24"/>
        </w:rPr>
      </w:pPr>
      <w:r w:rsidRPr="001E0316">
        <w:rPr>
          <w:rFonts w:eastAsia="Times New Roman" w:cstheme="minorHAnsi"/>
          <w:bCs/>
          <w:sz w:val="24"/>
          <w:szCs w:val="24"/>
        </w:rPr>
        <w:t>Prijedlog Odluke o davanju u zakup i na drugo korištenje površina javne namjene – zaključak, donosi se</w:t>
      </w:r>
    </w:p>
    <w:p w14:paraId="54E04842" w14:textId="77777777" w:rsidR="007321F3" w:rsidRPr="001E0316" w:rsidRDefault="007321F3" w:rsidP="007321F3">
      <w:pPr>
        <w:pStyle w:val="Odlomakpopisa"/>
        <w:rPr>
          <w:rFonts w:eastAsia="Times New Roman" w:cstheme="minorHAnsi"/>
          <w:bCs/>
          <w:sz w:val="24"/>
          <w:szCs w:val="24"/>
        </w:rPr>
      </w:pPr>
    </w:p>
    <w:p w14:paraId="3B40F686" w14:textId="77777777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bCs/>
          <w:sz w:val="24"/>
          <w:szCs w:val="24"/>
        </w:rPr>
      </w:pPr>
      <w:r w:rsidRPr="001E0316">
        <w:rPr>
          <w:rFonts w:eastAsia="Times New Roman" w:cstheme="minorHAnsi"/>
          <w:bCs/>
          <w:sz w:val="24"/>
          <w:szCs w:val="24"/>
        </w:rPr>
        <w:t>Obnova horizontalne signalizacije na kolniku Velikopoljske ulice kao glavne prometnice u naselju – zaključak, donosi se</w:t>
      </w:r>
    </w:p>
    <w:p w14:paraId="463E57C2" w14:textId="77777777" w:rsidR="007321F3" w:rsidRPr="001E0316" w:rsidRDefault="007321F3" w:rsidP="007321F3">
      <w:pPr>
        <w:pStyle w:val="Odlomakpopisa"/>
        <w:rPr>
          <w:rFonts w:eastAsia="Times New Roman" w:cstheme="minorHAnsi"/>
          <w:bCs/>
          <w:sz w:val="24"/>
          <w:szCs w:val="24"/>
        </w:rPr>
      </w:pPr>
    </w:p>
    <w:p w14:paraId="60B98896" w14:textId="61BE79AF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bCs/>
          <w:sz w:val="24"/>
          <w:szCs w:val="24"/>
        </w:rPr>
      </w:pPr>
      <w:r w:rsidRPr="001E0316">
        <w:rPr>
          <w:rFonts w:eastAsia="Times New Roman" w:cstheme="minorHAnsi"/>
          <w:bCs/>
          <w:sz w:val="24"/>
          <w:szCs w:val="24"/>
        </w:rPr>
        <w:t>Uređivanje nogostupa u sklopu asfalterskog programa na zapadnoj strani Velikopoljske ulice, od križanja s Dračevićkom 44 do rotora bez obnove biciklističke trake (staze) – zaključak, donosi se</w:t>
      </w:r>
    </w:p>
    <w:p w14:paraId="6A53188E" w14:textId="77777777" w:rsidR="007321F3" w:rsidRPr="001E0316" w:rsidRDefault="007321F3" w:rsidP="007321F3">
      <w:pPr>
        <w:pStyle w:val="Odlomakpopisa"/>
        <w:rPr>
          <w:rFonts w:eastAsia="Times New Roman" w:cstheme="minorHAnsi"/>
          <w:bCs/>
          <w:sz w:val="24"/>
          <w:szCs w:val="24"/>
        </w:rPr>
      </w:pPr>
    </w:p>
    <w:p w14:paraId="634F0A82" w14:textId="29D7264E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Postavljanje klupic</w:t>
      </w:r>
      <w:r w:rsidR="00752D47" w:rsidRPr="001E0316">
        <w:rPr>
          <w:rFonts w:cstheme="minorHAnsi"/>
          <w:sz w:val="24"/>
          <w:szCs w:val="24"/>
        </w:rPr>
        <w:t>a</w:t>
      </w:r>
      <w:r w:rsidRPr="001E0316">
        <w:rPr>
          <w:rFonts w:cstheme="minorHAnsi"/>
          <w:sz w:val="24"/>
          <w:szCs w:val="24"/>
        </w:rPr>
        <w:t xml:space="preserve"> V.Holjevca uz biciklisticku stazu – zaključak, donosi se</w:t>
      </w:r>
    </w:p>
    <w:p w14:paraId="15BCB35F" w14:textId="77777777" w:rsidR="007321F3" w:rsidRPr="001E0316" w:rsidRDefault="007321F3" w:rsidP="007321F3">
      <w:pPr>
        <w:pStyle w:val="Odlomakpopisa"/>
        <w:rPr>
          <w:rFonts w:eastAsia="Times New Roman" w:cstheme="minorHAnsi"/>
          <w:sz w:val="24"/>
          <w:szCs w:val="24"/>
        </w:rPr>
      </w:pPr>
    </w:p>
    <w:p w14:paraId="38D9C739" w14:textId="5DE56D70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 xml:space="preserve">Dodatne kante za razvrstavanje otpada na dječjem igralištu </w:t>
      </w:r>
      <w:r w:rsidR="00752D47" w:rsidRPr="001E0316">
        <w:rPr>
          <w:rFonts w:cstheme="minorHAnsi"/>
          <w:sz w:val="24"/>
          <w:szCs w:val="24"/>
        </w:rPr>
        <w:t>-</w:t>
      </w:r>
      <w:r w:rsidRPr="001E0316">
        <w:rPr>
          <w:rFonts w:cstheme="minorHAnsi"/>
          <w:sz w:val="24"/>
          <w:szCs w:val="24"/>
        </w:rPr>
        <w:t xml:space="preserve"> zaključak, donosi se</w:t>
      </w:r>
    </w:p>
    <w:p w14:paraId="61D1C169" w14:textId="77777777" w:rsidR="007321F3" w:rsidRPr="001E0316" w:rsidRDefault="007321F3" w:rsidP="007321F3">
      <w:pPr>
        <w:pStyle w:val="Odlomakpopisa"/>
        <w:rPr>
          <w:rFonts w:eastAsia="Times New Roman" w:cstheme="minorHAnsi"/>
          <w:sz w:val="24"/>
          <w:szCs w:val="24"/>
        </w:rPr>
      </w:pPr>
    </w:p>
    <w:p w14:paraId="1DB77651" w14:textId="4CF5AB3B" w:rsidR="007321F3" w:rsidRPr="001E0316" w:rsidRDefault="007321F3" w:rsidP="007321F3">
      <w:pPr>
        <w:pStyle w:val="Odlomakpopisa"/>
        <w:numPr>
          <w:ilvl w:val="0"/>
          <w:numId w:val="4"/>
        </w:numPr>
        <w:spacing w:before="100" w:beforeAutospacing="1" w:after="100" w:afterAutospacing="1"/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 xml:space="preserve">Uklanjanje žardinjera ispred prostorija Mjesnog odmora – zaključak, donosi se </w:t>
      </w:r>
    </w:p>
    <w:p w14:paraId="49218176" w14:textId="77777777" w:rsidR="007321F3" w:rsidRPr="001E0316" w:rsidRDefault="007321F3" w:rsidP="007321F3">
      <w:pPr>
        <w:pStyle w:val="Odlomakpopisa"/>
        <w:tabs>
          <w:tab w:val="left" w:pos="1260"/>
        </w:tabs>
        <w:spacing w:after="0" w:line="276" w:lineRule="auto"/>
        <w:ind w:left="1080"/>
        <w:rPr>
          <w:rFonts w:eastAsia="Times New Roman" w:cstheme="minorHAnsi"/>
          <w:sz w:val="24"/>
          <w:szCs w:val="24"/>
        </w:rPr>
      </w:pPr>
    </w:p>
    <w:p w14:paraId="6BE596A9" w14:textId="0D6927B2" w:rsidR="007321F3" w:rsidRPr="001E0316" w:rsidRDefault="007321F3" w:rsidP="007321F3">
      <w:pPr>
        <w:pStyle w:val="Odlomakpopisa"/>
        <w:numPr>
          <w:ilvl w:val="0"/>
          <w:numId w:val="4"/>
        </w:numPr>
        <w:tabs>
          <w:tab w:val="left" w:pos="1260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 xml:space="preserve">Postavljanje klamerica na parkirališna mjesta koja pripadaju uz prostorije Mjesnog odobora – zaključak, donosi se </w:t>
      </w:r>
    </w:p>
    <w:p w14:paraId="47FBB80F" w14:textId="77777777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5545619C" w14:textId="1624A00C" w:rsidR="007321F3" w:rsidRPr="001E0316" w:rsidRDefault="007321F3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Dijeljenje audiozapisa sjednice na email vijećnika nakon sjednice – zaključak, donosi se</w:t>
      </w:r>
    </w:p>
    <w:p w14:paraId="24467E15" w14:textId="77777777" w:rsidR="007321F3" w:rsidRPr="001E0316" w:rsidRDefault="007321F3" w:rsidP="007321F3">
      <w:pPr>
        <w:pStyle w:val="Odlomakpopisa"/>
        <w:ind w:left="1080"/>
        <w:rPr>
          <w:rFonts w:cstheme="minorHAnsi"/>
          <w:sz w:val="24"/>
          <w:szCs w:val="24"/>
        </w:rPr>
      </w:pPr>
    </w:p>
    <w:p w14:paraId="7D30C699" w14:textId="2D0FE15C" w:rsidR="00D427DC" w:rsidRPr="001E0316" w:rsidRDefault="00D427DC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Pitanja, prijedlozi i obavijesti.</w:t>
      </w:r>
    </w:p>
    <w:p w14:paraId="1F342D73" w14:textId="77777777" w:rsidR="001078EA" w:rsidRPr="001E0316" w:rsidRDefault="001078EA" w:rsidP="001078EA">
      <w:pPr>
        <w:ind w:left="360"/>
        <w:rPr>
          <w:rFonts w:asciiTheme="minorHAnsi" w:hAnsiTheme="minorHAnsi" w:cstheme="minorHAnsi"/>
        </w:rPr>
      </w:pPr>
    </w:p>
    <w:p w14:paraId="7F642E7D" w14:textId="77777777" w:rsidR="001078EA" w:rsidRPr="001E0316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6C4CB9BE" w14:textId="77777777" w:rsidR="007321F3" w:rsidRPr="001E0316" w:rsidRDefault="001078EA" w:rsidP="007321F3">
      <w:pPr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Ad 1. </w:t>
      </w:r>
      <w:r w:rsidR="007321F3" w:rsidRPr="001E0316">
        <w:rPr>
          <w:rFonts w:asciiTheme="minorHAnsi" w:hAnsiTheme="minorHAnsi" w:cstheme="minorHAnsi"/>
          <w:b/>
          <w:bCs/>
        </w:rPr>
        <w:t>Financijski plan MO Veliko Polje za 2023 godinu – zaključak, donosi se</w:t>
      </w:r>
    </w:p>
    <w:p w14:paraId="7291E978" w14:textId="567EA888" w:rsidR="006E0161" w:rsidRPr="001E0316" w:rsidRDefault="006E0161" w:rsidP="007321F3">
      <w:pPr>
        <w:rPr>
          <w:rFonts w:asciiTheme="minorHAnsi" w:hAnsiTheme="minorHAnsi" w:cstheme="minorHAnsi"/>
          <w:b/>
          <w:bCs/>
        </w:rPr>
      </w:pPr>
    </w:p>
    <w:p w14:paraId="7CBD87B9" w14:textId="77777777" w:rsidR="001078EA" w:rsidRPr="001E0316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E0CC4B6" w14:textId="1494EC7D" w:rsidR="001078EA" w:rsidRPr="001E0316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</w:t>
      </w:r>
      <w:r w:rsidR="00D427DC" w:rsidRPr="001E0316">
        <w:rPr>
          <w:rFonts w:asciiTheme="minorHAnsi" w:hAnsiTheme="minorHAnsi" w:cstheme="minorHAnsi"/>
        </w:rPr>
        <w:t xml:space="preserve">Ana Marinčić, </w:t>
      </w:r>
      <w:r w:rsidRPr="001E0316">
        <w:rPr>
          <w:rFonts w:asciiTheme="minorHAnsi" w:hAnsiTheme="minorHAnsi" w:cstheme="minorHAnsi"/>
        </w:rPr>
        <w:t>Vanja Rodić</w:t>
      </w:r>
      <w:r w:rsidR="006E0161" w:rsidRPr="001E0316">
        <w:rPr>
          <w:rFonts w:asciiTheme="minorHAnsi" w:hAnsiTheme="minorHAnsi" w:cstheme="minorHAnsi"/>
        </w:rPr>
        <w:t xml:space="preserve"> i Marko Jukić</w:t>
      </w:r>
      <w:r w:rsidR="00847D68" w:rsidRPr="001E0316">
        <w:rPr>
          <w:rFonts w:asciiTheme="minorHAnsi" w:hAnsiTheme="minorHAnsi" w:cstheme="minorHAnsi"/>
        </w:rPr>
        <w:t>.</w:t>
      </w:r>
    </w:p>
    <w:p w14:paraId="5E5CBB30" w14:textId="77777777" w:rsidR="007321F3" w:rsidRPr="001E0316" w:rsidRDefault="007321F3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F4D633D" w14:textId="22652FC0" w:rsidR="00D427DC" w:rsidRPr="001E0316" w:rsidRDefault="00D427DC" w:rsidP="00D427DC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1EE5AD32" w14:textId="6C3225D6" w:rsidR="00D427DC" w:rsidRPr="001E0316" w:rsidRDefault="00D427DC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AE2784E" w14:textId="3887BBF1" w:rsidR="00D427DC" w:rsidRPr="001E0316" w:rsidRDefault="00D427DC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Svi vijećnici </w:t>
      </w:r>
      <w:r w:rsidR="007321F3" w:rsidRPr="001E0316">
        <w:rPr>
          <w:rFonts w:asciiTheme="minorHAnsi" w:hAnsiTheme="minorHAnsi" w:cstheme="minorHAnsi"/>
          <w:b/>
          <w:bCs/>
        </w:rPr>
        <w:t xml:space="preserve">prihvaćaju plan MO Veliko Polje za 2023 godinu. </w:t>
      </w:r>
    </w:p>
    <w:p w14:paraId="1AE34160" w14:textId="66E4FE70" w:rsidR="001078EA" w:rsidRPr="001E0316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C81796C" w14:textId="62FB59D2" w:rsidR="00B01722" w:rsidRPr="001E0316" w:rsidRDefault="00D427DC" w:rsidP="00574FC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MO Veliko Polje usvaja točku jednoglasno (</w:t>
      </w:r>
      <w:r w:rsidR="007321F3" w:rsidRPr="001E0316">
        <w:rPr>
          <w:rFonts w:asciiTheme="minorHAnsi" w:hAnsiTheme="minorHAnsi" w:cstheme="minorHAnsi"/>
        </w:rPr>
        <w:t>4</w:t>
      </w:r>
      <w:r w:rsidR="00847D68" w:rsidRPr="001E0316">
        <w:rPr>
          <w:rFonts w:asciiTheme="minorHAnsi" w:hAnsiTheme="minorHAnsi" w:cstheme="minorHAnsi"/>
        </w:rPr>
        <w:t xml:space="preserve"> „</w:t>
      </w:r>
      <w:r w:rsidRPr="001E0316">
        <w:rPr>
          <w:rFonts w:asciiTheme="minorHAnsi" w:hAnsiTheme="minorHAnsi" w:cstheme="minorHAnsi"/>
        </w:rPr>
        <w:t>ZA˝).</w:t>
      </w:r>
    </w:p>
    <w:p w14:paraId="32F18CC6" w14:textId="77777777" w:rsidR="001078EA" w:rsidRPr="001E0316" w:rsidRDefault="001078EA" w:rsidP="001078EA">
      <w:pPr>
        <w:rPr>
          <w:rFonts w:asciiTheme="minorHAnsi" w:hAnsiTheme="minorHAnsi" w:cstheme="minorHAnsi"/>
          <w:b/>
          <w:bCs/>
        </w:rPr>
      </w:pPr>
    </w:p>
    <w:p w14:paraId="77B252B4" w14:textId="45E47530" w:rsidR="001078EA" w:rsidRPr="001E0316" w:rsidRDefault="001078EA" w:rsidP="001078EA">
      <w:pPr>
        <w:rPr>
          <w:rFonts w:asciiTheme="minorHAnsi" w:hAnsiTheme="minorHAnsi" w:cstheme="minorHAnsi"/>
          <w:b/>
          <w:bCs/>
        </w:rPr>
      </w:pPr>
    </w:p>
    <w:p w14:paraId="687079EB" w14:textId="77777777" w:rsidR="007321F3" w:rsidRPr="001E0316" w:rsidRDefault="007321F3" w:rsidP="001078EA">
      <w:pPr>
        <w:rPr>
          <w:rFonts w:asciiTheme="minorHAnsi" w:hAnsiTheme="minorHAnsi" w:cstheme="minorHAnsi"/>
          <w:b/>
          <w:bCs/>
        </w:rPr>
      </w:pPr>
    </w:p>
    <w:p w14:paraId="31C3D0D5" w14:textId="7B357C2A" w:rsidR="007321F3" w:rsidRPr="001E0316" w:rsidRDefault="001078EA" w:rsidP="007321F3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 xml:space="preserve">Ad 2. </w:t>
      </w:r>
      <w:r w:rsidR="007321F3" w:rsidRPr="001E0316">
        <w:rPr>
          <w:rFonts w:asciiTheme="minorHAnsi" w:hAnsiTheme="minorHAnsi" w:cstheme="minorHAnsi"/>
          <w:b/>
          <w:bCs/>
        </w:rPr>
        <w:t>Program rada MO Veliko Polje za 2023. godinu – zaključak, donosi se</w:t>
      </w:r>
      <w:r w:rsidR="00151D24" w:rsidRPr="001E0316">
        <w:rPr>
          <w:rFonts w:asciiTheme="minorHAnsi" w:hAnsiTheme="minorHAnsi" w:cstheme="minorHAnsi"/>
          <w:b/>
          <w:bCs/>
        </w:rPr>
        <w:t>.</w:t>
      </w:r>
    </w:p>
    <w:p w14:paraId="26140B5D" w14:textId="402F44E2" w:rsidR="00D427DC" w:rsidRPr="001E0316" w:rsidRDefault="00D427DC" w:rsidP="00D427DC">
      <w:pPr>
        <w:rPr>
          <w:rFonts w:asciiTheme="minorHAnsi" w:hAnsiTheme="minorHAnsi" w:cstheme="minorHAnsi"/>
          <w:b/>
          <w:bCs/>
        </w:rPr>
      </w:pPr>
    </w:p>
    <w:p w14:paraId="38C39D9A" w14:textId="6A04C2E4" w:rsidR="001078EA" w:rsidRPr="001E0316" w:rsidRDefault="001078EA" w:rsidP="00D427DC">
      <w:pPr>
        <w:jc w:val="both"/>
        <w:rPr>
          <w:rFonts w:asciiTheme="minorHAnsi" w:hAnsiTheme="minorHAnsi" w:cstheme="minorHAnsi"/>
          <w:b/>
          <w:bCs/>
        </w:rPr>
      </w:pPr>
    </w:p>
    <w:p w14:paraId="2D5E479E" w14:textId="5FB1CBB1" w:rsidR="000F6F34" w:rsidRPr="001E0316" w:rsidRDefault="001078EA" w:rsidP="000F6F34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</w:t>
      </w:r>
      <w:r w:rsidR="000F6F34" w:rsidRPr="001E0316">
        <w:rPr>
          <w:rFonts w:asciiTheme="minorHAnsi" w:hAnsiTheme="minorHAnsi" w:cstheme="minorHAnsi"/>
        </w:rPr>
        <w:t xml:space="preserve">Marsela Alić, </w:t>
      </w:r>
      <w:r w:rsidR="00D427DC" w:rsidRPr="001E0316">
        <w:rPr>
          <w:rFonts w:asciiTheme="minorHAnsi" w:hAnsiTheme="minorHAnsi" w:cstheme="minorHAnsi"/>
        </w:rPr>
        <w:t xml:space="preserve">Ana Marinčić, </w:t>
      </w:r>
      <w:r w:rsidR="000F6F34" w:rsidRPr="001E0316">
        <w:rPr>
          <w:rFonts w:asciiTheme="minorHAnsi" w:hAnsiTheme="minorHAnsi" w:cstheme="minorHAnsi"/>
        </w:rPr>
        <w:t>Vanja Rodić i Marko Jukić</w:t>
      </w:r>
      <w:r w:rsidR="00847D68" w:rsidRPr="001E0316">
        <w:rPr>
          <w:rFonts w:asciiTheme="minorHAnsi" w:hAnsiTheme="minorHAnsi" w:cstheme="minorHAnsi"/>
        </w:rPr>
        <w:t>.</w:t>
      </w:r>
      <w:r w:rsidR="000F6F34" w:rsidRPr="001E0316">
        <w:rPr>
          <w:rFonts w:asciiTheme="minorHAnsi" w:hAnsiTheme="minorHAnsi" w:cstheme="minorHAnsi"/>
        </w:rPr>
        <w:t xml:space="preserve"> </w:t>
      </w:r>
    </w:p>
    <w:p w14:paraId="6B69B440" w14:textId="14EE4235" w:rsidR="001078EA" w:rsidRPr="001E0316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CBE99E8" w14:textId="5E83A5F4" w:rsidR="00FE224E" w:rsidRPr="001E0316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541322CF" w14:textId="77777777" w:rsidR="00FE224E" w:rsidRPr="001E0316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002570CA" w14:textId="47F5DCA8" w:rsidR="00AD30A2" w:rsidRPr="001E0316" w:rsidRDefault="00D427DC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Vijeće MO </w:t>
      </w:r>
      <w:r w:rsidR="007321F3" w:rsidRPr="001E0316">
        <w:rPr>
          <w:rFonts w:asciiTheme="minorHAnsi" w:hAnsiTheme="minorHAnsi" w:cstheme="minorHAnsi"/>
          <w:b/>
          <w:bCs/>
        </w:rPr>
        <w:t>prihvaća Plan rada MO Veliko Polje za 2023. godinu.</w:t>
      </w:r>
    </w:p>
    <w:p w14:paraId="765D9CF4" w14:textId="47016809" w:rsidR="001078EA" w:rsidRPr="001E0316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9F97202" w14:textId="61A4DE99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MO Veliko Polje usvaja točku jednoglasno (3</w:t>
      </w:r>
      <w:r w:rsidR="00847D68" w:rsidRPr="001E0316">
        <w:rPr>
          <w:rFonts w:asciiTheme="minorHAnsi" w:hAnsiTheme="minorHAnsi" w:cstheme="minorHAnsi"/>
        </w:rPr>
        <w:t xml:space="preserve"> „</w:t>
      </w:r>
      <w:r w:rsidRPr="001E0316">
        <w:rPr>
          <w:rFonts w:asciiTheme="minorHAnsi" w:hAnsiTheme="minorHAnsi" w:cstheme="minorHAnsi"/>
        </w:rPr>
        <w:t xml:space="preserve">ZA˝, 1 </w:t>
      </w:r>
      <w:r w:rsidR="00847D68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SUZDRŽAN˝).</w:t>
      </w:r>
    </w:p>
    <w:p w14:paraId="1C00E90E" w14:textId="77777777" w:rsidR="007321F3" w:rsidRPr="001E0316" w:rsidRDefault="007321F3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13850EB" w14:textId="77777777" w:rsidR="00AD30A2" w:rsidRPr="001E0316" w:rsidRDefault="00AD30A2" w:rsidP="00AD30A2">
      <w:pPr>
        <w:rPr>
          <w:rFonts w:asciiTheme="minorHAnsi" w:hAnsiTheme="minorHAnsi" w:cstheme="minorHAnsi"/>
          <w:b/>
          <w:bCs/>
        </w:rPr>
      </w:pPr>
    </w:p>
    <w:p w14:paraId="39C77EB7" w14:textId="77777777" w:rsidR="00AD30A2" w:rsidRPr="001E0316" w:rsidRDefault="00AD30A2" w:rsidP="00AD30A2">
      <w:pPr>
        <w:rPr>
          <w:rFonts w:asciiTheme="minorHAnsi" w:hAnsiTheme="minorHAnsi" w:cstheme="minorHAnsi"/>
          <w:b/>
          <w:bCs/>
        </w:rPr>
      </w:pPr>
    </w:p>
    <w:p w14:paraId="1873AF50" w14:textId="48E7AF1B" w:rsidR="007321F3" w:rsidRPr="001E0316" w:rsidRDefault="00AD30A2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  <w:bCs/>
        </w:rPr>
        <w:t xml:space="preserve">Ad 3. </w:t>
      </w:r>
      <w:r w:rsidR="007321F3" w:rsidRPr="001E0316">
        <w:rPr>
          <w:rFonts w:asciiTheme="minorHAnsi" w:hAnsiTheme="minorHAnsi" w:cstheme="minorHAnsi"/>
          <w:b/>
        </w:rPr>
        <w:t>Prijedlog Odluke o izmjeni i dopunama Odluke o mjestima za trgovinu na malo izvan prodavaonica i tržnica na malo koja se obavlja na pokretnim napravama i o vanjskom izgledu pokretnih naprava i privremenih građevina – zaključak, donosi se</w:t>
      </w:r>
      <w:r w:rsidR="00151D24" w:rsidRPr="001E0316">
        <w:rPr>
          <w:rFonts w:asciiTheme="minorHAnsi" w:hAnsiTheme="minorHAnsi" w:cstheme="minorHAnsi"/>
          <w:b/>
        </w:rPr>
        <w:t>.</w:t>
      </w:r>
    </w:p>
    <w:p w14:paraId="4429C3B7" w14:textId="29194856" w:rsidR="00AD30A2" w:rsidRPr="001E0316" w:rsidRDefault="00AD30A2" w:rsidP="00AD30A2">
      <w:pPr>
        <w:rPr>
          <w:rFonts w:asciiTheme="minorHAnsi" w:hAnsiTheme="minorHAnsi" w:cstheme="minorHAnsi"/>
          <w:b/>
          <w:bCs/>
        </w:rPr>
      </w:pPr>
    </w:p>
    <w:p w14:paraId="2DC40987" w14:textId="114627BD" w:rsidR="00AD30A2" w:rsidRPr="001E0316" w:rsidRDefault="00AD30A2" w:rsidP="00AD30A2">
      <w:pPr>
        <w:rPr>
          <w:rFonts w:asciiTheme="minorHAnsi" w:hAnsiTheme="minorHAnsi" w:cstheme="minorHAnsi"/>
          <w:b/>
          <w:bCs/>
        </w:rPr>
      </w:pPr>
    </w:p>
    <w:p w14:paraId="54AE5C5B" w14:textId="0CFC76A4" w:rsidR="00AD30A2" w:rsidRPr="001E0316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U raspravi sudjeluju: Marsela Alić, Ana Marinčić, Vanja Rodić i Marko Jukić</w:t>
      </w:r>
      <w:r w:rsidR="00847D68" w:rsidRPr="001E0316">
        <w:rPr>
          <w:rFonts w:asciiTheme="minorHAnsi" w:hAnsiTheme="minorHAnsi" w:cstheme="minorHAnsi"/>
        </w:rPr>
        <w:t>.</w:t>
      </w:r>
      <w:r w:rsidRPr="001E0316">
        <w:rPr>
          <w:rFonts w:asciiTheme="minorHAnsi" w:hAnsiTheme="minorHAnsi" w:cstheme="minorHAnsi"/>
        </w:rPr>
        <w:t xml:space="preserve"> </w:t>
      </w:r>
    </w:p>
    <w:p w14:paraId="4019E082" w14:textId="77777777" w:rsidR="00AD30A2" w:rsidRPr="001E0316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3BC69FB6" w14:textId="77777777" w:rsidR="00AD30A2" w:rsidRPr="001E0316" w:rsidRDefault="00AD30A2" w:rsidP="00AD30A2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4DE9E3B4" w14:textId="77777777" w:rsidR="00AD30A2" w:rsidRPr="001E0316" w:rsidRDefault="00AD30A2" w:rsidP="00AD30A2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17EF555F" w14:textId="19A22275" w:rsidR="00AD30A2" w:rsidRPr="001E0316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lastRenderedPageBreak/>
        <w:t xml:space="preserve">Svi vijećnici </w:t>
      </w:r>
      <w:r w:rsidR="007321F3" w:rsidRPr="001E0316">
        <w:rPr>
          <w:rFonts w:asciiTheme="minorHAnsi" w:hAnsiTheme="minorHAnsi" w:cstheme="minorHAnsi"/>
          <w:b/>
          <w:bCs/>
        </w:rPr>
        <w:t xml:space="preserve">prihvaćaju Prijedlog Odluke o izmjeni i dopunama o mjestima za trgovinu na malo izvan prodavaonica i tržnica na malo. </w:t>
      </w:r>
    </w:p>
    <w:p w14:paraId="53AAD5C8" w14:textId="77777777" w:rsidR="00AD30A2" w:rsidRPr="001E0316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5BD8434E" w14:textId="7D379241" w:rsidR="00AD30A2" w:rsidRPr="001E0316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MO Veliko Polje usvaja točku jednoglasno (</w:t>
      </w:r>
      <w:r w:rsidR="007321F3" w:rsidRPr="001E0316">
        <w:rPr>
          <w:rFonts w:asciiTheme="minorHAnsi" w:hAnsiTheme="minorHAnsi" w:cstheme="minorHAnsi"/>
        </w:rPr>
        <w:t>4</w:t>
      </w:r>
      <w:r w:rsidRPr="001E0316">
        <w:rPr>
          <w:rFonts w:asciiTheme="minorHAnsi" w:hAnsiTheme="minorHAnsi" w:cstheme="minorHAnsi"/>
        </w:rPr>
        <w:t xml:space="preserve"> </w:t>
      </w:r>
      <w:r w:rsidR="00847D68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ZA˝).</w:t>
      </w:r>
    </w:p>
    <w:p w14:paraId="3A2DC1C3" w14:textId="77777777" w:rsidR="00AD30A2" w:rsidRPr="001E0316" w:rsidRDefault="00AD30A2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FD404EB" w14:textId="77777777" w:rsidR="001078EA" w:rsidRPr="001E0316" w:rsidRDefault="001078EA" w:rsidP="001078EA">
      <w:pPr>
        <w:rPr>
          <w:rFonts w:asciiTheme="minorHAnsi" w:hAnsiTheme="minorHAnsi" w:cstheme="minorHAnsi"/>
        </w:rPr>
      </w:pPr>
    </w:p>
    <w:p w14:paraId="28E69F18" w14:textId="36DC9FB5" w:rsidR="007321F3" w:rsidRPr="001E0316" w:rsidRDefault="001078EA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  <w:bCs/>
        </w:rPr>
        <w:t xml:space="preserve">Ad </w:t>
      </w:r>
      <w:r w:rsidR="00AD30A2" w:rsidRPr="001E0316">
        <w:rPr>
          <w:rFonts w:asciiTheme="minorHAnsi" w:hAnsiTheme="minorHAnsi" w:cstheme="minorHAnsi"/>
          <w:b/>
          <w:bCs/>
        </w:rPr>
        <w:t>4</w:t>
      </w:r>
      <w:r w:rsidRPr="001E0316">
        <w:rPr>
          <w:rFonts w:asciiTheme="minorHAnsi" w:hAnsiTheme="minorHAnsi" w:cstheme="minorHAnsi"/>
          <w:b/>
          <w:bCs/>
        </w:rPr>
        <w:t xml:space="preserve">. </w:t>
      </w:r>
      <w:r w:rsidR="007321F3" w:rsidRPr="001E0316">
        <w:rPr>
          <w:rFonts w:asciiTheme="minorHAnsi" w:hAnsiTheme="minorHAnsi" w:cstheme="minorHAnsi"/>
          <w:b/>
        </w:rPr>
        <w:t>Prijedlog Odluke o davanju u zakup i na drugo korištenje površina javne namjene – zaključak, donosi se</w:t>
      </w:r>
      <w:r w:rsidR="00151D24" w:rsidRPr="001E0316">
        <w:rPr>
          <w:rFonts w:asciiTheme="minorHAnsi" w:hAnsiTheme="minorHAnsi" w:cstheme="minorHAnsi"/>
          <w:b/>
        </w:rPr>
        <w:t>.</w:t>
      </w:r>
    </w:p>
    <w:p w14:paraId="1B191BCC" w14:textId="2D4C2D17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379EB6E5" w14:textId="77777777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Ana Marinčić, Vanja Rodić i Marko Jukić </w:t>
      </w:r>
    </w:p>
    <w:p w14:paraId="5EDB44D5" w14:textId="77777777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1CEC90D3" w14:textId="77777777" w:rsidR="007321F3" w:rsidRPr="001E0316" w:rsidRDefault="007321F3" w:rsidP="007321F3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3A7CA247" w14:textId="77777777" w:rsidR="007321F3" w:rsidRPr="001E0316" w:rsidRDefault="007321F3" w:rsidP="007321F3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5A6A5D66" w14:textId="657680FA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Svi vijećnici prihvaćaju Prijedlog Odluke o </w:t>
      </w:r>
      <w:r w:rsidR="00752D47" w:rsidRPr="001E0316">
        <w:rPr>
          <w:rFonts w:asciiTheme="minorHAnsi" w:hAnsiTheme="minorHAnsi" w:cstheme="minorHAnsi"/>
          <w:b/>
          <w:bCs/>
        </w:rPr>
        <w:t>davanju u zakup i na drugo korištenje površina javne namjene.</w:t>
      </w:r>
    </w:p>
    <w:p w14:paraId="5E6A85DF" w14:textId="77777777" w:rsidR="007321F3" w:rsidRPr="001E0316" w:rsidRDefault="007321F3" w:rsidP="007321F3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1B61AEDC" w14:textId="56C2D873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usvaja točku jednoglasno (4 </w:t>
      </w:r>
      <w:r w:rsidR="00996D03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ZA˝).</w:t>
      </w:r>
    </w:p>
    <w:p w14:paraId="3DE0AECF" w14:textId="32721EDB" w:rsidR="001078EA" w:rsidRPr="001E0316" w:rsidRDefault="001078EA" w:rsidP="00BC6CB1">
      <w:pPr>
        <w:rPr>
          <w:rFonts w:asciiTheme="minorHAnsi" w:hAnsiTheme="minorHAnsi" w:cstheme="minorHAnsi"/>
          <w:b/>
          <w:bCs/>
        </w:rPr>
      </w:pPr>
    </w:p>
    <w:p w14:paraId="0289C829" w14:textId="2482C37D" w:rsidR="00817D29" w:rsidRPr="001E0316" w:rsidRDefault="00817D29" w:rsidP="00BC6CB1">
      <w:pPr>
        <w:rPr>
          <w:rFonts w:asciiTheme="minorHAnsi" w:hAnsiTheme="minorHAnsi" w:cstheme="minorHAnsi"/>
        </w:rPr>
      </w:pPr>
    </w:p>
    <w:p w14:paraId="2C0050D2" w14:textId="1B10A030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  <w:bCs/>
        </w:rPr>
        <w:t xml:space="preserve">Ad 5. </w:t>
      </w:r>
      <w:r w:rsidRPr="001E0316">
        <w:rPr>
          <w:rFonts w:asciiTheme="minorHAnsi" w:hAnsiTheme="minorHAnsi" w:cstheme="minorHAnsi"/>
          <w:b/>
        </w:rPr>
        <w:t>Obnova horizontalne signalizacije na kolniku Velikopoljske ulice kao glavne prometnice u naselju – zaključak, donosi se</w:t>
      </w:r>
      <w:r w:rsidR="008B0781" w:rsidRPr="001E0316">
        <w:rPr>
          <w:rFonts w:asciiTheme="minorHAnsi" w:hAnsiTheme="minorHAnsi" w:cstheme="minorHAnsi"/>
          <w:b/>
        </w:rPr>
        <w:t>.</w:t>
      </w:r>
    </w:p>
    <w:p w14:paraId="52FFD695" w14:textId="232942CF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3BD7F51C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66E30AFC" w14:textId="113D0D1E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U raspravi sudjeluju: Marsela Alić, Ana Marinčić, Vanja Rodić i Marko Jukić</w:t>
      </w:r>
      <w:r w:rsidR="00DC6B74" w:rsidRPr="001E0316">
        <w:rPr>
          <w:rFonts w:asciiTheme="minorHAnsi" w:hAnsiTheme="minorHAnsi" w:cstheme="minorHAnsi"/>
        </w:rPr>
        <w:t>.</w:t>
      </w:r>
      <w:r w:rsidRPr="001E0316">
        <w:rPr>
          <w:rFonts w:asciiTheme="minorHAnsi" w:hAnsiTheme="minorHAnsi" w:cstheme="minorHAnsi"/>
        </w:rPr>
        <w:t xml:space="preserve"> </w:t>
      </w:r>
    </w:p>
    <w:p w14:paraId="2F296141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6184D02E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3F335F2F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0D76C2F" w14:textId="19DB5689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Svi vijećnici podržavaju obnovu horizontalne signalizacije na kolniku Velikopoljske ulice kao glavne prometnice u naselju. </w:t>
      </w:r>
    </w:p>
    <w:p w14:paraId="535E264F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5DF0795E" w14:textId="284C653A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MO Veliko Polje usvaja točku jednoglasno (</w:t>
      </w:r>
      <w:r w:rsidR="008535C1" w:rsidRPr="001E0316">
        <w:rPr>
          <w:rFonts w:asciiTheme="minorHAnsi" w:hAnsiTheme="minorHAnsi" w:cstheme="minorHAnsi"/>
        </w:rPr>
        <w:t>4 „</w:t>
      </w:r>
      <w:r w:rsidRPr="001E0316">
        <w:rPr>
          <w:rFonts w:asciiTheme="minorHAnsi" w:hAnsiTheme="minorHAnsi" w:cstheme="minorHAnsi"/>
        </w:rPr>
        <w:t>ZA˝).</w:t>
      </w:r>
    </w:p>
    <w:p w14:paraId="47924F7A" w14:textId="77777777" w:rsidR="00752D47" w:rsidRPr="001E0316" w:rsidRDefault="00752D47" w:rsidP="00BC6CB1">
      <w:pPr>
        <w:rPr>
          <w:rFonts w:asciiTheme="minorHAnsi" w:hAnsiTheme="minorHAnsi" w:cstheme="minorHAnsi"/>
        </w:rPr>
      </w:pPr>
    </w:p>
    <w:p w14:paraId="273D4F84" w14:textId="517B16E7" w:rsidR="00574FC5" w:rsidRPr="001E0316" w:rsidRDefault="00574FC5" w:rsidP="00BC6CB1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</w:t>
      </w:r>
    </w:p>
    <w:p w14:paraId="4E370E2C" w14:textId="0A222A49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Ad 6. </w:t>
      </w:r>
      <w:r w:rsidRPr="001E0316">
        <w:rPr>
          <w:rFonts w:asciiTheme="minorHAnsi" w:hAnsiTheme="minorHAnsi" w:cstheme="minorHAnsi"/>
          <w:b/>
        </w:rPr>
        <w:t xml:space="preserve">Uređivanje nogostupa u sklopu asfalterskog programa na zapadnoj strani Velikopoljske ulice, od križanja s </w:t>
      </w:r>
      <w:proofErr w:type="spellStart"/>
      <w:r w:rsidRPr="001E0316">
        <w:rPr>
          <w:rFonts w:asciiTheme="minorHAnsi" w:hAnsiTheme="minorHAnsi" w:cstheme="minorHAnsi"/>
          <w:b/>
        </w:rPr>
        <w:t>Dračevi</w:t>
      </w:r>
      <w:r w:rsidR="008535C1" w:rsidRPr="001E0316">
        <w:rPr>
          <w:rFonts w:asciiTheme="minorHAnsi" w:hAnsiTheme="minorHAnsi" w:cstheme="minorHAnsi"/>
          <w:b/>
        </w:rPr>
        <w:t>č</w:t>
      </w:r>
      <w:r w:rsidRPr="001E0316">
        <w:rPr>
          <w:rFonts w:asciiTheme="minorHAnsi" w:hAnsiTheme="minorHAnsi" w:cstheme="minorHAnsi"/>
          <w:b/>
        </w:rPr>
        <w:t>kom</w:t>
      </w:r>
      <w:proofErr w:type="spellEnd"/>
      <w:r w:rsidRPr="001E0316">
        <w:rPr>
          <w:rFonts w:asciiTheme="minorHAnsi" w:hAnsiTheme="minorHAnsi" w:cstheme="minorHAnsi"/>
          <w:b/>
        </w:rPr>
        <w:t xml:space="preserve"> 44 do rotora bez obnove biciklističke trake (staze) – zaključak, donosi se</w:t>
      </w:r>
    </w:p>
    <w:p w14:paraId="460A5CF7" w14:textId="31279F5A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3A33058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169D3950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Ana Marinčić, Vanja Rodić i Marko Jukić </w:t>
      </w:r>
    </w:p>
    <w:p w14:paraId="28AC73C7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AE2583B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585FBF73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6C408DE5" w14:textId="271B879C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lastRenderedPageBreak/>
        <w:t xml:space="preserve">Vijeće MO Veliko Polje većinski podržava uređivanje nogostupa u sklopu asfalterskog programa na zapadnoj strani Velikopoljske ulice (od križanja s Dračevičkom k.br.44 do rotora) bez obnove biciklističke trake (staze). </w:t>
      </w:r>
    </w:p>
    <w:p w14:paraId="03907259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577F6007" w14:textId="1E8DBCE8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usvaja točku jednoglasno (3 </w:t>
      </w:r>
      <w:r w:rsidR="00C967BD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 xml:space="preserve">ZA˝, 1 </w:t>
      </w:r>
      <w:r w:rsidR="00C967BD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SUZDRŽAN˝).</w:t>
      </w:r>
    </w:p>
    <w:p w14:paraId="7A2A6A5D" w14:textId="77777777" w:rsidR="00752D47" w:rsidRPr="001E0316" w:rsidRDefault="00752D47" w:rsidP="00BC6CB1">
      <w:pPr>
        <w:rPr>
          <w:rFonts w:asciiTheme="minorHAnsi" w:hAnsiTheme="minorHAnsi" w:cstheme="minorHAnsi"/>
        </w:rPr>
      </w:pPr>
    </w:p>
    <w:p w14:paraId="725FBF7A" w14:textId="65B1DD0E" w:rsidR="00574FC5" w:rsidRPr="001E0316" w:rsidRDefault="00574FC5" w:rsidP="00BC6CB1">
      <w:pPr>
        <w:rPr>
          <w:rFonts w:asciiTheme="minorHAnsi" w:hAnsiTheme="minorHAnsi" w:cstheme="minorHAnsi"/>
        </w:rPr>
      </w:pPr>
    </w:p>
    <w:p w14:paraId="76825EAE" w14:textId="7D360D2A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  <w:bCs/>
        </w:rPr>
        <w:t>Ad 7. Postavljanje klupica</w:t>
      </w:r>
      <w:r w:rsidR="00FB75FF" w:rsidRPr="001E0316">
        <w:rPr>
          <w:rFonts w:asciiTheme="minorHAnsi" w:hAnsiTheme="minorHAnsi" w:cstheme="minorHAnsi"/>
          <w:b/>
          <w:bCs/>
        </w:rPr>
        <w:t xml:space="preserve"> u Aveniji</w:t>
      </w:r>
      <w:r w:rsidRPr="001E0316">
        <w:rPr>
          <w:rFonts w:asciiTheme="minorHAnsi" w:hAnsiTheme="minorHAnsi" w:cstheme="minorHAnsi"/>
          <w:b/>
          <w:bCs/>
        </w:rPr>
        <w:t xml:space="preserve"> V.</w:t>
      </w:r>
      <w:r w:rsidR="00FB75FF" w:rsidRPr="001E0316">
        <w:rPr>
          <w:rFonts w:asciiTheme="minorHAnsi" w:hAnsiTheme="minorHAnsi" w:cstheme="minorHAnsi"/>
          <w:b/>
          <w:bCs/>
        </w:rPr>
        <w:t xml:space="preserve"> </w:t>
      </w:r>
      <w:r w:rsidRPr="001E0316">
        <w:rPr>
          <w:rFonts w:asciiTheme="minorHAnsi" w:hAnsiTheme="minorHAnsi" w:cstheme="minorHAnsi"/>
          <w:b/>
          <w:bCs/>
        </w:rPr>
        <w:t>Holjevca uz biciklisti</w:t>
      </w:r>
      <w:r w:rsidR="00FB75FF" w:rsidRPr="001E0316">
        <w:rPr>
          <w:rFonts w:asciiTheme="minorHAnsi" w:hAnsiTheme="minorHAnsi" w:cstheme="minorHAnsi"/>
          <w:b/>
          <w:bCs/>
        </w:rPr>
        <w:t>č</w:t>
      </w:r>
      <w:r w:rsidRPr="001E0316">
        <w:rPr>
          <w:rFonts w:asciiTheme="minorHAnsi" w:hAnsiTheme="minorHAnsi" w:cstheme="minorHAnsi"/>
          <w:b/>
          <w:bCs/>
        </w:rPr>
        <w:t>ku stazu – zaključak, donosi se</w:t>
      </w:r>
    </w:p>
    <w:p w14:paraId="02773AB1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331346FB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Ana Marinčić, Vanja Rodić i Marko Jukić </w:t>
      </w:r>
    </w:p>
    <w:p w14:paraId="0596EB3F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09CB9520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622499CE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514B479" w14:textId="17BB49D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Svi vijećnici prihvaćaju prijedlog da se postave dodatne klupice na </w:t>
      </w:r>
      <w:r w:rsidR="00302A34" w:rsidRPr="001E0316">
        <w:rPr>
          <w:rFonts w:asciiTheme="minorHAnsi" w:hAnsiTheme="minorHAnsi" w:cstheme="minorHAnsi"/>
          <w:b/>
          <w:bCs/>
        </w:rPr>
        <w:t>Aveniji</w:t>
      </w:r>
      <w:r w:rsidRPr="001E0316">
        <w:rPr>
          <w:rFonts w:asciiTheme="minorHAnsi" w:hAnsiTheme="minorHAnsi" w:cstheme="minorHAnsi"/>
          <w:b/>
          <w:bCs/>
        </w:rPr>
        <w:t xml:space="preserve"> V.</w:t>
      </w:r>
      <w:r w:rsidR="00302A34" w:rsidRPr="001E0316">
        <w:rPr>
          <w:rFonts w:asciiTheme="minorHAnsi" w:hAnsiTheme="minorHAnsi" w:cstheme="minorHAnsi"/>
          <w:b/>
          <w:bCs/>
        </w:rPr>
        <w:t xml:space="preserve"> </w:t>
      </w:r>
      <w:r w:rsidRPr="001E0316">
        <w:rPr>
          <w:rFonts w:asciiTheme="minorHAnsi" w:hAnsiTheme="minorHAnsi" w:cstheme="minorHAnsi"/>
          <w:b/>
          <w:bCs/>
        </w:rPr>
        <w:t xml:space="preserve">Holjevca uz biciklističku stazu. </w:t>
      </w:r>
    </w:p>
    <w:p w14:paraId="1A5523F8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765C5B13" w14:textId="20053B78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usvaja točku jednoglasno (4 </w:t>
      </w:r>
      <w:r w:rsidR="00302A34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ZA˝).</w:t>
      </w:r>
    </w:p>
    <w:p w14:paraId="06B36D6B" w14:textId="2C79665B" w:rsidR="00AD30A2" w:rsidRPr="001E0316" w:rsidRDefault="00AD30A2" w:rsidP="00BC6CB1">
      <w:pPr>
        <w:rPr>
          <w:rFonts w:asciiTheme="minorHAnsi" w:hAnsiTheme="minorHAnsi" w:cstheme="minorHAnsi"/>
        </w:rPr>
      </w:pPr>
    </w:p>
    <w:p w14:paraId="1B6FBF0C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0BA30641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>Ad 8. Dodatne kante za razvrstavanje otpada na dječjem igralištu - zaključak, donosi se</w:t>
      </w:r>
    </w:p>
    <w:p w14:paraId="62044DF6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5A2FB0CE" w14:textId="0A00E1FD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U raspravi sudjeluju: Marsela Alić, Ana Marinčić, Vanja Rodić i Marko Jukić</w:t>
      </w:r>
      <w:r w:rsidR="00A91F23" w:rsidRPr="001E0316">
        <w:rPr>
          <w:rFonts w:asciiTheme="minorHAnsi" w:hAnsiTheme="minorHAnsi" w:cstheme="minorHAnsi"/>
        </w:rPr>
        <w:t>. Ana Marinčić predlaže u budućnosti postavljanje plakata koji bi djecu podsjećao na razvrstavanje otpada.</w:t>
      </w:r>
    </w:p>
    <w:p w14:paraId="729EB1E3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D1B569D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2CD69655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F5217CA" w14:textId="7004A633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 xml:space="preserve">Svi vijećnici se slažu s prijedlogom da se postave dodatne kante za razvrstavanje otpada na dječje igralište. </w:t>
      </w:r>
    </w:p>
    <w:p w14:paraId="4B678336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5D219EDC" w14:textId="09CB73C6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usvaja točku jednoglasno (4 </w:t>
      </w:r>
      <w:r w:rsidR="00D81F1B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ZA˝).</w:t>
      </w:r>
    </w:p>
    <w:p w14:paraId="48588BA6" w14:textId="64FDD9DA" w:rsidR="00AD30A2" w:rsidRPr="001E0316" w:rsidRDefault="00AD30A2" w:rsidP="00BC6CB1">
      <w:pPr>
        <w:rPr>
          <w:rFonts w:asciiTheme="minorHAnsi" w:hAnsiTheme="minorHAnsi" w:cstheme="minorHAnsi"/>
        </w:rPr>
      </w:pPr>
    </w:p>
    <w:p w14:paraId="799B7202" w14:textId="5B71B38E" w:rsidR="00752D47" w:rsidRPr="001E0316" w:rsidRDefault="00752D47" w:rsidP="00BC6CB1">
      <w:pPr>
        <w:rPr>
          <w:rFonts w:asciiTheme="minorHAnsi" w:hAnsiTheme="minorHAnsi" w:cstheme="minorHAnsi"/>
        </w:rPr>
      </w:pPr>
    </w:p>
    <w:p w14:paraId="55620667" w14:textId="642DBFA2" w:rsidR="00752D47" w:rsidRPr="001E0316" w:rsidRDefault="00752D47" w:rsidP="005D2FB5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>Ad 9. Uklanjanje žardinjera ispred prostorija Mjesnog odmora – zaključak, donosi se</w:t>
      </w:r>
      <w:r w:rsidRPr="001E0316">
        <w:rPr>
          <w:rFonts w:asciiTheme="minorHAnsi" w:hAnsiTheme="minorHAnsi" w:cstheme="minorHAnsi"/>
        </w:rPr>
        <w:t xml:space="preserve"> </w:t>
      </w:r>
    </w:p>
    <w:p w14:paraId="2C9C78E8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09D72DCF" w14:textId="295C10F2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U raspravi sudjeluju: Marsela Alić, Ana Marinčić, Vanja Rodić i Marko Jukić</w:t>
      </w:r>
      <w:r w:rsidR="00252758" w:rsidRPr="001E0316">
        <w:rPr>
          <w:rFonts w:asciiTheme="minorHAnsi" w:hAnsiTheme="minorHAnsi" w:cstheme="minorHAnsi"/>
        </w:rPr>
        <w:t xml:space="preserve">. Vijećnica Ana Marinčić izvještava Vijeće Mjesnog odbora da je prethodni saziv Vijeća Mjesnog odbora već tražio uklanjanje </w:t>
      </w:r>
      <w:proofErr w:type="spellStart"/>
      <w:r w:rsidR="00252758" w:rsidRPr="001E0316">
        <w:rPr>
          <w:rFonts w:asciiTheme="minorHAnsi" w:hAnsiTheme="minorHAnsi" w:cstheme="minorHAnsi"/>
        </w:rPr>
        <w:t>žardinjera</w:t>
      </w:r>
      <w:proofErr w:type="spellEnd"/>
      <w:r w:rsidR="007A400F" w:rsidRPr="001E0316">
        <w:rPr>
          <w:rFonts w:asciiTheme="minorHAnsi" w:hAnsiTheme="minorHAnsi" w:cstheme="minorHAnsi"/>
        </w:rPr>
        <w:t xml:space="preserve">, ali nikad nisu maknute. </w:t>
      </w:r>
      <w:r w:rsidR="00A70F06" w:rsidRPr="001E0316">
        <w:rPr>
          <w:rFonts w:asciiTheme="minorHAnsi" w:hAnsiTheme="minorHAnsi" w:cstheme="minorHAnsi"/>
        </w:rPr>
        <w:t xml:space="preserve">Vijećnik Marko Jukić predlaže da on sam zasadi cvijeće, ali se nitko nije javio da ga održava. Vijećnica Ana Marinčić </w:t>
      </w:r>
      <w:r w:rsidR="0006292F" w:rsidRPr="001E0316">
        <w:rPr>
          <w:rFonts w:asciiTheme="minorHAnsi" w:hAnsiTheme="minorHAnsi" w:cstheme="minorHAnsi"/>
        </w:rPr>
        <w:t xml:space="preserve">postavlja pitanje jesu li </w:t>
      </w:r>
      <w:proofErr w:type="spellStart"/>
      <w:r w:rsidR="0006292F" w:rsidRPr="001E0316">
        <w:rPr>
          <w:rFonts w:asciiTheme="minorHAnsi" w:hAnsiTheme="minorHAnsi" w:cstheme="minorHAnsi"/>
        </w:rPr>
        <w:t>žardinjere</w:t>
      </w:r>
      <w:proofErr w:type="spellEnd"/>
      <w:r w:rsidR="0006292F" w:rsidRPr="001E0316">
        <w:rPr>
          <w:rFonts w:asciiTheme="minorHAnsi" w:hAnsiTheme="minorHAnsi" w:cstheme="minorHAnsi"/>
        </w:rPr>
        <w:t xml:space="preserve"> na popisu inventara. Predsjednica Marsela Alić smatra da bi prolaz ispred </w:t>
      </w:r>
      <w:r w:rsidR="00923C73" w:rsidRPr="001E0316">
        <w:rPr>
          <w:rFonts w:asciiTheme="minorHAnsi" w:hAnsiTheme="minorHAnsi" w:cstheme="minorHAnsi"/>
        </w:rPr>
        <w:lastRenderedPageBreak/>
        <w:t xml:space="preserve">prostorija Mjesnog odbora trebao biti lakše prohodan. Vijećnik Marko Jukić smatra da </w:t>
      </w:r>
      <w:r w:rsidR="00FB54A2" w:rsidRPr="001E0316">
        <w:rPr>
          <w:rFonts w:asciiTheme="minorHAnsi" w:hAnsiTheme="minorHAnsi" w:cstheme="minorHAnsi"/>
        </w:rPr>
        <w:t xml:space="preserve">je prolaz u vlasništvu Grada Zagreba i da nije nogostup. </w:t>
      </w:r>
    </w:p>
    <w:p w14:paraId="1F05034B" w14:textId="77777777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1E5C045A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4B1FBBB3" w14:textId="77777777" w:rsidR="00752D47" w:rsidRPr="001E0316" w:rsidRDefault="00752D47" w:rsidP="00752D47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4912D117" w14:textId="63DB5516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Većina vijećnika MO Veliko Polje se slaže s time da se uklone žardinjere ispred prostorija MO Veliko Polje</w:t>
      </w:r>
      <w:r w:rsidR="005D2FB5" w:rsidRPr="001E0316">
        <w:rPr>
          <w:rFonts w:asciiTheme="minorHAnsi" w:hAnsiTheme="minorHAnsi" w:cstheme="minorHAnsi"/>
          <w:b/>
          <w:bCs/>
        </w:rPr>
        <w:t xml:space="preserve">, koje su prazne i u kojima se većinom nalazi smeće. </w:t>
      </w:r>
    </w:p>
    <w:p w14:paraId="2630CD97" w14:textId="77777777" w:rsidR="005D2FB5" w:rsidRPr="001E0316" w:rsidRDefault="005D2FB5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71EC3020" w14:textId="05F19D43" w:rsidR="00752D47" w:rsidRPr="001E0316" w:rsidRDefault="00752D47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Vijeće MO Veliko Polje usvaja točku jednoglasno (</w:t>
      </w:r>
      <w:r w:rsidR="005D2FB5" w:rsidRPr="001E0316">
        <w:rPr>
          <w:rFonts w:asciiTheme="minorHAnsi" w:hAnsiTheme="minorHAnsi" w:cstheme="minorHAnsi"/>
        </w:rPr>
        <w:t>3</w:t>
      </w:r>
      <w:r w:rsidRPr="001E0316">
        <w:rPr>
          <w:rFonts w:asciiTheme="minorHAnsi" w:hAnsiTheme="minorHAnsi" w:cstheme="minorHAnsi"/>
        </w:rPr>
        <w:t xml:space="preserve"> </w:t>
      </w:r>
      <w:r w:rsidR="0032481A" w:rsidRPr="001E031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</w:t>
      </w:r>
      <w:r w:rsidR="005D2FB5" w:rsidRPr="001E0316">
        <w:rPr>
          <w:rFonts w:asciiTheme="minorHAnsi" w:hAnsiTheme="minorHAnsi" w:cstheme="minorHAnsi"/>
        </w:rPr>
        <w:t xml:space="preserve">, 1 </w:t>
      </w:r>
      <w:r w:rsidR="0032481A" w:rsidRPr="001E0316">
        <w:rPr>
          <w:rFonts w:asciiTheme="minorHAnsi" w:hAnsiTheme="minorHAnsi" w:cstheme="minorHAnsi"/>
        </w:rPr>
        <w:t>„</w:t>
      </w:r>
      <w:r w:rsidR="005D2FB5" w:rsidRPr="001E0316">
        <w:rPr>
          <w:rFonts w:asciiTheme="minorHAnsi" w:hAnsiTheme="minorHAnsi" w:cstheme="minorHAnsi"/>
        </w:rPr>
        <w:t>PROTIV˝</w:t>
      </w:r>
      <w:r w:rsidRPr="001E0316">
        <w:rPr>
          <w:rFonts w:asciiTheme="minorHAnsi" w:hAnsiTheme="minorHAnsi" w:cstheme="minorHAnsi"/>
        </w:rPr>
        <w:t>).</w:t>
      </w:r>
    </w:p>
    <w:p w14:paraId="1DFB3706" w14:textId="497AA5AA" w:rsidR="005D2FB5" w:rsidRPr="001E0316" w:rsidRDefault="005D2FB5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100E0FD5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C91D7D8" w14:textId="168F5F0C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>Ad 10. Postavljanje klamerica na parkirališna mjesta koja pripadaju uz prostorije Mjesnog odobora – zaključak, donosi se</w:t>
      </w:r>
      <w:r w:rsidRPr="001E0316">
        <w:rPr>
          <w:rFonts w:asciiTheme="minorHAnsi" w:hAnsiTheme="minorHAnsi" w:cstheme="minorHAnsi"/>
        </w:rPr>
        <w:t xml:space="preserve"> </w:t>
      </w:r>
    </w:p>
    <w:p w14:paraId="0625FF97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22124346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Ana Marinčić, Vanja Rodić i Marko Jukić </w:t>
      </w:r>
    </w:p>
    <w:p w14:paraId="31ABAB0C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21CDC44D" w14:textId="77777777" w:rsidR="005D2FB5" w:rsidRPr="001E0316" w:rsidRDefault="005D2FB5" w:rsidP="005D2FB5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6DF088C0" w14:textId="77777777" w:rsidR="005D2FB5" w:rsidRPr="001E0316" w:rsidRDefault="005D2FB5" w:rsidP="005D2FB5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06B72B3E" w14:textId="5AC9E70B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S obzirom</w:t>
      </w:r>
      <w:r w:rsidR="00BE7C61">
        <w:rPr>
          <w:rFonts w:asciiTheme="minorHAnsi" w:hAnsiTheme="minorHAnsi" w:cstheme="minorHAnsi"/>
          <w:b/>
          <w:bCs/>
        </w:rPr>
        <w:t xml:space="preserve"> na to</w:t>
      </w:r>
      <w:r w:rsidRPr="001E0316">
        <w:rPr>
          <w:rFonts w:asciiTheme="minorHAnsi" w:hAnsiTheme="minorHAnsi" w:cstheme="minorHAnsi"/>
          <w:b/>
          <w:bCs/>
        </w:rPr>
        <w:t xml:space="preserve"> da je ta točka već donesena na jednoj od prethodnih sjednica, ali klameric</w:t>
      </w:r>
      <w:r w:rsidR="00BE7C61">
        <w:rPr>
          <w:rFonts w:asciiTheme="minorHAnsi" w:hAnsiTheme="minorHAnsi" w:cstheme="minorHAnsi"/>
          <w:b/>
          <w:bCs/>
        </w:rPr>
        <w:t>e</w:t>
      </w:r>
      <w:r w:rsidRPr="001E0316">
        <w:rPr>
          <w:rFonts w:asciiTheme="minorHAnsi" w:hAnsiTheme="minorHAnsi" w:cstheme="minorHAnsi"/>
          <w:b/>
          <w:bCs/>
        </w:rPr>
        <w:t xml:space="preserve"> još nisu postavljane</w:t>
      </w:r>
      <w:r w:rsidR="00BE7C61">
        <w:rPr>
          <w:rFonts w:asciiTheme="minorHAnsi" w:hAnsiTheme="minorHAnsi" w:cstheme="minorHAnsi"/>
          <w:b/>
          <w:bCs/>
        </w:rPr>
        <w:t>,</w:t>
      </w:r>
      <w:r w:rsidRPr="001E0316">
        <w:rPr>
          <w:rFonts w:asciiTheme="minorHAnsi" w:hAnsiTheme="minorHAnsi" w:cstheme="minorHAnsi"/>
          <w:b/>
          <w:bCs/>
        </w:rPr>
        <w:t xml:space="preserve"> vijeće MO Veliko Polje slaže </w:t>
      </w:r>
      <w:r w:rsidR="00BE7C61" w:rsidRPr="001E0316">
        <w:rPr>
          <w:rFonts w:asciiTheme="minorHAnsi" w:hAnsiTheme="minorHAnsi" w:cstheme="minorHAnsi"/>
          <w:b/>
          <w:bCs/>
        </w:rPr>
        <w:t xml:space="preserve">se </w:t>
      </w:r>
      <w:r w:rsidRPr="001E0316">
        <w:rPr>
          <w:rFonts w:asciiTheme="minorHAnsi" w:hAnsiTheme="minorHAnsi" w:cstheme="minorHAnsi"/>
          <w:b/>
          <w:bCs/>
        </w:rPr>
        <w:t>da se pošalje požurnica.</w:t>
      </w:r>
    </w:p>
    <w:p w14:paraId="3C0299C7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4AD2403C" w14:textId="7318DBB6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usvaja točku jednoglasno (4 </w:t>
      </w:r>
      <w:r w:rsidR="00BE7C61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ZA˝).</w:t>
      </w:r>
    </w:p>
    <w:p w14:paraId="0132455A" w14:textId="009B31F7" w:rsidR="005D2FB5" w:rsidRPr="001E0316" w:rsidRDefault="005D2FB5" w:rsidP="00752D47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B1E6C02" w14:textId="77777777" w:rsidR="005D2FB5" w:rsidRPr="001E0316" w:rsidRDefault="005D2FB5" w:rsidP="005D2FB5">
      <w:pPr>
        <w:rPr>
          <w:rFonts w:asciiTheme="minorHAnsi" w:hAnsiTheme="minorHAnsi" w:cstheme="minorHAnsi"/>
          <w:b/>
          <w:bCs/>
        </w:rPr>
      </w:pPr>
    </w:p>
    <w:p w14:paraId="1905D533" w14:textId="1C7EA920" w:rsidR="005D2FB5" w:rsidRPr="001E0316" w:rsidRDefault="005D2FB5" w:rsidP="005D2FB5">
      <w:pPr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Ad 11. Dijeljenje audiozapisa sjednice na email vijećnika nakon sjednice – zaključak, donosi se</w:t>
      </w:r>
    </w:p>
    <w:p w14:paraId="422AEDC4" w14:textId="77777777" w:rsidR="005D2FB5" w:rsidRPr="001E0316" w:rsidRDefault="005D2FB5" w:rsidP="005D2FB5">
      <w:pPr>
        <w:rPr>
          <w:rFonts w:asciiTheme="minorHAnsi" w:hAnsiTheme="minorHAnsi" w:cstheme="minorHAnsi"/>
          <w:b/>
          <w:bCs/>
        </w:rPr>
      </w:pPr>
    </w:p>
    <w:p w14:paraId="0FD0B4CF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U raspravi sudjeluju: Marsela Alić, Ana Marinčić, Vanja Rodić i Marko Jukić </w:t>
      </w:r>
    </w:p>
    <w:p w14:paraId="54B53447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6A361C8" w14:textId="77777777" w:rsidR="005D2FB5" w:rsidRPr="001E0316" w:rsidRDefault="005D2FB5" w:rsidP="005D2FB5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0316">
        <w:rPr>
          <w:rFonts w:asciiTheme="minorHAnsi" w:hAnsiTheme="minorHAnsi" w:cstheme="minorHAnsi"/>
          <w:b/>
          <w:bCs/>
        </w:rPr>
        <w:t>ZAKLJUČAK</w:t>
      </w:r>
    </w:p>
    <w:p w14:paraId="04EB1545" w14:textId="4A6EA53B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3DAD1C84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Vijećnik Marko Jukić predlaže, s obzirom da se sjednice tonski snimaju, da se pošalju vijećnicima na email. </w:t>
      </w:r>
    </w:p>
    <w:p w14:paraId="08E5E502" w14:textId="77777777" w:rsidR="002755C8" w:rsidRPr="001E0316" w:rsidRDefault="005D2FB5" w:rsidP="002755C8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Predsjednica Marsela Alić objašnjava da se </w:t>
      </w:r>
      <w:r w:rsidR="002755C8" w:rsidRPr="001E0316">
        <w:rPr>
          <w:rFonts w:asciiTheme="minorHAnsi" w:hAnsiTheme="minorHAnsi" w:cstheme="minorHAnsi"/>
        </w:rPr>
        <w:t xml:space="preserve">snimka </w:t>
      </w:r>
      <w:r w:rsidRPr="001E0316">
        <w:rPr>
          <w:rFonts w:asciiTheme="minorHAnsi" w:hAnsiTheme="minorHAnsi" w:cstheme="minorHAnsi"/>
        </w:rPr>
        <w:t>sjednic</w:t>
      </w:r>
      <w:r w:rsidR="002755C8" w:rsidRPr="001E0316">
        <w:rPr>
          <w:rFonts w:asciiTheme="minorHAnsi" w:hAnsiTheme="minorHAnsi" w:cstheme="minorHAnsi"/>
        </w:rPr>
        <w:t xml:space="preserve">e može preslušati na način da se ponese </w:t>
      </w:r>
      <w:r w:rsidRPr="001E0316">
        <w:rPr>
          <w:rFonts w:asciiTheme="minorHAnsi" w:hAnsiTheme="minorHAnsi" w:cstheme="minorHAnsi"/>
        </w:rPr>
        <w:t xml:space="preserve">zahtjev prema </w:t>
      </w:r>
      <w:r w:rsidR="002755C8" w:rsidRPr="001E0316">
        <w:rPr>
          <w:rFonts w:asciiTheme="minorHAnsi" w:hAnsiTheme="minorHAnsi" w:cstheme="minorHAnsi"/>
        </w:rPr>
        <w:t>M</w:t>
      </w:r>
      <w:r w:rsidRPr="001E0316">
        <w:rPr>
          <w:rFonts w:asciiTheme="minorHAnsi" w:hAnsiTheme="minorHAnsi" w:cstheme="minorHAnsi"/>
        </w:rPr>
        <w:t>jesnoj samoupravi i poslu</w:t>
      </w:r>
      <w:r w:rsidR="002755C8" w:rsidRPr="001E0316">
        <w:rPr>
          <w:rFonts w:asciiTheme="minorHAnsi" w:hAnsiTheme="minorHAnsi" w:cstheme="minorHAnsi"/>
        </w:rPr>
        <w:t>š</w:t>
      </w:r>
      <w:r w:rsidRPr="001E0316">
        <w:rPr>
          <w:rFonts w:asciiTheme="minorHAnsi" w:hAnsiTheme="minorHAnsi" w:cstheme="minorHAnsi"/>
        </w:rPr>
        <w:t>a u pro</w:t>
      </w:r>
      <w:r w:rsidR="002755C8" w:rsidRPr="001E0316">
        <w:rPr>
          <w:rFonts w:asciiTheme="minorHAnsi" w:hAnsiTheme="minorHAnsi" w:cstheme="minorHAnsi"/>
        </w:rPr>
        <w:t>s</w:t>
      </w:r>
      <w:r w:rsidRPr="001E0316">
        <w:rPr>
          <w:rFonts w:asciiTheme="minorHAnsi" w:hAnsiTheme="minorHAnsi" w:cstheme="minorHAnsi"/>
        </w:rPr>
        <w:t>torijama M</w:t>
      </w:r>
      <w:r w:rsidR="002755C8" w:rsidRPr="001E0316">
        <w:rPr>
          <w:rFonts w:asciiTheme="minorHAnsi" w:hAnsiTheme="minorHAnsi" w:cstheme="minorHAnsi"/>
        </w:rPr>
        <w:t>jesne samouprave.</w:t>
      </w:r>
    </w:p>
    <w:p w14:paraId="4E3EF0CD" w14:textId="6AE8ED6E" w:rsidR="002755C8" w:rsidRDefault="002755C8" w:rsidP="002755C8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>P</w:t>
      </w:r>
      <w:r w:rsidR="005D2FB5" w:rsidRPr="001E0316">
        <w:rPr>
          <w:rFonts w:asciiTheme="minorHAnsi" w:hAnsiTheme="minorHAnsi" w:cstheme="minorHAnsi"/>
        </w:rPr>
        <w:t xml:space="preserve">rigovor </w:t>
      </w:r>
      <w:r w:rsidRPr="001E0316">
        <w:rPr>
          <w:rFonts w:asciiTheme="minorHAnsi" w:hAnsiTheme="minorHAnsi" w:cstheme="minorHAnsi"/>
        </w:rPr>
        <w:t>na tu odluku objašnjava vijećnik Marko Jukić kako</w:t>
      </w:r>
      <w:r w:rsidR="005D2FB5" w:rsidRPr="001E0316">
        <w:rPr>
          <w:rFonts w:asciiTheme="minorHAnsi" w:hAnsiTheme="minorHAnsi" w:cstheme="minorHAnsi"/>
        </w:rPr>
        <w:t xml:space="preserve"> se koristi privatan ure</w:t>
      </w:r>
      <w:r w:rsidRPr="001E0316">
        <w:rPr>
          <w:rFonts w:asciiTheme="minorHAnsi" w:hAnsiTheme="minorHAnsi" w:cstheme="minorHAnsi"/>
        </w:rPr>
        <w:t>đ</w:t>
      </w:r>
      <w:r w:rsidR="005D2FB5" w:rsidRPr="001E0316">
        <w:rPr>
          <w:rFonts w:asciiTheme="minorHAnsi" w:hAnsiTheme="minorHAnsi" w:cstheme="minorHAnsi"/>
        </w:rPr>
        <w:t xml:space="preserve">aj, te moli da se </w:t>
      </w:r>
      <w:r w:rsidRPr="001E0316">
        <w:rPr>
          <w:rFonts w:asciiTheme="minorHAnsi" w:hAnsiTheme="minorHAnsi" w:cstheme="minorHAnsi"/>
        </w:rPr>
        <w:t xml:space="preserve">audiozapis </w:t>
      </w:r>
      <w:r w:rsidR="005D2FB5" w:rsidRPr="001E0316">
        <w:rPr>
          <w:rFonts w:asciiTheme="minorHAnsi" w:hAnsiTheme="minorHAnsi" w:cstheme="minorHAnsi"/>
        </w:rPr>
        <w:t>po</w:t>
      </w:r>
      <w:r w:rsidRPr="001E0316">
        <w:rPr>
          <w:rFonts w:asciiTheme="minorHAnsi" w:hAnsiTheme="minorHAnsi" w:cstheme="minorHAnsi"/>
        </w:rPr>
        <w:t>š</w:t>
      </w:r>
      <w:r w:rsidR="005D2FB5" w:rsidRPr="001E0316">
        <w:rPr>
          <w:rFonts w:asciiTheme="minorHAnsi" w:hAnsiTheme="minorHAnsi" w:cstheme="minorHAnsi"/>
        </w:rPr>
        <w:t>alje na mobitele sudionika</w:t>
      </w:r>
      <w:r w:rsidRPr="001E0316">
        <w:rPr>
          <w:rFonts w:asciiTheme="minorHAnsi" w:hAnsiTheme="minorHAnsi" w:cstheme="minorHAnsi"/>
        </w:rPr>
        <w:t xml:space="preserve">. Također napominje da audiozapis neće služiti tome da se šalje dalje. </w:t>
      </w:r>
      <w:r w:rsidR="008E72EE">
        <w:rPr>
          <w:rFonts w:asciiTheme="minorHAnsi" w:hAnsiTheme="minorHAnsi" w:cstheme="minorHAnsi"/>
        </w:rPr>
        <w:t xml:space="preserve">Predsjednica Marsela Alić moli </w:t>
      </w:r>
      <w:r w:rsidR="005F37CB">
        <w:rPr>
          <w:rFonts w:asciiTheme="minorHAnsi" w:hAnsiTheme="minorHAnsi" w:cstheme="minorHAnsi"/>
        </w:rPr>
        <w:t>da se vijećnici pridržavaju pravilnika.</w:t>
      </w:r>
      <w:r w:rsidR="00DC503F">
        <w:rPr>
          <w:rFonts w:asciiTheme="minorHAnsi" w:hAnsiTheme="minorHAnsi" w:cstheme="minorHAnsi"/>
        </w:rPr>
        <w:t xml:space="preserve"> </w:t>
      </w:r>
      <w:r w:rsidR="005C5383">
        <w:rPr>
          <w:rFonts w:asciiTheme="minorHAnsi" w:hAnsiTheme="minorHAnsi" w:cstheme="minorHAnsi"/>
        </w:rPr>
        <w:t xml:space="preserve">Vijećnik </w:t>
      </w:r>
      <w:r w:rsidR="0023543C">
        <w:rPr>
          <w:rFonts w:asciiTheme="minorHAnsi" w:hAnsiTheme="minorHAnsi" w:cstheme="minorHAnsi"/>
        </w:rPr>
        <w:t xml:space="preserve">Vanja </w:t>
      </w:r>
      <w:r w:rsidR="005C5383">
        <w:rPr>
          <w:rFonts w:asciiTheme="minorHAnsi" w:hAnsiTheme="minorHAnsi" w:cstheme="minorHAnsi"/>
        </w:rPr>
        <w:t xml:space="preserve">Rodić se slaže da bi </w:t>
      </w:r>
      <w:proofErr w:type="spellStart"/>
      <w:r w:rsidR="005C5383">
        <w:rPr>
          <w:rFonts w:asciiTheme="minorHAnsi" w:hAnsiTheme="minorHAnsi" w:cstheme="minorHAnsi"/>
        </w:rPr>
        <w:t>audiozapis</w:t>
      </w:r>
      <w:proofErr w:type="spellEnd"/>
      <w:r w:rsidR="005C5383">
        <w:rPr>
          <w:rFonts w:asciiTheme="minorHAnsi" w:hAnsiTheme="minorHAnsi" w:cstheme="minorHAnsi"/>
        </w:rPr>
        <w:t xml:space="preserve"> trebao biti javan jer su sjednice javne i bilo tko može doći. Pred</w:t>
      </w:r>
      <w:r w:rsidR="00A612BF">
        <w:rPr>
          <w:rFonts w:asciiTheme="minorHAnsi" w:hAnsiTheme="minorHAnsi" w:cstheme="minorHAnsi"/>
        </w:rPr>
        <w:t>sjednica odgovora da je sve javno, ali pod određenim uvjetima</w:t>
      </w:r>
      <w:r w:rsidR="008F5D8D">
        <w:rPr>
          <w:rFonts w:asciiTheme="minorHAnsi" w:hAnsiTheme="minorHAnsi" w:cstheme="minorHAnsi"/>
        </w:rPr>
        <w:t xml:space="preserve">. Vijećnik Marko Jukić smatra da njemu nitko ne može zabraniti snimanje sjednice. Vijećnica Ana Marinčić mu objašnjava da </w:t>
      </w:r>
      <w:r w:rsidR="00C05EF0">
        <w:rPr>
          <w:rFonts w:asciiTheme="minorHAnsi" w:hAnsiTheme="minorHAnsi" w:cstheme="minorHAnsi"/>
        </w:rPr>
        <w:t>nitko ne smije snimati bez odobrenja</w:t>
      </w:r>
      <w:r w:rsidR="00CF4B77">
        <w:rPr>
          <w:rFonts w:asciiTheme="minorHAnsi" w:hAnsiTheme="minorHAnsi" w:cstheme="minorHAnsi"/>
        </w:rPr>
        <w:t xml:space="preserve"> te da bi trebalo provjeriti pravila. Marko Jukić </w:t>
      </w:r>
      <w:r w:rsidR="00BA4FD6">
        <w:rPr>
          <w:rFonts w:asciiTheme="minorHAnsi" w:hAnsiTheme="minorHAnsi" w:cstheme="minorHAnsi"/>
        </w:rPr>
        <w:t xml:space="preserve">tvrdi da su drugi </w:t>
      </w:r>
      <w:r w:rsidR="000127BF">
        <w:rPr>
          <w:rFonts w:asciiTheme="minorHAnsi" w:hAnsiTheme="minorHAnsi" w:cstheme="minorHAnsi"/>
        </w:rPr>
        <w:t xml:space="preserve">vijećnici lijeni i da svi imaju pravo na </w:t>
      </w:r>
      <w:proofErr w:type="spellStart"/>
      <w:r w:rsidR="000127BF">
        <w:rPr>
          <w:rFonts w:asciiTheme="minorHAnsi" w:hAnsiTheme="minorHAnsi" w:cstheme="minorHAnsi"/>
        </w:rPr>
        <w:t>audiozapis</w:t>
      </w:r>
      <w:proofErr w:type="spellEnd"/>
      <w:r w:rsidR="000127BF">
        <w:rPr>
          <w:rFonts w:asciiTheme="minorHAnsi" w:hAnsiTheme="minorHAnsi" w:cstheme="minorHAnsi"/>
        </w:rPr>
        <w:t xml:space="preserve">. </w:t>
      </w:r>
      <w:r w:rsidR="003560C4">
        <w:rPr>
          <w:rFonts w:asciiTheme="minorHAnsi" w:hAnsiTheme="minorHAnsi" w:cstheme="minorHAnsi"/>
        </w:rPr>
        <w:t xml:space="preserve">Predsjednica ponavlja da predsjednica ne može odlučiti kome će dati pravo preslušavanja nego to radi Mjesna samouprava. </w:t>
      </w:r>
    </w:p>
    <w:p w14:paraId="4A80E0B1" w14:textId="77777777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</w:rPr>
      </w:pPr>
    </w:p>
    <w:p w14:paraId="4D38D5DE" w14:textId="59E4DDF3" w:rsidR="005D2FB5" w:rsidRPr="001E0316" w:rsidRDefault="005D2FB5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Vijeće MO Veliko Polje </w:t>
      </w:r>
      <w:r w:rsidR="002755C8" w:rsidRPr="001E0316">
        <w:rPr>
          <w:rFonts w:asciiTheme="minorHAnsi" w:hAnsiTheme="minorHAnsi" w:cstheme="minorHAnsi"/>
        </w:rPr>
        <w:t xml:space="preserve">ne </w:t>
      </w:r>
      <w:r w:rsidRPr="001E0316">
        <w:rPr>
          <w:rFonts w:asciiTheme="minorHAnsi" w:hAnsiTheme="minorHAnsi" w:cstheme="minorHAnsi"/>
        </w:rPr>
        <w:t>usvaja točku (</w:t>
      </w:r>
      <w:r w:rsidR="002755C8" w:rsidRPr="001E0316">
        <w:rPr>
          <w:rFonts w:asciiTheme="minorHAnsi" w:hAnsiTheme="minorHAnsi" w:cstheme="minorHAnsi"/>
        </w:rPr>
        <w:t>2</w:t>
      </w:r>
      <w:r w:rsidR="00226636">
        <w:rPr>
          <w:rFonts w:asciiTheme="minorHAnsi" w:hAnsiTheme="minorHAnsi" w:cstheme="minorHAnsi"/>
        </w:rPr>
        <w:t xml:space="preserve"> „</w:t>
      </w:r>
      <w:r w:rsidRPr="001E0316">
        <w:rPr>
          <w:rFonts w:asciiTheme="minorHAnsi" w:hAnsiTheme="minorHAnsi" w:cstheme="minorHAnsi"/>
        </w:rPr>
        <w:t xml:space="preserve">ZA˝, 1 </w:t>
      </w:r>
      <w:r w:rsidR="00226636">
        <w:rPr>
          <w:rFonts w:asciiTheme="minorHAnsi" w:hAnsiTheme="minorHAnsi" w:cstheme="minorHAnsi"/>
        </w:rPr>
        <w:t>„</w:t>
      </w:r>
      <w:r w:rsidRPr="001E0316">
        <w:rPr>
          <w:rFonts w:asciiTheme="minorHAnsi" w:hAnsiTheme="minorHAnsi" w:cstheme="minorHAnsi"/>
        </w:rPr>
        <w:t>PROTIV˝</w:t>
      </w:r>
      <w:r w:rsidR="002755C8" w:rsidRPr="001E0316">
        <w:rPr>
          <w:rFonts w:asciiTheme="minorHAnsi" w:hAnsiTheme="minorHAnsi" w:cstheme="minorHAnsi"/>
        </w:rPr>
        <w:t xml:space="preserve">, 1 </w:t>
      </w:r>
      <w:r w:rsidR="00226636">
        <w:rPr>
          <w:rFonts w:asciiTheme="minorHAnsi" w:hAnsiTheme="minorHAnsi" w:cstheme="minorHAnsi"/>
        </w:rPr>
        <w:t>„</w:t>
      </w:r>
      <w:r w:rsidR="002755C8" w:rsidRPr="001E0316">
        <w:rPr>
          <w:rFonts w:asciiTheme="minorHAnsi" w:hAnsiTheme="minorHAnsi" w:cstheme="minorHAnsi"/>
        </w:rPr>
        <w:t>SUZDRŽAN˝</w:t>
      </w:r>
      <w:r w:rsidRPr="001E0316">
        <w:rPr>
          <w:rFonts w:asciiTheme="minorHAnsi" w:hAnsiTheme="minorHAnsi" w:cstheme="minorHAnsi"/>
        </w:rPr>
        <w:t>).</w:t>
      </w:r>
    </w:p>
    <w:p w14:paraId="2F539DA5" w14:textId="77777777" w:rsidR="002755C8" w:rsidRPr="001E0316" w:rsidRDefault="002755C8" w:rsidP="005D2FB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1A0C76D1" w14:textId="7BD154E1" w:rsidR="002755C8" w:rsidRPr="00394854" w:rsidRDefault="005F37CB" w:rsidP="002755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Vijećnik Marko Jukić mijenja temu i </w:t>
      </w:r>
      <w:r w:rsidR="00394854">
        <w:rPr>
          <w:rFonts w:asciiTheme="minorHAnsi" w:hAnsiTheme="minorHAnsi" w:cstheme="minorHAnsi"/>
        </w:rPr>
        <w:t xml:space="preserve">ima prigovor o zapisniku iako je tema zapisnika bila na početku. Predsjednica Marsela Alić opet moli vijećnika Marka Jukića da se drži teme.  </w:t>
      </w:r>
      <w:r w:rsidR="002755C8" w:rsidRPr="001E0316">
        <w:rPr>
          <w:rFonts w:asciiTheme="minorHAnsi" w:hAnsiTheme="minorHAnsi" w:cstheme="minorHAnsi"/>
        </w:rPr>
        <w:t xml:space="preserve">Vijećnik Marku Jukić </w:t>
      </w:r>
      <w:r w:rsidR="00BC7513">
        <w:rPr>
          <w:rFonts w:asciiTheme="minorHAnsi" w:hAnsiTheme="minorHAnsi" w:cstheme="minorHAnsi"/>
        </w:rPr>
        <w:t xml:space="preserve">dobio je opomenu </w:t>
      </w:r>
      <w:r w:rsidR="002755C8" w:rsidRPr="001E0316">
        <w:rPr>
          <w:rFonts w:asciiTheme="minorHAnsi" w:hAnsiTheme="minorHAnsi" w:cstheme="minorHAnsi"/>
        </w:rPr>
        <w:t>radi nedoličnog ponašanja u razgovoru</w:t>
      </w:r>
      <w:r w:rsidR="005D44C6">
        <w:rPr>
          <w:rFonts w:asciiTheme="minorHAnsi" w:hAnsiTheme="minorHAnsi" w:cstheme="minorHAnsi"/>
        </w:rPr>
        <w:t xml:space="preserve">. </w:t>
      </w:r>
      <w:r w:rsidR="002755C8" w:rsidRPr="001E0316">
        <w:rPr>
          <w:rFonts w:asciiTheme="minorHAnsi" w:hAnsiTheme="minorHAnsi" w:cstheme="minorHAnsi"/>
        </w:rPr>
        <w:t xml:space="preserve"> </w:t>
      </w:r>
      <w:r w:rsidR="005D44C6">
        <w:rPr>
          <w:rFonts w:asciiTheme="minorHAnsi" w:hAnsiTheme="minorHAnsi" w:cstheme="minorHAnsi"/>
        </w:rPr>
        <w:t xml:space="preserve">Nakon ponovnog upadanja </w:t>
      </w:r>
      <w:r w:rsidR="0066537E">
        <w:rPr>
          <w:rFonts w:asciiTheme="minorHAnsi" w:hAnsiTheme="minorHAnsi" w:cstheme="minorHAnsi"/>
        </w:rPr>
        <w:t xml:space="preserve">i nepoštivanja pravilnika </w:t>
      </w:r>
      <w:r w:rsidR="002755C8" w:rsidRPr="001E0316">
        <w:rPr>
          <w:rFonts w:asciiTheme="minorHAnsi" w:hAnsiTheme="minorHAnsi" w:cstheme="minorHAnsi"/>
        </w:rPr>
        <w:t xml:space="preserve">oduzeta </w:t>
      </w:r>
      <w:r w:rsidR="0066537E">
        <w:rPr>
          <w:rFonts w:asciiTheme="minorHAnsi" w:hAnsiTheme="minorHAnsi" w:cstheme="minorHAnsi"/>
        </w:rPr>
        <w:t xml:space="preserve">mu je </w:t>
      </w:r>
      <w:r w:rsidR="002755C8" w:rsidRPr="001E0316">
        <w:rPr>
          <w:rFonts w:asciiTheme="minorHAnsi" w:hAnsiTheme="minorHAnsi" w:cstheme="minorHAnsi"/>
        </w:rPr>
        <w:t>riječ u 19:40</w:t>
      </w:r>
      <w:r w:rsidR="00CE72BC">
        <w:rPr>
          <w:rFonts w:asciiTheme="minorHAnsi" w:hAnsiTheme="minorHAnsi" w:cstheme="minorHAnsi"/>
        </w:rPr>
        <w:t xml:space="preserve"> </w:t>
      </w:r>
      <w:r w:rsidR="002755C8" w:rsidRPr="001E0316">
        <w:rPr>
          <w:rFonts w:asciiTheme="minorHAnsi" w:hAnsiTheme="minorHAnsi" w:cstheme="minorHAnsi"/>
        </w:rPr>
        <w:t>h.</w:t>
      </w:r>
    </w:p>
    <w:p w14:paraId="0F0DA692" w14:textId="77777777" w:rsidR="002755C8" w:rsidRPr="001E0316" w:rsidRDefault="002755C8" w:rsidP="002755C8">
      <w:pPr>
        <w:rPr>
          <w:rFonts w:asciiTheme="minorHAnsi" w:hAnsiTheme="minorHAnsi" w:cstheme="minorHAnsi"/>
          <w:b/>
          <w:bCs/>
        </w:rPr>
      </w:pPr>
    </w:p>
    <w:p w14:paraId="36063DD6" w14:textId="77777777" w:rsidR="002755C8" w:rsidRPr="001E0316" w:rsidRDefault="002755C8" w:rsidP="002755C8">
      <w:pPr>
        <w:rPr>
          <w:rFonts w:asciiTheme="minorHAnsi" w:hAnsiTheme="minorHAnsi" w:cstheme="minorHAnsi"/>
          <w:b/>
          <w:bCs/>
        </w:rPr>
      </w:pPr>
    </w:p>
    <w:p w14:paraId="74BBC1CD" w14:textId="4E4B370E" w:rsidR="002755C8" w:rsidRPr="001E0316" w:rsidRDefault="005D2FB5" w:rsidP="002755C8">
      <w:pPr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  <w:bCs/>
        </w:rPr>
        <w:t>Ad 12.</w:t>
      </w:r>
      <w:r w:rsidR="002755C8" w:rsidRPr="001E0316">
        <w:rPr>
          <w:rFonts w:asciiTheme="minorHAnsi" w:hAnsiTheme="minorHAnsi" w:cstheme="minorHAnsi"/>
          <w:b/>
          <w:bCs/>
        </w:rPr>
        <w:t xml:space="preserve"> </w:t>
      </w:r>
      <w:r w:rsidR="002755C8" w:rsidRPr="001E0316">
        <w:rPr>
          <w:rFonts w:asciiTheme="minorHAnsi" w:hAnsiTheme="minorHAnsi" w:cstheme="minorHAnsi"/>
        </w:rPr>
        <w:t>Pitanja, prijedlozi i obavijesti.</w:t>
      </w:r>
    </w:p>
    <w:p w14:paraId="79B12B0B" w14:textId="6D94E197" w:rsidR="00CC2C64" w:rsidRPr="00CC2C64" w:rsidRDefault="002755C8" w:rsidP="00CC2C64">
      <w:pPr>
        <w:pStyle w:val="Odlomakpopisa"/>
        <w:numPr>
          <w:ilvl w:val="0"/>
          <w:numId w:val="21"/>
        </w:numPr>
        <w:spacing w:before="100" w:beforeAutospacing="1" w:after="100" w:afterAutospacing="1"/>
        <w:rPr>
          <w:rFonts w:cstheme="minorHAnsi"/>
          <w:sz w:val="24"/>
          <w:szCs w:val="24"/>
        </w:rPr>
      </w:pPr>
      <w:r w:rsidRPr="001E0316">
        <w:rPr>
          <w:rFonts w:cstheme="minorHAnsi"/>
          <w:sz w:val="24"/>
          <w:szCs w:val="24"/>
        </w:rPr>
        <w:t>Predsje</w:t>
      </w:r>
      <w:r w:rsidR="005D44C6">
        <w:rPr>
          <w:rFonts w:cstheme="minorHAnsi"/>
          <w:sz w:val="24"/>
          <w:szCs w:val="24"/>
        </w:rPr>
        <w:t>d</w:t>
      </w:r>
      <w:r w:rsidRPr="001E0316">
        <w:rPr>
          <w:rFonts w:cstheme="minorHAnsi"/>
          <w:sz w:val="24"/>
          <w:szCs w:val="24"/>
        </w:rPr>
        <w:t>nica Marsela Alić izvještava kako su trenutno u postupku 43 predmeta o izvlaštenju radi omogućavanja nogostupa</w:t>
      </w:r>
      <w:r w:rsidR="0066537E">
        <w:rPr>
          <w:rFonts w:cstheme="minorHAnsi"/>
          <w:sz w:val="24"/>
          <w:szCs w:val="24"/>
        </w:rPr>
        <w:t xml:space="preserve">: Bibinjska, </w:t>
      </w:r>
      <w:proofErr w:type="spellStart"/>
      <w:r w:rsidR="0066537E">
        <w:rPr>
          <w:rFonts w:cstheme="minorHAnsi"/>
          <w:sz w:val="24"/>
          <w:szCs w:val="24"/>
        </w:rPr>
        <w:t>Uskopska</w:t>
      </w:r>
      <w:proofErr w:type="spellEnd"/>
      <w:r w:rsidR="0066537E">
        <w:rPr>
          <w:rFonts w:cstheme="minorHAnsi"/>
          <w:sz w:val="24"/>
          <w:szCs w:val="24"/>
        </w:rPr>
        <w:t xml:space="preserve">, </w:t>
      </w:r>
      <w:proofErr w:type="spellStart"/>
      <w:r w:rsidR="0066537E">
        <w:rPr>
          <w:rFonts w:cstheme="minorHAnsi"/>
          <w:sz w:val="24"/>
          <w:szCs w:val="24"/>
        </w:rPr>
        <w:t>Novaljska</w:t>
      </w:r>
      <w:proofErr w:type="spellEnd"/>
      <w:r w:rsidR="0066537E">
        <w:rPr>
          <w:rFonts w:cstheme="minorHAnsi"/>
          <w:sz w:val="24"/>
          <w:szCs w:val="24"/>
        </w:rPr>
        <w:t xml:space="preserve">, </w:t>
      </w:r>
      <w:proofErr w:type="spellStart"/>
      <w:r w:rsidR="0066537E">
        <w:rPr>
          <w:rFonts w:cstheme="minorHAnsi"/>
          <w:sz w:val="24"/>
          <w:szCs w:val="24"/>
        </w:rPr>
        <w:t>Sabunička</w:t>
      </w:r>
      <w:proofErr w:type="spellEnd"/>
      <w:r w:rsidR="001D4CA9">
        <w:rPr>
          <w:rFonts w:cstheme="minorHAnsi"/>
          <w:sz w:val="24"/>
          <w:szCs w:val="24"/>
        </w:rPr>
        <w:t xml:space="preserve"> ulica. Dio je vezan uz komunalnu infrastrukturu, projekti vodoopskrbe i odvodnje (kolektor i razdjelna građevina), izgradnja autoceste Zagreb-Sisak (dionica Jakuševec – Velika Gorica)</w:t>
      </w:r>
      <w:r w:rsidR="005E3780">
        <w:rPr>
          <w:rFonts w:cstheme="minorHAnsi"/>
          <w:sz w:val="24"/>
          <w:szCs w:val="24"/>
        </w:rPr>
        <w:t>. Neki od tih projekata započeti su 2016. – 2018.</w:t>
      </w:r>
    </w:p>
    <w:p w14:paraId="3402401A" w14:textId="77777777" w:rsidR="00752D47" w:rsidRPr="001E0316" w:rsidRDefault="00752D47" w:rsidP="00BC6CB1">
      <w:pPr>
        <w:rPr>
          <w:rFonts w:asciiTheme="minorHAnsi" w:hAnsiTheme="minorHAnsi" w:cstheme="minorHAnsi"/>
        </w:rPr>
      </w:pPr>
    </w:p>
    <w:p w14:paraId="6F9F2140" w14:textId="3F49B7EA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S obzirom na to da više nije bilo pitanja </w:t>
      </w:r>
      <w:r w:rsidR="00CD14FE" w:rsidRPr="001E0316">
        <w:rPr>
          <w:rFonts w:asciiTheme="minorHAnsi" w:hAnsiTheme="minorHAnsi" w:cstheme="minorHAnsi"/>
        </w:rPr>
        <w:t>i</w:t>
      </w:r>
      <w:r w:rsidRPr="001E0316">
        <w:rPr>
          <w:rFonts w:asciiTheme="minorHAnsi" w:hAnsiTheme="minorHAnsi" w:cstheme="minorHAnsi"/>
        </w:rPr>
        <w:t xml:space="preserve"> prijedloga, predsjednica Vijeća zaključuje sjednicu u 19.</w:t>
      </w:r>
      <w:r w:rsidR="002755C8" w:rsidRPr="001E0316">
        <w:rPr>
          <w:rFonts w:asciiTheme="minorHAnsi" w:hAnsiTheme="minorHAnsi" w:cstheme="minorHAnsi"/>
        </w:rPr>
        <w:t>44</w:t>
      </w:r>
      <w:r w:rsidRPr="001E0316">
        <w:rPr>
          <w:rFonts w:asciiTheme="minorHAnsi" w:hAnsiTheme="minorHAnsi" w:cstheme="minorHAnsi"/>
        </w:rPr>
        <w:t xml:space="preserve"> sati.    </w:t>
      </w:r>
    </w:p>
    <w:p w14:paraId="46CB7D39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</w:rPr>
        <w:t xml:space="preserve">  </w:t>
      </w:r>
    </w:p>
    <w:p w14:paraId="078FDFFB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359065B8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7F9B0CE5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 w:rsidRPr="001E0316">
        <w:rPr>
          <w:rFonts w:asciiTheme="minorHAnsi" w:hAnsiTheme="minorHAnsi" w:cstheme="minorHAnsi"/>
          <w:bCs/>
        </w:rPr>
        <w:t>Zapisnik vodila:</w:t>
      </w:r>
    </w:p>
    <w:p w14:paraId="7A4AB136" w14:textId="50D0CFFC" w:rsidR="001078EA" w:rsidRPr="001E0316" w:rsidRDefault="002755C8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 w:rsidRPr="001E0316">
        <w:rPr>
          <w:rFonts w:asciiTheme="minorHAnsi" w:hAnsiTheme="minorHAnsi" w:cstheme="minorHAnsi"/>
          <w:bCs/>
        </w:rPr>
        <w:t xml:space="preserve">Ana Marinčić </w:t>
      </w:r>
    </w:p>
    <w:p w14:paraId="1E7D66EB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4BE21A6A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3C1C3491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21197346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Predsjednica</w:t>
      </w:r>
    </w:p>
    <w:p w14:paraId="6867FAAD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  <w:t xml:space="preserve">                                Vijeća Mjesnog odbora</w:t>
      </w:r>
    </w:p>
    <w:p w14:paraId="7808AC2A" w14:textId="77777777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  <w:t xml:space="preserve">                 Veliko Polje</w:t>
      </w:r>
    </w:p>
    <w:p w14:paraId="7FC1C7FB" w14:textId="26B0104F" w:rsidR="001078EA" w:rsidRPr="001E0316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</w:r>
      <w:r w:rsidRPr="001E0316">
        <w:rPr>
          <w:rFonts w:asciiTheme="minorHAnsi" w:hAnsiTheme="minorHAnsi" w:cstheme="minorHAnsi"/>
          <w:b/>
        </w:rPr>
        <w:tab/>
        <w:t xml:space="preserve">                </w:t>
      </w:r>
      <w:proofErr w:type="spellStart"/>
      <w:r w:rsidRPr="001E0316">
        <w:rPr>
          <w:rFonts w:asciiTheme="minorHAnsi" w:hAnsiTheme="minorHAnsi" w:cstheme="minorHAnsi"/>
          <w:b/>
        </w:rPr>
        <w:t>Marsela</w:t>
      </w:r>
      <w:proofErr w:type="spellEnd"/>
      <w:r w:rsidRPr="001E0316">
        <w:rPr>
          <w:rFonts w:asciiTheme="minorHAnsi" w:hAnsiTheme="minorHAnsi" w:cstheme="minorHAnsi"/>
          <w:b/>
        </w:rPr>
        <w:t xml:space="preserve"> Alić</w:t>
      </w:r>
      <w:r w:rsidR="00300E20">
        <w:rPr>
          <w:rFonts w:asciiTheme="minorHAnsi" w:hAnsiTheme="minorHAnsi" w:cstheme="minorHAnsi"/>
        </w:rPr>
        <w:t>, v.r.</w:t>
      </w:r>
      <w:bookmarkStart w:id="0" w:name="_GoBack"/>
      <w:bookmarkEnd w:id="0"/>
      <w:r w:rsidRPr="001E0316">
        <w:rPr>
          <w:rFonts w:asciiTheme="minorHAnsi" w:hAnsiTheme="minorHAnsi" w:cstheme="minorHAnsi"/>
        </w:rPr>
        <w:t xml:space="preserve">                                                             </w:t>
      </w:r>
    </w:p>
    <w:p w14:paraId="4821EAC9" w14:textId="77777777" w:rsidR="001078EA" w:rsidRPr="001E0316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sectPr w:rsidR="001078EA" w:rsidRPr="001E0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361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6DF"/>
    <w:multiLevelType w:val="hybridMultilevel"/>
    <w:tmpl w:val="01463BF8"/>
    <w:lvl w:ilvl="0" w:tplc="3D0ED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66EBD"/>
    <w:multiLevelType w:val="hybridMultilevel"/>
    <w:tmpl w:val="5078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96C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96173"/>
    <w:multiLevelType w:val="hybridMultilevel"/>
    <w:tmpl w:val="1332D4B2"/>
    <w:lvl w:ilvl="0" w:tplc="206E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F0378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D474D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33256E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1B60BE"/>
    <w:multiLevelType w:val="multilevel"/>
    <w:tmpl w:val="31B4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56855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8211D"/>
    <w:multiLevelType w:val="hybridMultilevel"/>
    <w:tmpl w:val="0BD430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809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4B0318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5625C9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D00FCB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FE3060"/>
    <w:multiLevelType w:val="hybridMultilevel"/>
    <w:tmpl w:val="B1629F4C"/>
    <w:lvl w:ilvl="0" w:tplc="657A9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83DA7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22281E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DD1F8B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4"/>
  </w:num>
  <w:num w:numId="5">
    <w:abstractNumId w:val="18"/>
  </w:num>
  <w:num w:numId="6">
    <w:abstractNumId w:val="1"/>
  </w:num>
  <w:num w:numId="7">
    <w:abstractNumId w:val="2"/>
  </w:num>
  <w:num w:numId="8">
    <w:abstractNumId w:val="12"/>
  </w:num>
  <w:num w:numId="9">
    <w:abstractNumId w:val="8"/>
  </w:num>
  <w:num w:numId="10">
    <w:abstractNumId w:val="11"/>
  </w:num>
  <w:num w:numId="11">
    <w:abstractNumId w:val="13"/>
  </w:num>
  <w:num w:numId="12">
    <w:abstractNumId w:val="9"/>
  </w:num>
  <w:num w:numId="13">
    <w:abstractNumId w:val="17"/>
  </w:num>
  <w:num w:numId="14">
    <w:abstractNumId w:val="15"/>
  </w:num>
  <w:num w:numId="15">
    <w:abstractNumId w:val="6"/>
  </w:num>
  <w:num w:numId="16">
    <w:abstractNumId w:val="14"/>
  </w:num>
  <w:num w:numId="17">
    <w:abstractNumId w:val="5"/>
  </w:num>
  <w:num w:numId="18">
    <w:abstractNumId w:val="19"/>
  </w:num>
  <w:num w:numId="19">
    <w:abstractNumId w:val="7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6D"/>
    <w:rsid w:val="000127BF"/>
    <w:rsid w:val="0006292F"/>
    <w:rsid w:val="000640B9"/>
    <w:rsid w:val="000F6F34"/>
    <w:rsid w:val="001078EA"/>
    <w:rsid w:val="00151D24"/>
    <w:rsid w:val="001550D5"/>
    <w:rsid w:val="0018162E"/>
    <w:rsid w:val="001D4CA9"/>
    <w:rsid w:val="001E0316"/>
    <w:rsid w:val="001E7C35"/>
    <w:rsid w:val="00214345"/>
    <w:rsid w:val="00226636"/>
    <w:rsid w:val="0023543C"/>
    <w:rsid w:val="00252758"/>
    <w:rsid w:val="002755C8"/>
    <w:rsid w:val="002E1D4A"/>
    <w:rsid w:val="002E7F8A"/>
    <w:rsid w:val="00300E20"/>
    <w:rsid w:val="00302A34"/>
    <w:rsid w:val="00302A4E"/>
    <w:rsid w:val="00321034"/>
    <w:rsid w:val="0032481A"/>
    <w:rsid w:val="003560C4"/>
    <w:rsid w:val="00394854"/>
    <w:rsid w:val="003A7F0C"/>
    <w:rsid w:val="003C714D"/>
    <w:rsid w:val="00415097"/>
    <w:rsid w:val="00420561"/>
    <w:rsid w:val="004625BF"/>
    <w:rsid w:val="004865FE"/>
    <w:rsid w:val="004A7240"/>
    <w:rsid w:val="0052022D"/>
    <w:rsid w:val="00526FF5"/>
    <w:rsid w:val="00537A5A"/>
    <w:rsid w:val="005505C6"/>
    <w:rsid w:val="00564068"/>
    <w:rsid w:val="005726D7"/>
    <w:rsid w:val="00574FC5"/>
    <w:rsid w:val="0057667E"/>
    <w:rsid w:val="005C5383"/>
    <w:rsid w:val="005D2FB5"/>
    <w:rsid w:val="005D44C6"/>
    <w:rsid w:val="005E3780"/>
    <w:rsid w:val="005F37CB"/>
    <w:rsid w:val="005F480A"/>
    <w:rsid w:val="006139DD"/>
    <w:rsid w:val="0066537E"/>
    <w:rsid w:val="006821DB"/>
    <w:rsid w:val="006A1E6D"/>
    <w:rsid w:val="006C6B98"/>
    <w:rsid w:val="006E0161"/>
    <w:rsid w:val="00725354"/>
    <w:rsid w:val="007321F3"/>
    <w:rsid w:val="00752D47"/>
    <w:rsid w:val="00776A94"/>
    <w:rsid w:val="00795048"/>
    <w:rsid w:val="007A1269"/>
    <w:rsid w:val="007A16E1"/>
    <w:rsid w:val="007A400F"/>
    <w:rsid w:val="007C3625"/>
    <w:rsid w:val="007D0CA4"/>
    <w:rsid w:val="007D1EC1"/>
    <w:rsid w:val="007E0C6B"/>
    <w:rsid w:val="007F63B2"/>
    <w:rsid w:val="00817D29"/>
    <w:rsid w:val="008338C2"/>
    <w:rsid w:val="008466A2"/>
    <w:rsid w:val="00847D68"/>
    <w:rsid w:val="00851F59"/>
    <w:rsid w:val="008535C1"/>
    <w:rsid w:val="00872FDB"/>
    <w:rsid w:val="008B0781"/>
    <w:rsid w:val="008E72EE"/>
    <w:rsid w:val="008F5D8D"/>
    <w:rsid w:val="00915553"/>
    <w:rsid w:val="00923C73"/>
    <w:rsid w:val="009527D0"/>
    <w:rsid w:val="0097478B"/>
    <w:rsid w:val="00996D03"/>
    <w:rsid w:val="009B1FED"/>
    <w:rsid w:val="00A3290F"/>
    <w:rsid w:val="00A612BF"/>
    <w:rsid w:val="00A70F06"/>
    <w:rsid w:val="00A75CAA"/>
    <w:rsid w:val="00A91F23"/>
    <w:rsid w:val="00AC0659"/>
    <w:rsid w:val="00AD30A2"/>
    <w:rsid w:val="00AD488A"/>
    <w:rsid w:val="00B01722"/>
    <w:rsid w:val="00B30ACF"/>
    <w:rsid w:val="00B924C6"/>
    <w:rsid w:val="00BA4FD6"/>
    <w:rsid w:val="00BC6CB1"/>
    <w:rsid w:val="00BC7513"/>
    <w:rsid w:val="00BE7C61"/>
    <w:rsid w:val="00C05EF0"/>
    <w:rsid w:val="00C312FE"/>
    <w:rsid w:val="00C967BD"/>
    <w:rsid w:val="00CB2A06"/>
    <w:rsid w:val="00CB707D"/>
    <w:rsid w:val="00CC2C64"/>
    <w:rsid w:val="00CC79D0"/>
    <w:rsid w:val="00CD14FE"/>
    <w:rsid w:val="00CE72BC"/>
    <w:rsid w:val="00CF4B77"/>
    <w:rsid w:val="00D11774"/>
    <w:rsid w:val="00D427DC"/>
    <w:rsid w:val="00D617F8"/>
    <w:rsid w:val="00D81F1B"/>
    <w:rsid w:val="00D96C53"/>
    <w:rsid w:val="00DC200E"/>
    <w:rsid w:val="00DC503F"/>
    <w:rsid w:val="00DC6B74"/>
    <w:rsid w:val="00DC6FD8"/>
    <w:rsid w:val="00E41A5E"/>
    <w:rsid w:val="00E635AB"/>
    <w:rsid w:val="00F30609"/>
    <w:rsid w:val="00F4075B"/>
    <w:rsid w:val="00F50621"/>
    <w:rsid w:val="00F62636"/>
    <w:rsid w:val="00F90D0C"/>
    <w:rsid w:val="00FB54A2"/>
    <w:rsid w:val="00FB75FF"/>
    <w:rsid w:val="00FC766D"/>
    <w:rsid w:val="00FD5443"/>
    <w:rsid w:val="00FD7964"/>
    <w:rsid w:val="00FE224E"/>
    <w:rsid w:val="00F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0FB8"/>
  <w15:chartTrackingRefBased/>
  <w15:docId w15:val="{FCBAA98C-4A58-45EC-855F-9997A261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078EA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1078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Anita Martinić</cp:lastModifiedBy>
  <cp:revision>61</cp:revision>
  <dcterms:created xsi:type="dcterms:W3CDTF">2023-02-26T08:32:00Z</dcterms:created>
  <dcterms:modified xsi:type="dcterms:W3CDTF">2023-09-12T09:24:00Z</dcterms:modified>
</cp:coreProperties>
</file>