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9A" w:rsidRDefault="0091499A" w:rsidP="0091499A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91499A" w:rsidRDefault="0091499A" w:rsidP="0091499A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sjednice Vijeća Mjesnog odbora Brezovica održane 21.  listopada  2022., u sjedištu Mjesnog odbora Brezovica, Brezovička cesta 100, s početkom u 20:00 sati.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Pavić,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Dragan Rajić,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Zoran Kornet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7 od 7 članova Vijeća te isto može pravovaljano raspravljati i odlučivati.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16. sjednice Vijeća. 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(7“za“) usvojen je zapisnik 16. sjednice.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17.  sjednicu Vijeća te predlaže sljedeći </w:t>
      </w:r>
    </w:p>
    <w:p w:rsidR="0091499A" w:rsidRDefault="0091499A" w:rsidP="009149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99A" w:rsidRPr="0091499A" w:rsidRDefault="0091499A" w:rsidP="00914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91499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91499A" w:rsidRP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91499A" w:rsidRP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1. D</w:t>
      </w:r>
      <w:r w:rsidR="00E457F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</w:t>
      </w:r>
      <w:r w:rsidR="00E457F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postava uspornika</w:t>
      </w:r>
    </w:p>
    <w:p w:rsidR="0091499A" w:rsidRP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2. I</w:t>
      </w:r>
      <w:r w:rsidR="00E457F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</w:t>
      </w:r>
      <w:r w:rsidR="00E457F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postava uspornika</w:t>
      </w:r>
    </w:p>
    <w:p w:rsidR="0091499A" w:rsidRPr="0091499A" w:rsidRDefault="0091499A" w:rsidP="00914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C62F30" w:rsidRDefault="00E457FA">
      <w:pPr>
        <w:rPr>
          <w:rFonts w:ascii="Times New Roman" w:hAnsi="Times New Roman" w:cs="Times New Roman"/>
        </w:rPr>
      </w:pPr>
    </w:p>
    <w:p w:rsidR="0091499A" w:rsidRDefault="0091499A" w:rsidP="009149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jednoglasno (7“za“) prihvatilo predloženi dnevni red.</w:t>
      </w:r>
    </w:p>
    <w:p w:rsidR="0091499A" w:rsidRDefault="0091499A" w:rsidP="0091499A">
      <w:pPr>
        <w:spacing w:after="0"/>
        <w:rPr>
          <w:rFonts w:ascii="Times New Roman" w:hAnsi="Times New Roman" w:cs="Times New Roman"/>
        </w:rPr>
      </w:pPr>
    </w:p>
    <w:p w:rsidR="0091499A" w:rsidRDefault="0091499A" w:rsidP="009149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499A">
        <w:rPr>
          <w:rFonts w:ascii="Times New Roman" w:hAnsi="Times New Roman" w:cs="Times New Roman"/>
          <w:b/>
        </w:rPr>
        <w:t xml:space="preserve">Ad 1). </w:t>
      </w: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E457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</w:t>
      </w:r>
      <w:r w:rsidR="00E457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postava uspornika</w:t>
      </w:r>
    </w:p>
    <w:p w:rsid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91499A" w:rsidRDefault="0091499A" w:rsidP="00914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 vidi razlog zašto bi tamo bio uspornik. Vijeće je jednoglasno (7“ne“) odbilo postavljanje uspornika u Brezovičkoj cesti od benzinske postaje „Tifon“ do Hudog Bitka.</w:t>
      </w:r>
    </w:p>
    <w:p w:rsidR="0091499A" w:rsidRDefault="0091499A" w:rsidP="00914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499A" w:rsidRDefault="0091499A" w:rsidP="009149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I</w:t>
      </w:r>
      <w:r w:rsidR="00E457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</w:t>
      </w:r>
      <w:r w:rsidR="00E457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postava uspornika</w:t>
      </w:r>
    </w:p>
    <w:p w:rsid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 w:rsidRPr="00914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91499A" w:rsidRDefault="0091499A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(7“ne“) odbilo postavljanje uspornika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Golobreškoj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ulici.</w:t>
      </w:r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</w:t>
      </w:r>
      <w:proofErr w:type="spellStart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 kako treba uputiti pitanje Zagrebačkim cestama za </w:t>
      </w:r>
      <w:proofErr w:type="spellStart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>preasfaltiranje</w:t>
      </w:r>
      <w:proofErr w:type="spellEnd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drugog sloja </w:t>
      </w:r>
      <w:proofErr w:type="spellStart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>Golobreške</w:t>
      </w:r>
      <w:proofErr w:type="spellEnd"/>
      <w:r w:rsidR="008502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</w:t>
      </w:r>
    </w:p>
    <w:p w:rsidR="008502C3" w:rsidRDefault="008502C3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02C3" w:rsidRDefault="008502C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02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914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Obavijesti, pitanja i prijedlozi</w:t>
      </w:r>
    </w:p>
    <w:p w:rsidR="008502C3" w:rsidRDefault="008502C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Svedrović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 kako mi nemamo pravo na smeđe vrećice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što imaju u stanovima. Smatra da je i u Brezovici </w:t>
      </w:r>
      <w:r w:rsidR="00C70C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potrebno</w:t>
      </w:r>
      <w:r w:rsidR="00C70C53">
        <w:rPr>
          <w:rFonts w:ascii="Times New Roman" w:eastAsia="Times New Roman" w:hAnsi="Times New Roman" w:cs="Times New Roman"/>
          <w:sz w:val="24"/>
          <w:szCs w:val="24"/>
          <w:lang w:eastAsia="hr-HR"/>
        </w:rPr>
        <w:t>, jer je nepraktično bacati otpad direktno u kante.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vijećnike kako je dobar odaziv ljudi koji su protiv svinjogojske farme i kako bi to bolje trebalo medijski popratiti.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Dragan Rajić obavještava prisutne kako stanovnici inzistiraju pješački prijelaz kod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Šolići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Dragan Rajić prikazuje projekt o izgradnji nogostupa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ulici. Konstatira kako ima neistina u projektu, te predlaže gdje bi se taj nogostup trebao nastaviti zbog odvodnje vode. Zatražiti projektiranje oborinske vode koje nije obuhvaćeno.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21:22 sati.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024-08/22-003/2049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Buti</w:t>
      </w:r>
      <w:proofErr w:type="spellEnd"/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0C53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C70C53" w:rsidRPr="0091499A" w:rsidRDefault="00C70C53" w:rsidP="0085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8502C3" w:rsidRDefault="008502C3" w:rsidP="0091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499A" w:rsidRPr="0091499A" w:rsidRDefault="0091499A" w:rsidP="0091499A">
      <w:pPr>
        <w:spacing w:after="0"/>
        <w:rPr>
          <w:rFonts w:ascii="Times New Roman" w:hAnsi="Times New Roman" w:cs="Times New Roman"/>
        </w:rPr>
      </w:pPr>
    </w:p>
    <w:p w:rsidR="0091499A" w:rsidRPr="00115AD1" w:rsidRDefault="0091499A">
      <w:pPr>
        <w:rPr>
          <w:rFonts w:ascii="Times New Roman" w:hAnsi="Times New Roman" w:cs="Times New Roman"/>
        </w:rPr>
      </w:pPr>
    </w:p>
    <w:sectPr w:rsidR="0091499A" w:rsidRPr="0011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D1"/>
    <w:rsid w:val="00115AD1"/>
    <w:rsid w:val="00317A47"/>
    <w:rsid w:val="008502C3"/>
    <w:rsid w:val="0091499A"/>
    <w:rsid w:val="00C70C53"/>
    <w:rsid w:val="00E457FA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EC77"/>
  <w15:docId w15:val="{7DA9137D-5D3E-498A-8369-87A426E7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2022-11-22T12:51:00Z</dcterms:created>
  <dcterms:modified xsi:type="dcterms:W3CDTF">2025-05-19T12:40:00Z</dcterms:modified>
</cp:coreProperties>
</file>