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1CAF0" w14:textId="77777777" w:rsidR="00EF7590" w:rsidRDefault="00EF7590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1fob9te" w:colFirst="0" w:colLast="0"/>
      <w:bookmarkEnd w:id="0"/>
    </w:p>
    <w:p w14:paraId="018AD61B" w14:textId="77777777" w:rsidR="00EF7590" w:rsidRDefault="00EF7590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A314618" w14:textId="77777777" w:rsidR="00EF7590" w:rsidRDefault="00EF7590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5263B14" w14:textId="46446DB3" w:rsidR="009D57DD" w:rsidRDefault="007B0D04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P I S N I K</w:t>
      </w:r>
    </w:p>
    <w:p w14:paraId="06B560AF" w14:textId="77777777" w:rsidR="009D57DD" w:rsidRDefault="009D57DD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74ADB0F" w14:textId="0E099431" w:rsidR="009D57DD" w:rsidRDefault="007B0D04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tridesetičetvrte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sjednice Vijeća Mjesnog odbora Zapruđe, održane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710B21">
        <w:rPr>
          <w:rFonts w:ascii="Times New Roman" w:eastAsia="Times New Roman" w:hAnsi="Times New Roman" w:cs="Times New Roman"/>
          <w:b/>
          <w:sz w:val="24"/>
          <w:szCs w:val="24"/>
        </w:rPr>
        <w:t>ožujka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u prostorijama Mjesnog odbora Zapruđe, Meštrovićev trg 1g, s početkom u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:00 sati </w:t>
      </w:r>
    </w:p>
    <w:p w14:paraId="0DC2C537" w14:textId="77777777" w:rsidR="009D57DD" w:rsidRDefault="009D57DD">
      <w:pPr>
        <w:keepNext/>
        <w:keepLines/>
        <w:spacing w:after="10" w:line="246" w:lineRule="auto"/>
        <w:ind w:left="11" w:right="2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4147EB7" w14:textId="77777777" w:rsidR="009D57DD" w:rsidRDefault="009D57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4A86E8"/>
          <w:sz w:val="24"/>
          <w:szCs w:val="24"/>
        </w:rPr>
      </w:pPr>
    </w:p>
    <w:p w14:paraId="214DDAA5" w14:textId="77777777" w:rsidR="009D57DD" w:rsidRDefault="007B0D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NAZOČNI ČLANOVI VIJEĆA:</w:t>
      </w:r>
    </w:p>
    <w:p w14:paraId="42C9AD34" w14:textId="77777777" w:rsidR="009D57DD" w:rsidRDefault="007B0D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Barica Anić,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Josip Barišić,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Mila Petričević,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Bruno Pintar, Boris Škoti i 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</w:p>
    <w:p w14:paraId="4E0685BF" w14:textId="77777777" w:rsidR="009D57DD" w:rsidRDefault="007B0D04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NENAZOČNI ČLANOVI VIJEĆA: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Tomislav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Lopandić</w:t>
      </w:r>
      <w:proofErr w:type="spellEnd"/>
    </w:p>
    <w:p w14:paraId="6B45D2C4" w14:textId="77777777" w:rsidR="009D57DD" w:rsidRDefault="007B0D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OSTALI NAZOČNI: -</w:t>
      </w:r>
    </w:p>
    <w:p w14:paraId="70B395FF" w14:textId="77777777" w:rsidR="009D57DD" w:rsidRDefault="009D57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8E4DF3" w14:textId="77777777" w:rsidR="009D57DD" w:rsidRDefault="007B0D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Predsjedava: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Vijeća.</w:t>
      </w:r>
    </w:p>
    <w:p w14:paraId="525135EC" w14:textId="77777777" w:rsidR="009D57DD" w:rsidRDefault="007B0D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vodi: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potpredsjednik Vijeća.</w:t>
      </w:r>
    </w:p>
    <w:p w14:paraId="108E85FD" w14:textId="77777777" w:rsidR="009D57DD" w:rsidRDefault="009D57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6B6F9ED" w14:textId="77777777" w:rsidR="009D57DD" w:rsidRDefault="007B0D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konstatira da je nazočno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ukupno 7 članova Vijeća, što znači da Vijeće može pravovaljano odlučivati, te otvara </w:t>
      </w:r>
      <w:r>
        <w:rPr>
          <w:rFonts w:ascii="Times New Roman" w:eastAsia="Times New Roman" w:hAnsi="Times New Roman" w:cs="Times New Roman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sjednicu Vijeća Mjesnog odbora.</w:t>
      </w:r>
    </w:p>
    <w:p w14:paraId="749EC9B8" w14:textId="77777777" w:rsidR="009D57DD" w:rsidRDefault="009D57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AAD82C5" w14:textId="77777777" w:rsidR="009D57DD" w:rsidRDefault="009D57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7E7AD6" w14:textId="77777777" w:rsidR="009D57DD" w:rsidRDefault="007B0D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USVAJANJE ZAPISNIKA </w:t>
      </w:r>
    </w:p>
    <w:p w14:paraId="383B3138" w14:textId="77777777" w:rsidR="009D57DD" w:rsidRDefault="009D57D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30j0zll" w:colFirst="0" w:colLast="0"/>
      <w:bookmarkEnd w:id="1"/>
    </w:p>
    <w:p w14:paraId="51DC0424" w14:textId="77777777" w:rsidR="009D57DD" w:rsidRDefault="007B0D0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tekst Zapisnika 33. sjednice Vijeća Mjesnog odbora Zapruđe, održane 27. veljače 2024.g.</w:t>
      </w:r>
    </w:p>
    <w:p w14:paraId="0097A7E8" w14:textId="77777777" w:rsidR="009D57DD" w:rsidRDefault="009D57D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11260E" w14:textId="77777777" w:rsidR="009D57DD" w:rsidRDefault="007B0D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USVAJANJE DNEVNOG REDA</w:t>
      </w:r>
    </w:p>
    <w:p w14:paraId="0DEDB876" w14:textId="77777777" w:rsidR="009D57DD" w:rsidRDefault="009D57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CA4FD8" w14:textId="2086D499" w:rsidR="009D57DD" w:rsidRDefault="007B0D0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Predlaže se dodavanje sljedeće dodatne točke na dnevni red: </w:t>
      </w:r>
    </w:p>
    <w:p w14:paraId="33660E86" w14:textId="77777777" w:rsidR="009D57DD" w:rsidRDefault="007B0D04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zaključka o izradi prometne studije u vezi izgradnje kružnog toka na križanju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Balokovićeve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i Trga Ivana Meštrovića</w:t>
      </w:r>
    </w:p>
    <w:p w14:paraId="6D480AA9" w14:textId="77777777" w:rsidR="009D57DD" w:rsidRDefault="009D57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54iyxqqgf6nz" w:colFirst="0" w:colLast="0"/>
      <w:bookmarkEnd w:id="3"/>
    </w:p>
    <w:p w14:paraId="7FCDE961" w14:textId="77777777" w:rsidR="009D57DD" w:rsidRDefault="009D57D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7F3556" w14:textId="77777777" w:rsidR="009D57DD" w:rsidRDefault="007B0D0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dnevni red koji glasi:</w:t>
      </w:r>
    </w:p>
    <w:p w14:paraId="402DEAE6" w14:textId="77777777" w:rsidR="009D57DD" w:rsidRDefault="009D57D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995E69" w14:textId="77777777" w:rsidR="009D57DD" w:rsidRDefault="007B0D04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N E V N I   R E D</w:t>
      </w:r>
    </w:p>
    <w:p w14:paraId="62C7A85A" w14:textId="77777777" w:rsidR="009D57DD" w:rsidRDefault="009D57DD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92661B" w14:textId="77777777" w:rsidR="009D57DD" w:rsidRDefault="007B0D04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Nacrtu Prijedloga Naredbe o uvjetima prometovanja u središnjem dijelu Grada Zagreba i pješačkim zonama</w:t>
      </w:r>
    </w:p>
    <w:p w14:paraId="2B63D262" w14:textId="77777777" w:rsidR="009D57DD" w:rsidRDefault="007B0D04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Nacrtu Prijedloga Odluke o uvjetima korištenja javnih parkirališta, javnih garaža, nerazvrstanih cesta i drugih površina javne namjene za parkiranje vozila</w:t>
      </w:r>
    </w:p>
    <w:p w14:paraId="2F8AB266" w14:textId="77777777" w:rsidR="009D57DD" w:rsidRDefault="007B0D04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povremenom korištenju prostora Mjesnog odbora Zapruđe – politička stranka „PLAVI GRAD“</w:t>
      </w:r>
    </w:p>
    <w:p w14:paraId="76EAC0C1" w14:textId="77777777" w:rsidR="009D57DD" w:rsidRDefault="007B0D04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zaključka o izradi prometne studije u vezi izgradnje kružnog toka na križanju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Balokovićeve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ulice i Trga Ivana Meštrovića</w:t>
      </w:r>
    </w:p>
    <w:p w14:paraId="26F193D1" w14:textId="77777777" w:rsidR="009D57DD" w:rsidRDefault="007B0D04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Pitanja, prijedlozi, obavijesti</w:t>
      </w:r>
    </w:p>
    <w:p w14:paraId="1CC07B64" w14:textId="77777777" w:rsidR="009D57DD" w:rsidRDefault="009D57D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4A633A" w14:textId="77777777" w:rsidR="009D57DD" w:rsidRDefault="009D57D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CD6EE2" w14:textId="77777777" w:rsidR="009D57DD" w:rsidRDefault="009D57D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237A29" w14:textId="77777777" w:rsidR="009D57DD" w:rsidRDefault="007B0D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1. Prijedlog zaključka o Nacrtu Prijedloga Naredbe o uvjetima prometovanja u središnjem dijelu Grada Zagreba i pješačkim zonama</w:t>
      </w:r>
    </w:p>
    <w:p w14:paraId="1B128197" w14:textId="77777777" w:rsidR="009D57DD" w:rsidRDefault="009D57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00239B9" w14:textId="77777777" w:rsidR="009D57DD" w:rsidRDefault="007B0D04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606D4D11" w14:textId="77777777" w:rsidR="009D57DD" w:rsidRDefault="009D57DD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325D5D" w14:textId="77777777" w:rsidR="009D57DD" w:rsidRDefault="007B0D04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1334B0F9" w14:textId="77777777" w:rsidR="009D57DD" w:rsidRDefault="009D57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76016B" w14:textId="77777777" w:rsidR="009D57DD" w:rsidRDefault="007B0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35215238" w14:textId="77777777" w:rsidR="009D57DD" w:rsidRDefault="007B0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A5BFAD8" w14:textId="77777777" w:rsidR="009D57DD" w:rsidRDefault="009D57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B31BC5" w14:textId="77777777" w:rsidR="009D57DD" w:rsidRDefault="007B0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133D0C3E" w14:textId="77777777" w:rsidR="009D57DD" w:rsidRDefault="009D57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80B586D" w14:textId="77777777" w:rsidR="009D57DD" w:rsidRDefault="009D57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64C2663" w14:textId="77777777" w:rsidR="009D57DD" w:rsidRDefault="007B0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4269872C" w14:textId="77777777" w:rsidR="009D57DD" w:rsidRDefault="009D5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736957" w14:textId="77777777" w:rsidR="009D57DD" w:rsidRDefault="007B0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Nacrtu Prijedloga Naredbe o uvjetima prometovanja u središnjem dijelu </w:t>
      </w:r>
    </w:p>
    <w:p w14:paraId="179D1DF4" w14:textId="77777777" w:rsidR="009D57DD" w:rsidRDefault="007B0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Grada Zagreba i pješačkim zonama</w:t>
      </w:r>
    </w:p>
    <w:p w14:paraId="0192C9F9" w14:textId="77777777" w:rsidR="009D57DD" w:rsidRDefault="009D57DD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14:paraId="775B0F00" w14:textId="77777777" w:rsidR="009D57DD" w:rsidRDefault="009D5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5B6005" w14:textId="2FDE08ED" w:rsidR="009D57DD" w:rsidRDefault="007B0D04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daje pozitivno</w:t>
      </w:r>
      <w:r w:rsidR="00710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mišljenje na Nacrt Prijedloga Naredbe o uvjetima prometovanja u središnjem dijelu Grada Zagreba i pješačkim zonama.</w:t>
      </w:r>
    </w:p>
    <w:p w14:paraId="7B7F9048" w14:textId="77777777" w:rsidR="009D57DD" w:rsidRDefault="007B0D04">
      <w:pPr>
        <w:numPr>
          <w:ilvl w:val="0"/>
          <w:numId w:val="5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67CF0CB8" w14:textId="77777777" w:rsidR="009D57DD" w:rsidRDefault="009D57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D27E4B6" w14:textId="77777777" w:rsidR="009D57DD" w:rsidRDefault="007B0D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2. Prijedlog zaključka o Nacrtu Prijedloga Odluke o uvjetima korištenja javnih parkirališta, javnih garaža, nerazvrstanih cesta i drugih površina javne namjene za parkiranje vozila</w:t>
      </w:r>
    </w:p>
    <w:p w14:paraId="4E7DC2E1" w14:textId="77777777" w:rsidR="009D57DD" w:rsidRDefault="009D57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9AA0462" w14:textId="77777777" w:rsidR="009D57DD" w:rsidRDefault="007B0D04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1A770ADB" w14:textId="77777777" w:rsidR="009D57DD" w:rsidRDefault="009D57DD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E83292" w14:textId="77777777" w:rsidR="009D57DD" w:rsidRDefault="007B0D04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5DE90206" w14:textId="77777777" w:rsidR="009D57DD" w:rsidRDefault="009D57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FF8B1A" w14:textId="77777777" w:rsidR="009D57DD" w:rsidRDefault="007B0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3C884601" w14:textId="77777777" w:rsidR="009D57DD" w:rsidRDefault="007B0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2F25ADF" w14:textId="77777777" w:rsidR="009D57DD" w:rsidRDefault="007B0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3694F3EE" w14:textId="77777777" w:rsidR="009D57DD" w:rsidRDefault="009D57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5EBFEA" w14:textId="77777777" w:rsidR="009D57DD" w:rsidRDefault="007B0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4CF52E4D" w14:textId="77777777" w:rsidR="009D57DD" w:rsidRDefault="009D5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FE25F2" w14:textId="77777777" w:rsidR="009D57DD" w:rsidRDefault="007B0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Nacrtu Prijedloga Odluke o uvjetima korištenja javnih parkirališta, javnih garaža, nerazvrstanih cesta i drugih površina javne namjene za parkiranje vozila</w:t>
      </w:r>
    </w:p>
    <w:p w14:paraId="5502BD48" w14:textId="6F609917" w:rsidR="009D57DD" w:rsidRDefault="007B0D04">
      <w:pPr>
        <w:numPr>
          <w:ilvl w:val="0"/>
          <w:numId w:val="6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daje pozitivno mišljenje na Nacrt Prijedloga Odluke o uvjetima korištenja javnih parkirališta, javnih garaža, nerazvrstanih cesta i drugih površina javne namjene za parkiranje vozila.</w:t>
      </w:r>
    </w:p>
    <w:p w14:paraId="65246379" w14:textId="74094436" w:rsidR="009D57DD" w:rsidRPr="007B0D04" w:rsidRDefault="007B0D0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228ABCD6" w14:textId="3F7B22E7" w:rsidR="007B0D04" w:rsidRDefault="007B0D04" w:rsidP="007B0D04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F6C47E" w14:textId="77777777" w:rsidR="007B0D04" w:rsidRDefault="007B0D04" w:rsidP="007B0D04">
      <w:pPr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4008FD83" w14:textId="77777777" w:rsidR="009D57DD" w:rsidRDefault="009D57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9CE2695" w14:textId="77777777" w:rsidR="009D57DD" w:rsidRDefault="009D57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4AAE917" w14:textId="77777777" w:rsidR="009D57DD" w:rsidRDefault="007B0D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3. Prijedlog zaključka o povremenom korištenju prostora Mjesnog odbora Zapruđe – politička stranka „PLAVI GRAD“</w:t>
      </w:r>
    </w:p>
    <w:p w14:paraId="7BBCCB5A" w14:textId="77777777" w:rsidR="009D57DD" w:rsidRDefault="009D57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4D23E26" w14:textId="77777777" w:rsidR="009D57DD" w:rsidRDefault="007B0D04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60A6F46C" w14:textId="77777777" w:rsidR="009D57DD" w:rsidRDefault="009D57DD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FBAB0C" w14:textId="77777777" w:rsidR="009D57DD" w:rsidRDefault="007B0D04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74DDE710" w14:textId="77777777" w:rsidR="009D57DD" w:rsidRDefault="009D57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F64CD1" w14:textId="77777777" w:rsidR="009D57DD" w:rsidRDefault="007B0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26EDDF72" w14:textId="77777777" w:rsidR="009D57DD" w:rsidRDefault="007B0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EA1D316" w14:textId="77777777" w:rsidR="009D57DD" w:rsidRDefault="007B0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712BAF15" w14:textId="77777777" w:rsidR="009D57DD" w:rsidRDefault="009D57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E8AC65" w14:textId="77777777" w:rsidR="009D57DD" w:rsidRDefault="007B0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002A6A99" w14:textId="77777777" w:rsidR="009D57DD" w:rsidRDefault="009D57D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6482321" w14:textId="3D71BD8D" w:rsidR="009D57DD" w:rsidRDefault="007B0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zahtjevu za povremeno korište</w:t>
      </w:r>
      <w:r w:rsidR="00672BB5">
        <w:rPr>
          <w:rFonts w:ascii="Times New Roman" w:eastAsia="Times New Roman" w:hAnsi="Times New Roman" w:cs="Times New Roman"/>
          <w:b/>
          <w:sz w:val="24"/>
          <w:szCs w:val="24"/>
        </w:rPr>
        <w:t>nje prostora – Udruge</w:t>
      </w:r>
      <w:bookmarkStart w:id="4" w:name="_GoBack"/>
      <w:bookmarkEnd w:id="4"/>
    </w:p>
    <w:p w14:paraId="4878A7FE" w14:textId="77777777" w:rsidR="009D57DD" w:rsidRDefault="007B0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PLAVI GRAD</w:t>
      </w:r>
    </w:p>
    <w:p w14:paraId="57D19F00" w14:textId="77777777" w:rsidR="009D57DD" w:rsidRDefault="009D57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14:paraId="1FCDBA23" w14:textId="7561E929" w:rsidR="009D57DD" w:rsidRDefault="00672BB5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Udruzi</w:t>
      </w:r>
      <w:r w:rsidR="007B0D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0D04">
        <w:rPr>
          <w:rFonts w:ascii="Times New Roman" w:eastAsia="Times New Roman" w:hAnsi="Times New Roman" w:cs="Times New Roman"/>
          <w:b/>
          <w:sz w:val="24"/>
          <w:szCs w:val="24"/>
        </w:rPr>
        <w:t>PLAVI GRAD</w:t>
      </w:r>
      <w:r w:rsidR="007B0D04">
        <w:rPr>
          <w:rFonts w:ascii="Times New Roman" w:eastAsia="Times New Roman" w:hAnsi="Times New Roman" w:cs="Times New Roman"/>
          <w:sz w:val="24"/>
          <w:szCs w:val="24"/>
        </w:rPr>
        <w:t xml:space="preserve"> odobrava se povremeno korištenje prostora u objektu Mjesnog odbora Zapruđe, dvorana, Meštrovićev trg 1g, </w:t>
      </w:r>
      <w:r w:rsidR="00710B21">
        <w:rPr>
          <w:rFonts w:ascii="Times New Roman" w:eastAsia="Times New Roman" w:hAnsi="Times New Roman" w:cs="Times New Roman"/>
          <w:sz w:val="24"/>
          <w:szCs w:val="24"/>
        </w:rPr>
        <w:t xml:space="preserve">jednom mjesečno, 1. </w:t>
      </w:r>
      <w:r w:rsidR="007B0D04">
        <w:rPr>
          <w:rFonts w:ascii="Times New Roman" w:eastAsia="Times New Roman" w:hAnsi="Times New Roman" w:cs="Times New Roman"/>
          <w:sz w:val="24"/>
          <w:szCs w:val="24"/>
        </w:rPr>
        <w:t>petak u mjesecu u vremenu od 09:00 do12:00 sati i teče od 27.</w:t>
      </w:r>
      <w:r w:rsidR="009D0CF4">
        <w:rPr>
          <w:rFonts w:ascii="Times New Roman" w:eastAsia="Times New Roman" w:hAnsi="Times New Roman" w:cs="Times New Roman"/>
          <w:sz w:val="24"/>
          <w:szCs w:val="24"/>
        </w:rPr>
        <w:t>0</w:t>
      </w:r>
      <w:r w:rsidR="007B0D04">
        <w:rPr>
          <w:rFonts w:ascii="Times New Roman" w:eastAsia="Times New Roman" w:hAnsi="Times New Roman" w:cs="Times New Roman"/>
          <w:sz w:val="24"/>
          <w:szCs w:val="24"/>
        </w:rPr>
        <w:t>3.2024 do 25.10.2024. godine.</w:t>
      </w:r>
    </w:p>
    <w:p w14:paraId="326AA336" w14:textId="766385E7" w:rsidR="009D57DD" w:rsidRDefault="007B0D04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Prostor iz točke 1. ovog zak</w:t>
      </w:r>
      <w:r w:rsidR="00672BB5">
        <w:rPr>
          <w:rFonts w:ascii="Times New Roman" w:eastAsia="Times New Roman" w:hAnsi="Times New Roman" w:cs="Times New Roman"/>
          <w:sz w:val="24"/>
          <w:szCs w:val="24"/>
        </w:rPr>
        <w:t>ljučka, Udruga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2BB5">
        <w:rPr>
          <w:rFonts w:ascii="Times New Roman" w:eastAsia="Times New Roman" w:hAnsi="Times New Roman" w:cs="Times New Roman"/>
          <w:b/>
          <w:sz w:val="24"/>
          <w:szCs w:val="24"/>
        </w:rPr>
        <w:t>PLAVI GRAD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koristiti će bez naknade.</w:t>
      </w:r>
    </w:p>
    <w:p w14:paraId="400427EF" w14:textId="154AC0A1" w:rsidR="009D57DD" w:rsidRDefault="00672BB5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Udruga</w:t>
      </w:r>
      <w:r w:rsidR="007B0D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0D04">
        <w:rPr>
          <w:rFonts w:ascii="Times New Roman" w:eastAsia="Times New Roman" w:hAnsi="Times New Roman" w:cs="Times New Roman"/>
          <w:b/>
          <w:sz w:val="24"/>
          <w:szCs w:val="24"/>
        </w:rPr>
        <w:t>PLAVI GRAD</w:t>
      </w:r>
      <w:r w:rsidR="007B0D04">
        <w:rPr>
          <w:rFonts w:ascii="Times New Roman" w:eastAsia="Times New Roman" w:hAnsi="Times New Roman" w:cs="Times New Roman"/>
          <w:sz w:val="24"/>
          <w:szCs w:val="24"/>
        </w:rPr>
        <w:t xml:space="preserve"> obvezuje se postupati s pažnjom dobrog gospodara u korištenju prostora.</w:t>
      </w:r>
    </w:p>
    <w:p w14:paraId="7A7CC314" w14:textId="77777777" w:rsidR="009D57DD" w:rsidRDefault="007B0D04">
      <w:pPr>
        <w:numPr>
          <w:ilvl w:val="0"/>
          <w:numId w:val="3"/>
        </w:num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povremenom korištenju prostora iz točke 1. ovog zaključka, Gradski ured za mjesnu samoupravu, promet, civilnu zaštitu i sigurnost izdat će odobrenje o korištenju, a u skladu s ovim zaključkom.</w:t>
      </w:r>
    </w:p>
    <w:p w14:paraId="1F54CC81" w14:textId="77777777" w:rsidR="009D57DD" w:rsidRDefault="009D57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3363C9E" w14:textId="7EAEE06F" w:rsidR="009D57DD" w:rsidRDefault="007B0D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4. Prijedlog zaključka o izradi prometne studije u vezi izgradnje kružnog toka na križanju</w:t>
      </w:r>
      <w:r w:rsidR="009D0CF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Balokovićev</w:t>
      </w:r>
      <w:r w:rsidR="009D0CF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ulic</w:t>
      </w:r>
      <w:r w:rsidR="009D0CF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i Trg Ivana Meštrovića</w:t>
      </w:r>
    </w:p>
    <w:p w14:paraId="22C04561" w14:textId="77777777" w:rsidR="009D57DD" w:rsidRDefault="009D57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53254C2" w14:textId="77777777" w:rsidR="009D57DD" w:rsidRDefault="007B0D04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463FCDE0" w14:textId="77777777" w:rsidR="009D0CF4" w:rsidRDefault="009D0CF4">
      <w:pPr>
        <w:spacing w:after="11"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178E47" w14:textId="77777777" w:rsidR="009D57DD" w:rsidRDefault="007B0D04">
      <w:pPr>
        <w:spacing w:after="11" w:line="246" w:lineRule="auto"/>
        <w:ind w:left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54BA2B3C" w14:textId="77777777" w:rsidR="009D57DD" w:rsidRDefault="009D57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51976CA" w14:textId="77777777" w:rsidR="009D57DD" w:rsidRDefault="007B0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 raspravi sudjeluju: Barica Anić, Josip Barišić, Mila Petričević, Bruno Pintar, Boris Škoti i Gordana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proofErr w:type="spellEnd"/>
    </w:p>
    <w:p w14:paraId="3CEEDCA1" w14:textId="77777777" w:rsidR="009D57DD" w:rsidRDefault="007B0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292DDA3" w14:textId="77777777" w:rsidR="009D57DD" w:rsidRDefault="007B0D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474D8530" w14:textId="77777777" w:rsidR="009D57DD" w:rsidRDefault="009D57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FB6D84" w14:textId="77777777" w:rsidR="009D57DD" w:rsidRDefault="007B0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5FA503B8" w14:textId="77777777" w:rsidR="009D57DD" w:rsidRDefault="009D57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8C8E79" w14:textId="28222BFD" w:rsidR="009D57DD" w:rsidRDefault="007B0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izradi prometne studije u vezi izgradnje kružnog toka na križanju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Balokovićev</w:t>
      </w:r>
      <w:r w:rsidR="009D0CF4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ulic</w:t>
      </w:r>
      <w:r w:rsidR="009D0CF4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 Trg Ivana Meštrovića</w:t>
      </w:r>
    </w:p>
    <w:p w14:paraId="23428FA0" w14:textId="25CA4C6B" w:rsidR="009D57DD" w:rsidRDefault="007B0D04">
      <w:pPr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Vijeće Mjesnog odbora suglasno je da se Gradskom</w:t>
      </w:r>
      <w:r w:rsidR="0093763F">
        <w:rPr>
          <w:rFonts w:ascii="Times New Roman" w:eastAsia="Times New Roman" w:hAnsi="Times New Roman" w:cs="Times New Roman"/>
          <w:sz w:val="24"/>
          <w:szCs w:val="24"/>
        </w:rPr>
        <w:t xml:space="preserve"> uredu za obnovu, izgradnju, prostorno uređenje, graditeljstvo i komunalne poslove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pošalje zahtjev za izradu prometne studije o izgradnji kružnog toka na predmetnoj lokaciji (prema grafičkom prilogu).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263AFA73" wp14:editId="3FA6E153">
            <wp:extent cx="5524500" cy="3981450"/>
            <wp:effectExtent l="0" t="0" r="0" b="0"/>
            <wp:docPr id="3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3981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8CB488" w14:textId="77777777" w:rsidR="009D57DD" w:rsidRDefault="007B0D04">
      <w:pPr>
        <w:numPr>
          <w:ilvl w:val="0"/>
          <w:numId w:val="2"/>
        </w:num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6FF6A337" w14:textId="77777777" w:rsidR="009D57DD" w:rsidRDefault="009D57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3E05EB4" w14:textId="77777777" w:rsidR="009D57DD" w:rsidRDefault="009D57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19E049F" w14:textId="77777777" w:rsidR="009D57DD" w:rsidRDefault="007B0D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5. Pitanja, prijedlozi, obavijesti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14:paraId="16240A73" w14:textId="77777777" w:rsidR="009D57DD" w:rsidRDefault="009D57DD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B1AA93" w14:textId="77777777" w:rsidR="009D57DD" w:rsidRDefault="007B0D04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Budući da više nitko ne traži riječ, predsjednica konstatira da je dnevni red iscrpljen i zaključuje sjednicu u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sati.</w:t>
      </w:r>
    </w:p>
    <w:p w14:paraId="5DE9D092" w14:textId="77777777" w:rsidR="009D57DD" w:rsidRDefault="007B0D04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DF364F3" w14:textId="77777777" w:rsidR="009D57DD" w:rsidRDefault="007B0D04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     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2D74BE68" w14:textId="77777777" w:rsidR="009D57DD" w:rsidRDefault="007B0D04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potpredsjednik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 Mjesnog odbora Zapruđe    </w:t>
      </w:r>
    </w:p>
    <w:p w14:paraId="72B966A2" w14:textId="77777777" w:rsidR="009D57DD" w:rsidRDefault="007B0D04">
      <w:pPr>
        <w:spacing w:after="0" w:line="24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</w:p>
    <w:p w14:paraId="4DA3404C" w14:textId="32E7CCBE" w:rsidR="009D57DD" w:rsidRDefault="007B0D04">
      <w:pPr>
        <w:spacing w:after="11" w:line="246" w:lineRule="auto"/>
        <w:ind w:left="1134" w:right="5101" w:hanging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 024-08/24-003/717</w:t>
      </w:r>
    </w:p>
    <w:p w14:paraId="0AE68FBC" w14:textId="7CE033A3" w:rsidR="009D57DD" w:rsidRDefault="007B0D04">
      <w:pPr>
        <w:tabs>
          <w:tab w:val="left" w:pos="0"/>
        </w:tabs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 251- 13-11-9/006-24-2</w:t>
      </w:r>
    </w:p>
    <w:p w14:paraId="4A24D6E5" w14:textId="77777777" w:rsidR="009D57DD" w:rsidRDefault="007B0D04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27. ožujka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254E07E" w14:textId="77777777" w:rsidR="009D57DD" w:rsidRDefault="009D57DD">
      <w:pPr>
        <w:spacing w:after="11" w:line="246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34F853" w14:textId="77777777" w:rsidR="009D57DD" w:rsidRDefault="007B0D04">
      <w:pPr>
        <w:spacing w:after="0"/>
        <w:ind w:left="10" w:right="877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Predsjednica</w:t>
      </w:r>
    </w:p>
    <w:p w14:paraId="4427449F" w14:textId="77777777" w:rsidR="009D57DD" w:rsidRDefault="007B0D04">
      <w:pPr>
        <w:spacing w:after="298" w:line="256" w:lineRule="auto"/>
        <w:ind w:left="6514" w:right="3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Vijeća Mjesnog odbora Zapruđe</w:t>
      </w:r>
    </w:p>
    <w:p w14:paraId="1B2A1A8D" w14:textId="05344857" w:rsidR="00A11BBA" w:rsidRDefault="007B0D04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Gordana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Žarković</w:t>
      </w:r>
      <w:proofErr w:type="spellEnd"/>
    </w:p>
    <w:p w14:paraId="41C7D499" w14:textId="2A33C4C1" w:rsidR="00311C5C" w:rsidRDefault="00311C5C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0FEB6B" w14:textId="40C73067" w:rsidR="00311C5C" w:rsidRDefault="00311C5C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2475" w:type="dxa"/>
        <w:tblLook w:val="04A0" w:firstRow="1" w:lastRow="0" w:firstColumn="1" w:lastColumn="0" w:noHBand="0" w:noVBand="1"/>
      </w:tblPr>
      <w:tblGrid>
        <w:gridCol w:w="588"/>
        <w:gridCol w:w="3240"/>
        <w:gridCol w:w="1275"/>
        <w:gridCol w:w="1276"/>
        <w:gridCol w:w="1418"/>
        <w:gridCol w:w="4012"/>
        <w:gridCol w:w="222"/>
        <w:gridCol w:w="222"/>
        <w:gridCol w:w="222"/>
      </w:tblGrid>
      <w:tr w:rsidR="00311C5C" w:rsidRPr="00311C5C" w14:paraId="10FDF0F4" w14:textId="77777777" w:rsidTr="00311C5C">
        <w:trPr>
          <w:trHeight w:val="300"/>
        </w:trPr>
        <w:tc>
          <w:tcPr>
            <w:tcW w:w="1247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EA433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11C5C">
              <w:rPr>
                <w:rFonts w:eastAsia="Times New Roman"/>
                <w:b/>
                <w:bCs/>
                <w:color w:val="000000"/>
              </w:rPr>
              <w:lastRenderedPageBreak/>
              <w:t xml:space="preserve">Izvješće o glasovanju na 34. sjednici Vijeća Mjesnog odbora </w:t>
            </w:r>
            <w:proofErr w:type="spellStart"/>
            <w:r w:rsidRPr="00311C5C">
              <w:rPr>
                <w:rFonts w:eastAsia="Times New Roman"/>
                <w:b/>
                <w:bCs/>
                <w:color w:val="000000"/>
              </w:rPr>
              <w:t>Zapruđe</w:t>
            </w:r>
            <w:proofErr w:type="spellEnd"/>
            <w:r w:rsidRPr="00311C5C">
              <w:rPr>
                <w:rFonts w:eastAsia="Times New Roman"/>
                <w:b/>
                <w:bCs/>
                <w:color w:val="000000"/>
              </w:rPr>
              <w:t xml:space="preserve"> dana 27.03.2024.</w:t>
            </w:r>
          </w:p>
        </w:tc>
      </w:tr>
      <w:tr w:rsidR="00311C5C" w:rsidRPr="00311C5C" w14:paraId="31201242" w14:textId="77777777" w:rsidTr="00F57D9B">
        <w:trPr>
          <w:trHeight w:val="30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6B7F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E372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4D13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C8BC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D7CC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7E8E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3F870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94EA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9FA3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1C5C" w:rsidRPr="00311C5C" w14:paraId="6307DF71" w14:textId="77777777" w:rsidTr="00F57D9B">
        <w:trPr>
          <w:trHeight w:val="30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4EA3" w14:textId="77777777" w:rsidR="00311C5C" w:rsidRPr="00311C5C" w:rsidRDefault="00311C5C" w:rsidP="00311C5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br.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0FA82D5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11C5C">
              <w:rPr>
                <w:rFonts w:eastAsia="Times New Roman"/>
                <w:b/>
                <w:bCs/>
                <w:color w:val="000000"/>
              </w:rPr>
              <w:t>Članovi Vijeća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579E106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11C5C">
              <w:rPr>
                <w:rFonts w:eastAsia="Times New Roman"/>
                <w:b/>
                <w:bCs/>
                <w:color w:val="000000"/>
              </w:rPr>
              <w:t>Točka 1.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FBA6D22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11C5C">
              <w:rPr>
                <w:rFonts w:eastAsia="Times New Roman"/>
                <w:b/>
                <w:bCs/>
                <w:color w:val="000000"/>
              </w:rPr>
              <w:t>Točka 2.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DF9A168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11C5C">
              <w:rPr>
                <w:rFonts w:eastAsia="Times New Roman"/>
                <w:b/>
                <w:bCs/>
                <w:color w:val="000000"/>
              </w:rPr>
              <w:t>Točka 3.</w:t>
            </w:r>
          </w:p>
        </w:tc>
        <w:tc>
          <w:tcPr>
            <w:tcW w:w="4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CB1F217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311C5C">
              <w:rPr>
                <w:rFonts w:eastAsia="Times New Roman"/>
                <w:b/>
                <w:bCs/>
                <w:color w:val="000000"/>
              </w:rPr>
              <w:t>Točka 4.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137FE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EABB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F182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1C5C" w:rsidRPr="00311C5C" w14:paraId="7B87FB97" w14:textId="77777777" w:rsidTr="00F57D9B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3DC60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1F0C" w14:textId="77777777" w:rsidR="00311C5C" w:rsidRPr="00311C5C" w:rsidRDefault="00311C5C" w:rsidP="00311C5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Barica Anić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F6D7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43AA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9504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A67F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537D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DE31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DA56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1C5C" w:rsidRPr="00311C5C" w14:paraId="31A93F46" w14:textId="77777777" w:rsidTr="00F57D9B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D4B4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D92D" w14:textId="77777777" w:rsidR="00311C5C" w:rsidRPr="00311C5C" w:rsidRDefault="00311C5C" w:rsidP="00311C5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Josip Barišić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80BF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DA5B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AD07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DA275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5632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8106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9A40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1C5C" w:rsidRPr="00311C5C" w14:paraId="18F39356" w14:textId="77777777" w:rsidTr="00F57D9B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38D8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A9D32" w14:textId="77777777" w:rsidR="00311C5C" w:rsidRPr="00311C5C" w:rsidRDefault="00311C5C" w:rsidP="00311C5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Boriš Škoti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6221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5319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A805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9BAA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860D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6A87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93A9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1C5C" w:rsidRPr="00311C5C" w14:paraId="31CB49DA" w14:textId="77777777" w:rsidTr="00F57D9B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1505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4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B454B" w14:textId="77777777" w:rsidR="00311C5C" w:rsidRPr="00311C5C" w:rsidRDefault="00311C5C" w:rsidP="00311C5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 xml:space="preserve">Tomislav </w:t>
            </w:r>
            <w:proofErr w:type="spellStart"/>
            <w:r w:rsidRPr="00311C5C">
              <w:rPr>
                <w:rFonts w:eastAsia="Times New Roman"/>
                <w:color w:val="000000"/>
              </w:rPr>
              <w:t>Lopandić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3E56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5F40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1DBF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2033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70916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728D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51BB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1C5C" w:rsidRPr="00311C5C" w14:paraId="69A32ACE" w14:textId="77777777" w:rsidTr="00F57D9B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FEA5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5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1E099" w14:textId="77777777" w:rsidR="00311C5C" w:rsidRPr="00311C5C" w:rsidRDefault="00311C5C" w:rsidP="00311C5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Mila Petričević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3390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D6F5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3EF6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218F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B3BA5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C1AD5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E3AD1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1C5C" w:rsidRPr="00311C5C" w14:paraId="357D6CEA" w14:textId="77777777" w:rsidTr="00F57D9B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1A98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6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196D" w14:textId="77777777" w:rsidR="00311C5C" w:rsidRPr="00311C5C" w:rsidRDefault="00311C5C" w:rsidP="00311C5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Bruno Pintar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4D21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BF5B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F421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6962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B4CE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D4BBB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1960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1C5C" w:rsidRPr="00311C5C" w14:paraId="2D11D021" w14:textId="77777777" w:rsidTr="00F57D9B">
        <w:trPr>
          <w:trHeight w:val="30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1C35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7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F6DE" w14:textId="77777777" w:rsidR="00311C5C" w:rsidRPr="00311C5C" w:rsidRDefault="00311C5C" w:rsidP="00311C5C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 xml:space="preserve">Gordana </w:t>
            </w:r>
            <w:proofErr w:type="spellStart"/>
            <w:r w:rsidRPr="00311C5C">
              <w:rPr>
                <w:rFonts w:eastAsia="Times New Roman"/>
                <w:color w:val="000000"/>
              </w:rPr>
              <w:t>Žarković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85C7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090B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5DE77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4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2B30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311C5C">
              <w:rPr>
                <w:rFonts w:eastAsia="Times New Roman"/>
                <w:color w:val="000000"/>
              </w:rPr>
              <w:t>+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8D82" w14:textId="77777777" w:rsidR="00311C5C" w:rsidRPr="00311C5C" w:rsidRDefault="00311C5C" w:rsidP="00311C5C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6920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BD39C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1C5C" w:rsidRPr="00311C5C" w14:paraId="56477924" w14:textId="77777777" w:rsidTr="00F57D9B">
        <w:trPr>
          <w:trHeight w:val="30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4E45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5D18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54C1E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F20A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34CFD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D5A35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63FE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DEB8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EEB58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1C5C" w:rsidRPr="00311C5C" w14:paraId="1437F043" w14:textId="77777777" w:rsidTr="00F57D9B">
        <w:trPr>
          <w:trHeight w:val="30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42AE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DD690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D4BD9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38F49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B9FD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E9EA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8906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B546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0F48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1C5C" w:rsidRPr="00311C5C" w14:paraId="62959A2F" w14:textId="77777777" w:rsidTr="00F57D9B">
        <w:trPr>
          <w:trHeight w:val="30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8E92C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61B9F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660C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B88B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D92B2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AD93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CC45B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BCBD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64CA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1C5C" w:rsidRPr="00311C5C" w14:paraId="154F3FE3" w14:textId="77777777" w:rsidTr="00F57D9B">
        <w:trPr>
          <w:trHeight w:val="30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E035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10A5" w14:textId="77777777" w:rsidR="00311C5C" w:rsidRPr="00311C5C" w:rsidRDefault="00311C5C" w:rsidP="00311C5C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11C5C">
              <w:rPr>
                <w:rFonts w:eastAsia="Times New Roman"/>
                <w:b/>
                <w:bCs/>
                <w:color w:val="000000"/>
              </w:rPr>
              <w:t>*  ZA=  +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570B" w14:textId="77777777" w:rsidR="00311C5C" w:rsidRPr="00311C5C" w:rsidRDefault="00311C5C" w:rsidP="00311C5C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51751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C3B7E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2C09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3840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3C711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AC86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1C5C" w:rsidRPr="00311C5C" w14:paraId="3DF5EBB5" w14:textId="77777777" w:rsidTr="00F57D9B">
        <w:trPr>
          <w:trHeight w:val="30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AB94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D0484" w14:textId="77777777" w:rsidR="00311C5C" w:rsidRPr="00311C5C" w:rsidRDefault="00311C5C" w:rsidP="00311C5C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11C5C">
              <w:rPr>
                <w:rFonts w:eastAsia="Times New Roman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F4D2" w14:textId="77777777" w:rsidR="00311C5C" w:rsidRPr="00311C5C" w:rsidRDefault="00311C5C" w:rsidP="00311C5C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1752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68885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2718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86FDA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D782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83D9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1C5C" w:rsidRPr="00311C5C" w14:paraId="2E3ED4B9" w14:textId="77777777" w:rsidTr="00F57D9B">
        <w:trPr>
          <w:trHeight w:val="30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04A5C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16976" w14:textId="77777777" w:rsidR="00311C5C" w:rsidRPr="00311C5C" w:rsidRDefault="00311C5C" w:rsidP="00311C5C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11C5C">
              <w:rPr>
                <w:rFonts w:eastAsia="Times New Roman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7BCFF" w14:textId="77777777" w:rsidR="00311C5C" w:rsidRPr="00311C5C" w:rsidRDefault="00311C5C" w:rsidP="00311C5C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A301E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4D28D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5B64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4E1F2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D9DC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7156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1C5C" w:rsidRPr="00311C5C" w14:paraId="5A55E470" w14:textId="77777777" w:rsidTr="00F57D9B">
        <w:trPr>
          <w:trHeight w:val="30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86F0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74D6" w14:textId="77777777" w:rsidR="00311C5C" w:rsidRPr="00311C5C" w:rsidRDefault="00311C5C" w:rsidP="00311C5C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 w:rsidRPr="00311C5C">
              <w:rPr>
                <w:rFonts w:eastAsia="Times New Roman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B12CE" w14:textId="77777777" w:rsidR="00311C5C" w:rsidRPr="00311C5C" w:rsidRDefault="00311C5C" w:rsidP="00311C5C">
            <w:pPr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333E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932A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6A3B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2736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E0AEC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1C5C" w:rsidRPr="00311C5C" w14:paraId="665E5263" w14:textId="77777777" w:rsidTr="00F57D9B">
        <w:trPr>
          <w:trHeight w:val="30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7B53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CE270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C0DF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F1136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43B87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8E13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33530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3473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FA97" w14:textId="77777777" w:rsidR="00311C5C" w:rsidRPr="00311C5C" w:rsidRDefault="00311C5C" w:rsidP="00311C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498B2AA" w14:textId="77777777" w:rsidR="00311C5C" w:rsidRDefault="00311C5C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4C8ECC" w14:textId="7D73EE94" w:rsidR="00EF7590" w:rsidRDefault="00EF7590">
      <w:pPr>
        <w:spacing w:after="0"/>
        <w:ind w:left="10" w:right="671" w:hanging="10"/>
        <w:jc w:val="right"/>
      </w:pPr>
    </w:p>
    <w:sectPr w:rsidR="00EF7590">
      <w:pgSz w:w="11906" w:h="16838"/>
      <w:pgMar w:top="992" w:right="851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131C4"/>
    <w:multiLevelType w:val="multilevel"/>
    <w:tmpl w:val="BC0CB61E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D125114"/>
    <w:multiLevelType w:val="multilevel"/>
    <w:tmpl w:val="6D8E6478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F35477A"/>
    <w:multiLevelType w:val="multilevel"/>
    <w:tmpl w:val="9438A9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1E3103C"/>
    <w:multiLevelType w:val="multilevel"/>
    <w:tmpl w:val="09EC2364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2064264"/>
    <w:multiLevelType w:val="multilevel"/>
    <w:tmpl w:val="5B9E2A8E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21E2F8E"/>
    <w:multiLevelType w:val="multilevel"/>
    <w:tmpl w:val="498003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7DD"/>
    <w:rsid w:val="002F4F0E"/>
    <w:rsid w:val="00311C5C"/>
    <w:rsid w:val="00672BB5"/>
    <w:rsid w:val="00710B21"/>
    <w:rsid w:val="007B0D04"/>
    <w:rsid w:val="00800A14"/>
    <w:rsid w:val="0093763F"/>
    <w:rsid w:val="009D0CF4"/>
    <w:rsid w:val="009D57DD"/>
    <w:rsid w:val="00A11BBA"/>
    <w:rsid w:val="00EF7590"/>
    <w:rsid w:val="00F57D9B"/>
    <w:rsid w:val="00F8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2E0A8"/>
  <w15:docId w15:val="{178CE7D3-54B3-430F-B57E-2FF87AF3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EF6"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Odlomakpopisa">
    <w:name w:val="List Paragraph"/>
    <w:basedOn w:val="Normal"/>
    <w:uiPriority w:val="34"/>
    <w:qFormat/>
    <w:rsid w:val="008B0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TOiYpXRwAAzi9Hy5gGamWwjprg==">CgMxLjAyCWguMWZvYjl0ZTIJaC4zMGowemxsMghoLmdqZGd4czIOaC41NGl5eHFxZ2Y2bno4AHIhMUVSaVhDLVNxV1prckd6cWxxQkE2QmJOSHJPcUg3Q0RQ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</dc:creator>
  <cp:lastModifiedBy>Anita Martinić</cp:lastModifiedBy>
  <cp:revision>11</cp:revision>
  <dcterms:created xsi:type="dcterms:W3CDTF">2024-04-01T17:37:00Z</dcterms:created>
  <dcterms:modified xsi:type="dcterms:W3CDTF">2024-04-08T09:08:00Z</dcterms:modified>
</cp:coreProperties>
</file>