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D2C21" w14:textId="77777777" w:rsidR="00F440DA" w:rsidRPr="00311055" w:rsidRDefault="00311055" w:rsidP="00EC1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05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F440DA" w:rsidRPr="00311055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1DB2D7DD" w14:textId="77777777" w:rsidR="00311055" w:rsidRPr="00311055" w:rsidRDefault="00311055" w:rsidP="00EC1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055">
        <w:rPr>
          <w:rFonts w:ascii="Times New Roman" w:hAnsi="Times New Roman" w:cs="Times New Roman"/>
          <w:b/>
          <w:sz w:val="24"/>
          <w:szCs w:val="24"/>
        </w:rPr>
        <w:t xml:space="preserve">                    36. sjednice Vijeća Mjesnog odbora Gračani, održane u četvrtak,</w:t>
      </w:r>
    </w:p>
    <w:p w14:paraId="71100616" w14:textId="2EF530A0" w:rsidR="00F440DA" w:rsidRPr="00311055" w:rsidRDefault="00311055" w:rsidP="00EC1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05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16. svibnja </w:t>
      </w:r>
      <w:r w:rsidR="00EC1D76">
        <w:rPr>
          <w:rFonts w:ascii="Times New Roman" w:hAnsi="Times New Roman" w:cs="Times New Roman"/>
          <w:b/>
          <w:sz w:val="24"/>
          <w:szCs w:val="24"/>
        </w:rPr>
        <w:t>20</w:t>
      </w:r>
      <w:r w:rsidRPr="00311055">
        <w:rPr>
          <w:rFonts w:ascii="Times New Roman" w:hAnsi="Times New Roman" w:cs="Times New Roman"/>
          <w:b/>
          <w:sz w:val="24"/>
          <w:szCs w:val="24"/>
        </w:rPr>
        <w:t>24</w:t>
      </w:r>
      <w:r w:rsidR="00EC1D76">
        <w:rPr>
          <w:rFonts w:ascii="Times New Roman" w:hAnsi="Times New Roman" w:cs="Times New Roman"/>
          <w:b/>
          <w:sz w:val="24"/>
          <w:szCs w:val="24"/>
        </w:rPr>
        <w:t>.</w:t>
      </w:r>
      <w:r w:rsidRPr="00311055">
        <w:rPr>
          <w:rFonts w:ascii="Times New Roman" w:hAnsi="Times New Roman" w:cs="Times New Roman"/>
          <w:b/>
          <w:sz w:val="24"/>
          <w:szCs w:val="24"/>
        </w:rPr>
        <w:t xml:space="preserve"> u objektu MO Gračani, Isce 15</w:t>
      </w:r>
    </w:p>
    <w:p w14:paraId="0EC65ACE" w14:textId="77777777" w:rsidR="00311055" w:rsidRPr="00311055" w:rsidRDefault="00311055" w:rsidP="00EC1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05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s početkom u 18:00 sati</w:t>
      </w:r>
    </w:p>
    <w:p w14:paraId="6A963805" w14:textId="77777777" w:rsidR="00F440DA" w:rsidRPr="00F440DA" w:rsidRDefault="00F440DA" w:rsidP="00EC1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F017F2" w14:textId="77777777" w:rsidR="00311055" w:rsidRPr="00311055" w:rsidRDefault="00311055" w:rsidP="00EC1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055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14:paraId="58D3699E" w14:textId="77777777" w:rsidR="00311055" w:rsidRDefault="00311055" w:rsidP="00EC1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0DA">
        <w:rPr>
          <w:rFonts w:ascii="Times New Roman" w:hAnsi="Times New Roman" w:cs="Times New Roman"/>
          <w:sz w:val="24"/>
          <w:szCs w:val="24"/>
        </w:rPr>
        <w:t>Mirjana Štengl, Mirna Varga, Tomislav Čegelj, Zdenka Novak,</w:t>
      </w:r>
      <w:r>
        <w:rPr>
          <w:rFonts w:ascii="Times New Roman" w:hAnsi="Times New Roman" w:cs="Times New Roman"/>
          <w:sz w:val="24"/>
          <w:szCs w:val="24"/>
        </w:rPr>
        <w:t xml:space="preserve"> Mladen Sabljić,</w:t>
      </w:r>
      <w:r w:rsidRPr="00F440DA">
        <w:rPr>
          <w:rFonts w:ascii="Times New Roman" w:hAnsi="Times New Roman" w:cs="Times New Roman"/>
          <w:sz w:val="24"/>
          <w:szCs w:val="24"/>
        </w:rPr>
        <w:t xml:space="preserve"> Ines Udodovsky</w:t>
      </w:r>
    </w:p>
    <w:p w14:paraId="22612632" w14:textId="77777777" w:rsidR="00EC1D76" w:rsidRPr="00F440DA" w:rsidRDefault="00EC1D76" w:rsidP="00EC1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87AFE9" w14:textId="77777777" w:rsidR="00311055" w:rsidRDefault="00311055" w:rsidP="00EC1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055">
        <w:rPr>
          <w:rFonts w:ascii="Times New Roman" w:hAnsi="Times New Roman" w:cs="Times New Roman"/>
          <w:b/>
          <w:sz w:val="24"/>
          <w:szCs w:val="24"/>
        </w:rPr>
        <w:t>ODSUTAN VIJEĆNIK :</w:t>
      </w:r>
      <w:r w:rsidRPr="00F44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Luka Perić</w:t>
      </w:r>
    </w:p>
    <w:p w14:paraId="06DE9129" w14:textId="77777777" w:rsidR="00EC1D76" w:rsidRPr="00F440DA" w:rsidRDefault="00EC1D76" w:rsidP="00EC1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744B80" w14:textId="77777777" w:rsidR="00311055" w:rsidRDefault="00311055" w:rsidP="00EC1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055">
        <w:rPr>
          <w:rFonts w:ascii="Times New Roman" w:hAnsi="Times New Roman" w:cs="Times New Roman"/>
          <w:b/>
          <w:sz w:val="24"/>
          <w:szCs w:val="24"/>
        </w:rPr>
        <w:t>PREDSJEDAVA :</w:t>
      </w:r>
      <w:r w:rsidRPr="00F440DA">
        <w:rPr>
          <w:rFonts w:ascii="Times New Roman" w:hAnsi="Times New Roman" w:cs="Times New Roman"/>
          <w:sz w:val="24"/>
          <w:szCs w:val="24"/>
        </w:rPr>
        <w:t xml:space="preserve"> Mirjana Štengl</w:t>
      </w:r>
    </w:p>
    <w:p w14:paraId="231DD02F" w14:textId="77777777" w:rsidR="00EC1D76" w:rsidRPr="00F440DA" w:rsidRDefault="00EC1D76" w:rsidP="00EC1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811669" w14:textId="77777777" w:rsidR="00311055" w:rsidRDefault="00311055" w:rsidP="00EC1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055">
        <w:rPr>
          <w:rFonts w:ascii="Times New Roman" w:hAnsi="Times New Roman" w:cs="Times New Roman"/>
          <w:b/>
          <w:sz w:val="24"/>
          <w:szCs w:val="24"/>
        </w:rPr>
        <w:t>ZAPISNIK VODI :</w:t>
      </w:r>
      <w:r w:rsidRPr="00F440DA">
        <w:rPr>
          <w:rFonts w:ascii="Times New Roman" w:hAnsi="Times New Roman" w:cs="Times New Roman"/>
          <w:sz w:val="24"/>
          <w:szCs w:val="24"/>
        </w:rPr>
        <w:t xml:space="preserve"> Ines Udodovsky</w:t>
      </w:r>
    </w:p>
    <w:p w14:paraId="278265FA" w14:textId="77777777" w:rsidR="00EC1D76" w:rsidRPr="00F440DA" w:rsidRDefault="00EC1D76" w:rsidP="00EC1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459ABB" w14:textId="77777777" w:rsidR="00633339" w:rsidRPr="00F440DA" w:rsidRDefault="00311055" w:rsidP="00EC1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0DA">
        <w:rPr>
          <w:rFonts w:ascii="Times New Roman" w:hAnsi="Times New Roman" w:cs="Times New Roman"/>
          <w:sz w:val="24"/>
          <w:szCs w:val="24"/>
        </w:rPr>
        <w:t>Predsjednica konstatira da je prisutan dovoljan broj članova Vijeća MO te da Vijeće može</w:t>
      </w:r>
      <w:r w:rsidR="00633339" w:rsidRPr="00633339">
        <w:rPr>
          <w:rFonts w:ascii="Times New Roman" w:hAnsi="Times New Roman" w:cs="Times New Roman"/>
          <w:sz w:val="24"/>
          <w:szCs w:val="24"/>
        </w:rPr>
        <w:t xml:space="preserve"> </w:t>
      </w:r>
      <w:r w:rsidR="00633339" w:rsidRPr="00F440DA">
        <w:rPr>
          <w:rFonts w:ascii="Times New Roman" w:hAnsi="Times New Roman" w:cs="Times New Roman"/>
          <w:sz w:val="24"/>
          <w:szCs w:val="24"/>
        </w:rPr>
        <w:t>pravovaljano odlučivati, otvara 3</w:t>
      </w:r>
      <w:r w:rsidR="00633339">
        <w:rPr>
          <w:rFonts w:ascii="Times New Roman" w:hAnsi="Times New Roman" w:cs="Times New Roman"/>
          <w:sz w:val="24"/>
          <w:szCs w:val="24"/>
        </w:rPr>
        <w:t>6</w:t>
      </w:r>
      <w:r w:rsidR="00633339" w:rsidRPr="00F440DA">
        <w:rPr>
          <w:rFonts w:ascii="Times New Roman" w:hAnsi="Times New Roman" w:cs="Times New Roman"/>
          <w:sz w:val="24"/>
          <w:szCs w:val="24"/>
        </w:rPr>
        <w:t>. sjednicu Vijeća Mjesnog odbora Gračani te konstatira da</w:t>
      </w:r>
      <w:r w:rsidR="00633339" w:rsidRPr="00633339">
        <w:rPr>
          <w:rFonts w:ascii="Times New Roman" w:hAnsi="Times New Roman" w:cs="Times New Roman"/>
          <w:sz w:val="24"/>
          <w:szCs w:val="24"/>
        </w:rPr>
        <w:t xml:space="preserve"> </w:t>
      </w:r>
      <w:r w:rsidR="00633339" w:rsidRPr="00F440DA">
        <w:rPr>
          <w:rFonts w:ascii="Times New Roman" w:hAnsi="Times New Roman" w:cs="Times New Roman"/>
          <w:sz w:val="24"/>
          <w:szCs w:val="24"/>
        </w:rPr>
        <w:t>je zapisnik 3</w:t>
      </w:r>
      <w:r w:rsidR="00633339">
        <w:rPr>
          <w:rFonts w:ascii="Times New Roman" w:hAnsi="Times New Roman" w:cs="Times New Roman"/>
          <w:sz w:val="24"/>
          <w:szCs w:val="24"/>
        </w:rPr>
        <w:t>5</w:t>
      </w:r>
      <w:r w:rsidR="00633339" w:rsidRPr="00F440DA">
        <w:rPr>
          <w:rFonts w:ascii="Times New Roman" w:hAnsi="Times New Roman" w:cs="Times New Roman"/>
          <w:sz w:val="24"/>
          <w:szCs w:val="24"/>
        </w:rPr>
        <w:t>. sjednice vijeća jednoglasno usvojen</w:t>
      </w:r>
      <w:r w:rsidR="00633339">
        <w:rPr>
          <w:rFonts w:ascii="Times New Roman" w:hAnsi="Times New Roman" w:cs="Times New Roman"/>
          <w:sz w:val="24"/>
          <w:szCs w:val="24"/>
        </w:rPr>
        <w:t>.</w:t>
      </w:r>
    </w:p>
    <w:p w14:paraId="594DB094" w14:textId="77777777" w:rsidR="00633339" w:rsidRPr="00F440DA" w:rsidRDefault="00633339" w:rsidP="00EC1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C03E5" w14:textId="77777777" w:rsidR="002A0C04" w:rsidRDefault="00311055" w:rsidP="00EC1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D76">
        <w:rPr>
          <w:rFonts w:ascii="Times New Roman" w:hAnsi="Times New Roman" w:cs="Times New Roman"/>
          <w:sz w:val="24"/>
          <w:szCs w:val="24"/>
        </w:rPr>
        <w:t>Prije početka sjednice, predsjednica predlaže dopunu dnevnog reda, pa se tako</w:t>
      </w:r>
      <w:r w:rsidR="002A0C04" w:rsidRPr="00EC1D76">
        <w:rPr>
          <w:rFonts w:ascii="Times New Roman" w:hAnsi="Times New Roman" w:cs="Times New Roman"/>
          <w:sz w:val="24"/>
          <w:szCs w:val="24"/>
        </w:rPr>
        <w:t xml:space="preserve"> dopunjuje druga točka dnevnog reda sa zahtjevom postaji prometne policije da se postavi znak ograničenja brzine kod Gračanskih stuba, a pod treću točku tekuće problematike uvrštava se dopuna o regulaciji prometa u ulici Bliznec, što je jednoglasno prihvaćeno.</w:t>
      </w:r>
    </w:p>
    <w:p w14:paraId="392EDB6D" w14:textId="77777777" w:rsidR="00EC1D76" w:rsidRPr="00EC1D76" w:rsidRDefault="00EC1D76" w:rsidP="00EC1D76">
      <w:pPr>
        <w:spacing w:after="0" w:line="240" w:lineRule="auto"/>
        <w:jc w:val="both"/>
      </w:pPr>
    </w:p>
    <w:p w14:paraId="74AE31C5" w14:textId="77777777" w:rsidR="002A0C04" w:rsidRPr="00EC1D76" w:rsidRDefault="002A0C04" w:rsidP="00EC1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B83AA4" w14:textId="77777777" w:rsidR="00311055" w:rsidRPr="002A0C04" w:rsidRDefault="00311055" w:rsidP="00EC1D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04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0BAE8AF6" w14:textId="77777777" w:rsidR="00633339" w:rsidRDefault="00633339" w:rsidP="00EC1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15A9A0" w14:textId="77777777" w:rsidR="00311055" w:rsidRPr="00EC1D76" w:rsidRDefault="00311055" w:rsidP="00EC1D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D76">
        <w:rPr>
          <w:rFonts w:ascii="Times New Roman" w:hAnsi="Times New Roman" w:cs="Times New Roman"/>
          <w:bCs/>
          <w:sz w:val="24"/>
          <w:szCs w:val="24"/>
        </w:rPr>
        <w:t>1. Zahtjev ZET-u da se u zoni radova osiguraju nadstrešnice i klupe za građane</w:t>
      </w:r>
    </w:p>
    <w:p w14:paraId="54194A0C" w14:textId="77777777" w:rsidR="002A0C04" w:rsidRPr="00EC1D76" w:rsidRDefault="00311055" w:rsidP="00EC1D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D76">
        <w:rPr>
          <w:rFonts w:ascii="Times New Roman" w:hAnsi="Times New Roman" w:cs="Times New Roman"/>
          <w:bCs/>
          <w:sz w:val="24"/>
          <w:szCs w:val="24"/>
        </w:rPr>
        <w:t>2. Zahtjev ZET-u da vozače na liniji Mihaljevac - Gračansko Dolje upozori na</w:t>
      </w:r>
      <w:r w:rsidR="002A0C04" w:rsidRPr="00EC1D76">
        <w:rPr>
          <w:rFonts w:ascii="Times New Roman" w:hAnsi="Times New Roman" w:cs="Times New Roman"/>
          <w:bCs/>
          <w:sz w:val="24"/>
          <w:szCs w:val="24"/>
        </w:rPr>
        <w:t xml:space="preserve"> dozvoljenu brzinu i da se postavi službena tabla ograničenja brzine na prvi tramvajski stup kod Gračanskih stuba</w:t>
      </w:r>
    </w:p>
    <w:p w14:paraId="06AFF0E2" w14:textId="508F010F" w:rsidR="00261BA9" w:rsidRPr="00EC1D76" w:rsidRDefault="00633339" w:rsidP="00EC1D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D76">
        <w:rPr>
          <w:rFonts w:ascii="Times New Roman" w:hAnsi="Times New Roman" w:cs="Times New Roman"/>
          <w:bCs/>
          <w:sz w:val="24"/>
          <w:szCs w:val="24"/>
        </w:rPr>
        <w:t>3. Tekuća problematika</w:t>
      </w:r>
      <w:r w:rsidR="00261BA9" w:rsidRPr="00EC1D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37BB" w:rsidRPr="00EC1D76">
        <w:rPr>
          <w:rFonts w:ascii="Times New Roman" w:hAnsi="Times New Roman" w:cs="Times New Roman"/>
          <w:bCs/>
          <w:sz w:val="24"/>
          <w:szCs w:val="24"/>
        </w:rPr>
        <w:t>- regulacija prometa u ulici Bliznec</w:t>
      </w:r>
    </w:p>
    <w:p w14:paraId="26B8BEA8" w14:textId="77777777" w:rsidR="00633339" w:rsidRPr="00EC1D76" w:rsidRDefault="00633339" w:rsidP="00EC1D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D76">
        <w:rPr>
          <w:rFonts w:ascii="Times New Roman" w:hAnsi="Times New Roman" w:cs="Times New Roman"/>
          <w:bCs/>
          <w:sz w:val="24"/>
          <w:szCs w:val="24"/>
        </w:rPr>
        <w:t>4. Pitanja, prijedlozi i obavijesti</w:t>
      </w:r>
    </w:p>
    <w:p w14:paraId="1877017C" w14:textId="77777777" w:rsidR="00633339" w:rsidRDefault="00633339" w:rsidP="00EC1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3A5071" w14:textId="77777777" w:rsidR="00EC1D76" w:rsidRDefault="00EC1D76" w:rsidP="00EC1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80AC58" w14:textId="77777777" w:rsidR="00633339" w:rsidRDefault="00633339" w:rsidP="00EC1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339">
        <w:rPr>
          <w:rFonts w:ascii="Times New Roman" w:hAnsi="Times New Roman" w:cs="Times New Roman"/>
          <w:b/>
          <w:sz w:val="24"/>
          <w:szCs w:val="24"/>
        </w:rPr>
        <w:t xml:space="preserve">Ad 1 </w:t>
      </w:r>
      <w:r w:rsidRPr="002A0C04">
        <w:rPr>
          <w:rFonts w:ascii="Times New Roman" w:hAnsi="Times New Roman" w:cs="Times New Roman"/>
          <w:b/>
          <w:sz w:val="24"/>
          <w:szCs w:val="24"/>
        </w:rPr>
        <w:t>Zahtjev ZET-u da se u zoni radova osiguraju nadstrešnice i klupe za građane</w:t>
      </w:r>
      <w:r w:rsidRPr="006333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95653A" w14:textId="77777777" w:rsidR="00EC1D76" w:rsidRDefault="00EC1D76" w:rsidP="00EC1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06B95" w14:textId="77777777" w:rsidR="00633339" w:rsidRPr="00EC1D76" w:rsidRDefault="00633339" w:rsidP="00EC1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D76">
        <w:rPr>
          <w:rFonts w:ascii="Times New Roman" w:hAnsi="Times New Roman" w:cs="Times New Roman"/>
          <w:sz w:val="24"/>
          <w:szCs w:val="24"/>
        </w:rPr>
        <w:t>Predsjednica govori o početku radova na okretištu Mihaljevac i o eventualnom postavljanju klupica na novo određenim autobusnim stanicama. Ima informaciju da je ovo samo privremeno rješenje jer bi trebali radovi trajati 6 mjeseci. Prema tome, čini se da ne postoji namjera da se postave klupice na privremena stajališta autobusa. Predsjednica navodi da je problematično što nema klupica i pokazuje fotografiju koja je snimana u doba dana kada je velika fluktuacija ljudi na stanici te navodi da je potrebno povesti računa o starijim osobama, osobama s invaliditetom, trudnicama i slično, kojima je teško stajati autobus. Predsjednica predlaže da donesemo zaključak da se relevantnim službama uputi molba da postave klupe (npr. one koje su izmjestili sa redovnih stajališta)</w:t>
      </w:r>
      <w:r w:rsidR="00261BA9" w:rsidRPr="00EC1D76">
        <w:rPr>
          <w:rFonts w:ascii="Times New Roman" w:hAnsi="Times New Roman" w:cs="Times New Roman"/>
          <w:sz w:val="24"/>
          <w:szCs w:val="24"/>
        </w:rPr>
        <w:t>,</w:t>
      </w:r>
      <w:r w:rsidRPr="00EC1D76">
        <w:rPr>
          <w:rFonts w:ascii="Times New Roman" w:hAnsi="Times New Roman" w:cs="Times New Roman"/>
          <w:sz w:val="24"/>
          <w:szCs w:val="24"/>
        </w:rPr>
        <w:t xml:space="preserve"> </w:t>
      </w:r>
      <w:r w:rsidR="00261BA9" w:rsidRPr="00EC1D76">
        <w:rPr>
          <w:rFonts w:ascii="Times New Roman" w:hAnsi="Times New Roman" w:cs="Times New Roman"/>
          <w:sz w:val="24"/>
          <w:szCs w:val="24"/>
        </w:rPr>
        <w:t>te ukoliko je moguće i nadstrešnice</w:t>
      </w:r>
      <w:r w:rsidRPr="00EC1D76">
        <w:rPr>
          <w:rFonts w:ascii="Times New Roman" w:hAnsi="Times New Roman" w:cs="Times New Roman"/>
          <w:sz w:val="24"/>
          <w:szCs w:val="24"/>
        </w:rPr>
        <w:t xml:space="preserve"> na privremena stajališta za autobuse (na stajalištu kod vojnog ordinarijata te preko puta okretišta Mihaljevac). Vijećnici jednoglasno podržavaju ovaj zaključak.</w:t>
      </w:r>
    </w:p>
    <w:p w14:paraId="6D0C1522" w14:textId="77777777" w:rsidR="00633339" w:rsidRPr="00EC1D76" w:rsidRDefault="00633339" w:rsidP="00EC1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D76">
        <w:rPr>
          <w:rFonts w:ascii="Times New Roman" w:hAnsi="Times New Roman" w:cs="Times New Roman"/>
          <w:sz w:val="24"/>
          <w:szCs w:val="24"/>
        </w:rPr>
        <w:t xml:space="preserve">Vijećnik Sabljić navodi i da je opasno što autobus ispred vojnog ordinarijata stoji u desnoj traci te da vozila dolaze velikom brzinom iz smjera Gupčeve Zvijezde te da bi moglo doći do sudara, </w:t>
      </w:r>
      <w:r w:rsidRPr="00EC1D76">
        <w:rPr>
          <w:rFonts w:ascii="Times New Roman" w:hAnsi="Times New Roman" w:cs="Times New Roman"/>
          <w:sz w:val="24"/>
          <w:szCs w:val="24"/>
        </w:rPr>
        <w:lastRenderedPageBreak/>
        <w:t>budući da vozila ne vide nužno na vrijeme autobus. Napominje i da postoje opasnosti u vidu neopreznog i nepropisnog prelaženja kolnika od strane pješaka te smatra da je potrebno postaviti adekvatnu signalizaciju. Potrebno je iznaći privremeno prometno rješenje i postaviti signalizaciju za privremenu regulaciju prometa. Prema tome, tražimo da se zbog privremenog autobusnog stajališta kod vojnog ordinarijata riješi pitanje sigurnosti i regulacije prometa. Zaključa</w:t>
      </w:r>
      <w:r w:rsidR="00261BA9" w:rsidRPr="00EC1D76">
        <w:rPr>
          <w:rFonts w:ascii="Times New Roman" w:hAnsi="Times New Roman" w:cs="Times New Roman"/>
          <w:sz w:val="24"/>
          <w:szCs w:val="24"/>
        </w:rPr>
        <w:t>k</w:t>
      </w:r>
      <w:r w:rsidRPr="00EC1D76">
        <w:rPr>
          <w:rFonts w:ascii="Times New Roman" w:hAnsi="Times New Roman" w:cs="Times New Roman"/>
          <w:sz w:val="24"/>
          <w:szCs w:val="24"/>
        </w:rPr>
        <w:t xml:space="preserve"> vijeća MO je da se uključe prometni stručnjaci te donesu adekvatno rješenje. </w:t>
      </w:r>
    </w:p>
    <w:p w14:paraId="0393A9AC" w14:textId="77777777" w:rsidR="00261BA9" w:rsidRDefault="00261BA9" w:rsidP="00EC1D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E0E9C0" w14:textId="77777777" w:rsidR="00261BA9" w:rsidRDefault="00261BA9" w:rsidP="00EC1D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2 </w:t>
      </w:r>
      <w:r w:rsidRPr="002A0C04">
        <w:rPr>
          <w:rFonts w:ascii="Times New Roman" w:hAnsi="Times New Roman" w:cs="Times New Roman"/>
          <w:b/>
          <w:sz w:val="24"/>
          <w:szCs w:val="24"/>
        </w:rPr>
        <w:t xml:space="preserve"> Zahtjev ZET-u da vozače na liniji Mihaljevac - Gračansko Dolje upozori na dozvoljenu brzinu i da se postavi službena tabla ograničenja brzine</w:t>
      </w:r>
      <w:r>
        <w:rPr>
          <w:rFonts w:ascii="Times New Roman" w:hAnsi="Times New Roman" w:cs="Times New Roman"/>
          <w:b/>
          <w:sz w:val="24"/>
          <w:szCs w:val="24"/>
        </w:rPr>
        <w:t xml:space="preserve"> na prvi tramvajski stup kod Gračanskih stuba</w:t>
      </w:r>
    </w:p>
    <w:p w14:paraId="24310FE3" w14:textId="77777777" w:rsidR="00EC1D76" w:rsidRDefault="00EC1D76" w:rsidP="00EC1D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74426B" w14:textId="77777777" w:rsidR="00261BA9" w:rsidRPr="00EC1D76" w:rsidRDefault="00261BA9" w:rsidP="00EC1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D76">
        <w:rPr>
          <w:rFonts w:ascii="Times New Roman" w:hAnsi="Times New Roman" w:cs="Times New Roman"/>
          <w:sz w:val="24"/>
          <w:szCs w:val="24"/>
        </w:rPr>
        <w:t>Zahtjev ZET-u da vozače upozori na dopuštenu briznu i da se postavi tabla ograničenja brzine od 25km/h I. policijskoj postaji – odjel za prevenciju. Predsjednica navodi kako je zvala policiju te dobila uputu da se postaji pošalje pisani dopis da se postavi tabla zabrane prometovanja više od 25km/h na stup elektrike. Problem je nastao nakon početka rekonstrukcije okretišta te se novi vozači ne pridržavaju već postojećih znakova upozorenja i ograničenja brzine. Vijećnici podržavaju odluku te donose zaključak da se zatraži postavljanje table ograničenja brzine na prvi stup na Gračanske stube u smjeru Gračanskog Dolja.</w:t>
      </w:r>
    </w:p>
    <w:p w14:paraId="1C24CA48" w14:textId="77777777" w:rsidR="00261BA9" w:rsidRDefault="00261BA9" w:rsidP="00EC1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874AB" w14:textId="3DA48336" w:rsidR="00261BA9" w:rsidRDefault="00261BA9" w:rsidP="00EC1D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Pr="002A0C04">
        <w:rPr>
          <w:rFonts w:ascii="Times New Roman" w:hAnsi="Times New Roman" w:cs="Times New Roman"/>
          <w:b/>
          <w:sz w:val="24"/>
          <w:szCs w:val="24"/>
        </w:rPr>
        <w:t>3 Tekuća problematika</w:t>
      </w:r>
      <w:r>
        <w:rPr>
          <w:rFonts w:ascii="Times New Roman" w:hAnsi="Times New Roman" w:cs="Times New Roman"/>
          <w:b/>
          <w:sz w:val="24"/>
          <w:szCs w:val="24"/>
        </w:rPr>
        <w:t xml:space="preserve">  - regulacija prometa u ulici Bliznec</w:t>
      </w:r>
    </w:p>
    <w:p w14:paraId="40131864" w14:textId="77777777" w:rsidR="00EC1D76" w:rsidRDefault="00EC1D76" w:rsidP="00EC1D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00A945" w14:textId="77777777" w:rsidR="00261BA9" w:rsidRDefault="00261BA9" w:rsidP="00EC1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BA9">
        <w:rPr>
          <w:rFonts w:ascii="Times New Roman" w:hAnsi="Times New Roman" w:cs="Times New Roman"/>
          <w:sz w:val="24"/>
          <w:szCs w:val="24"/>
        </w:rPr>
        <w:t xml:space="preserve">Zahtjev za regulacijom prometa u ulici Bliznec – stanovnica ulice je u svoje te u ime još dvoje stanovnika u ulici zamolila da se postave zebra i uspornici u ulici zbog prometovanja ulicom prekomjernom brzinom. </w:t>
      </w:r>
      <w:r w:rsidRPr="00261BA9">
        <w:rPr>
          <w:rFonts w:ascii="Times New Roman" w:hAnsi="Times New Roman" w:cs="Times New Roman"/>
          <w:b/>
          <w:sz w:val="24"/>
          <w:szCs w:val="24"/>
        </w:rPr>
        <w:t>Vijećnici</w:t>
      </w:r>
      <w:r w:rsidRPr="00261BA9">
        <w:rPr>
          <w:rFonts w:ascii="Times New Roman" w:hAnsi="Times New Roman" w:cs="Times New Roman"/>
          <w:sz w:val="24"/>
          <w:szCs w:val="24"/>
        </w:rPr>
        <w:t xml:space="preserve"> </w:t>
      </w:r>
      <w:r w:rsidRPr="00261BA9">
        <w:rPr>
          <w:rFonts w:ascii="Times New Roman" w:hAnsi="Times New Roman" w:cs="Times New Roman"/>
          <w:b/>
          <w:sz w:val="24"/>
          <w:szCs w:val="24"/>
        </w:rPr>
        <w:t>podržavaju prijedlog te donose zaključak da prometni stručnjaci izađu na teren te naprave uvid gdje bi se mogli postaviti zebra te uspornici u ulici</w:t>
      </w:r>
      <w:r w:rsidRPr="00261BA9">
        <w:rPr>
          <w:rFonts w:ascii="Times New Roman" w:hAnsi="Times New Roman" w:cs="Times New Roman"/>
          <w:sz w:val="24"/>
          <w:szCs w:val="24"/>
        </w:rPr>
        <w:t>.</w:t>
      </w:r>
    </w:p>
    <w:p w14:paraId="126AC484" w14:textId="77777777" w:rsidR="00261BA9" w:rsidRDefault="00261BA9" w:rsidP="00EC1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1A697" w14:textId="379B9C1B" w:rsidR="000037BB" w:rsidRDefault="000037BB" w:rsidP="00EC1D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4 </w:t>
      </w:r>
      <w:r w:rsidRPr="002A0C04">
        <w:rPr>
          <w:rFonts w:ascii="Times New Roman" w:hAnsi="Times New Roman" w:cs="Times New Roman"/>
          <w:b/>
          <w:sz w:val="24"/>
          <w:szCs w:val="24"/>
        </w:rPr>
        <w:t xml:space="preserve"> Pitanja, prijedlozi i obavijesti</w:t>
      </w:r>
    </w:p>
    <w:p w14:paraId="5F2ADB4C" w14:textId="77777777" w:rsidR="00EC1D76" w:rsidRDefault="00EC1D76" w:rsidP="00EC1D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60AFE5" w14:textId="77777777" w:rsidR="000037BB" w:rsidRDefault="000037BB" w:rsidP="00EC1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BB">
        <w:rPr>
          <w:rFonts w:ascii="Times New Roman" w:hAnsi="Times New Roman" w:cs="Times New Roman"/>
          <w:sz w:val="24"/>
          <w:szCs w:val="24"/>
        </w:rPr>
        <w:t>Pod ovom točkom dnevnog reda nije bilo nikakve rasprave.</w:t>
      </w:r>
    </w:p>
    <w:p w14:paraId="50432770" w14:textId="77777777" w:rsidR="00EC1D76" w:rsidRDefault="00EC1D76" w:rsidP="00EC1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1772D" w14:textId="77777777" w:rsidR="00EC1D76" w:rsidRDefault="00EC1D76" w:rsidP="00EC1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8B124" w14:textId="77777777" w:rsidR="000037BB" w:rsidRDefault="000037BB" w:rsidP="00EC1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završila u 19.00 sati</w:t>
      </w:r>
    </w:p>
    <w:p w14:paraId="29783BF5" w14:textId="77777777" w:rsidR="00EC1D76" w:rsidRDefault="00EC1D76" w:rsidP="00EC1D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5D0FE8" w14:textId="77777777" w:rsidR="007C7339" w:rsidRPr="007C7339" w:rsidRDefault="007C7339" w:rsidP="007C7339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339">
        <w:rPr>
          <w:rFonts w:ascii="Times New Roman" w:hAnsi="Times New Roman" w:cs="Times New Roman"/>
          <w:sz w:val="24"/>
          <w:szCs w:val="24"/>
        </w:rPr>
        <w:t>KLASA: 024-08/24-003/1016</w:t>
      </w:r>
    </w:p>
    <w:p w14:paraId="41380043" w14:textId="64540976" w:rsidR="007C7339" w:rsidRPr="007C7339" w:rsidRDefault="007C7339" w:rsidP="007C7339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339">
        <w:rPr>
          <w:rFonts w:ascii="Times New Roman" w:hAnsi="Times New Roman" w:cs="Times New Roman"/>
          <w:sz w:val="24"/>
          <w:szCs w:val="24"/>
        </w:rPr>
        <w:t>URBROJ: 251-13-11-2/003-24-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1C6EE109" w14:textId="78502AA8" w:rsidR="007C7339" w:rsidRDefault="007C7339" w:rsidP="007C7339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339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7C7339">
        <w:rPr>
          <w:rFonts w:ascii="Times New Roman" w:hAnsi="Times New Roman" w:cs="Times New Roman"/>
          <w:sz w:val="24"/>
          <w:szCs w:val="24"/>
        </w:rPr>
        <w:t>. svibnja 2024.</w:t>
      </w:r>
    </w:p>
    <w:p w14:paraId="7691E284" w14:textId="77777777" w:rsidR="007C7339" w:rsidRDefault="007C7339" w:rsidP="007C7339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E221F9" w14:textId="77777777" w:rsidR="007C7339" w:rsidRDefault="007C7339" w:rsidP="007C7339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151A8" w14:textId="77777777" w:rsidR="007C7339" w:rsidRDefault="007C7339" w:rsidP="007C73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obradila: </w:t>
      </w:r>
      <w:r w:rsidRPr="007C7339">
        <w:rPr>
          <w:rFonts w:ascii="Times New Roman" w:hAnsi="Times New Roman" w:cs="Times New Roman"/>
          <w:sz w:val="24"/>
          <w:szCs w:val="24"/>
        </w:rPr>
        <w:t>Mirela Gašpert Bertić</w:t>
      </w:r>
    </w:p>
    <w:p w14:paraId="3A2C262D" w14:textId="77777777" w:rsidR="007C7339" w:rsidRPr="007C7339" w:rsidRDefault="007C7339" w:rsidP="007C7339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C0A0D3" w14:textId="77777777" w:rsidR="000037BB" w:rsidRDefault="000037BB" w:rsidP="00EC1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E683F5" w14:textId="7D522A2E" w:rsidR="000037BB" w:rsidRPr="00EC1D76" w:rsidRDefault="000037BB" w:rsidP="00EC1D7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1D76">
        <w:rPr>
          <w:rFonts w:ascii="Times New Roman" w:hAnsi="Times New Roman" w:cs="Times New Roman"/>
          <w:bCs/>
          <w:sz w:val="24"/>
          <w:szCs w:val="24"/>
        </w:rPr>
        <w:t>Zapisničarka</w:t>
      </w:r>
      <w:r w:rsidR="007713B8">
        <w:rPr>
          <w:rFonts w:ascii="Times New Roman" w:hAnsi="Times New Roman" w:cs="Times New Roman"/>
          <w:bCs/>
          <w:sz w:val="24"/>
          <w:szCs w:val="24"/>
        </w:rPr>
        <w:t>:</w:t>
      </w:r>
      <w:r w:rsidRPr="00EC1D76">
        <w:rPr>
          <w:rFonts w:ascii="Times New Roman" w:hAnsi="Times New Roman" w:cs="Times New Roman"/>
          <w:bCs/>
          <w:sz w:val="24"/>
          <w:szCs w:val="24"/>
        </w:rPr>
        <w:t xml:space="preserve"> Ines Udodovsky</w:t>
      </w:r>
      <w:r w:rsidR="00926EBA">
        <w:rPr>
          <w:rFonts w:ascii="Times New Roman" w:hAnsi="Times New Roman" w:cs="Times New Roman"/>
          <w:bCs/>
          <w:sz w:val="24"/>
          <w:szCs w:val="24"/>
        </w:rPr>
        <w:t>, v.r.</w:t>
      </w:r>
      <w:r w:rsidRPr="00EC1D76">
        <w:rPr>
          <w:rFonts w:ascii="Times New Roman" w:hAnsi="Times New Roman" w:cs="Times New Roman"/>
          <w:bCs/>
          <w:sz w:val="24"/>
          <w:szCs w:val="24"/>
        </w:rPr>
        <w:t xml:space="preserve">                    Predsjednica MO Gračani</w:t>
      </w:r>
      <w:r w:rsidR="007C7339">
        <w:rPr>
          <w:rFonts w:ascii="Times New Roman" w:hAnsi="Times New Roman" w:cs="Times New Roman"/>
          <w:bCs/>
          <w:sz w:val="24"/>
          <w:szCs w:val="24"/>
        </w:rPr>
        <w:t>:</w:t>
      </w:r>
      <w:r w:rsidRPr="00EC1D76">
        <w:rPr>
          <w:rFonts w:ascii="Times New Roman" w:hAnsi="Times New Roman" w:cs="Times New Roman"/>
          <w:bCs/>
          <w:sz w:val="24"/>
          <w:szCs w:val="24"/>
        </w:rPr>
        <w:t xml:space="preserve"> Mirjana Štengl</w:t>
      </w:r>
      <w:r w:rsidR="00926EBA">
        <w:rPr>
          <w:rFonts w:ascii="Times New Roman" w:hAnsi="Times New Roman" w:cs="Times New Roman"/>
          <w:bCs/>
          <w:sz w:val="24"/>
          <w:szCs w:val="24"/>
        </w:rPr>
        <w:t>, v.r.</w:t>
      </w:r>
    </w:p>
    <w:p w14:paraId="28614EE2" w14:textId="77777777" w:rsidR="00261BA9" w:rsidRPr="00261BA9" w:rsidRDefault="00261BA9" w:rsidP="00EC1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1BF7C3" w14:textId="77777777" w:rsidR="00261BA9" w:rsidRDefault="00261BA9" w:rsidP="00EC1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FCCE81" w14:textId="77777777" w:rsidR="00261BA9" w:rsidRDefault="00261BA9" w:rsidP="00EC1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8AFC76" w14:textId="77777777" w:rsidR="00261BA9" w:rsidRPr="00261BA9" w:rsidRDefault="00261BA9" w:rsidP="00EC1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040D4A" w14:textId="77777777" w:rsidR="00261BA9" w:rsidRDefault="00261BA9" w:rsidP="00EC1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7EA23A" w14:textId="77777777" w:rsidR="00261BA9" w:rsidRPr="00633339" w:rsidRDefault="00261BA9" w:rsidP="00EC1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227CCF" w14:textId="77777777" w:rsidR="00633339" w:rsidRPr="00633339" w:rsidRDefault="00633339" w:rsidP="00EC1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1B070F" w14:textId="77777777" w:rsidR="00633339" w:rsidRPr="002A0C04" w:rsidRDefault="00633339" w:rsidP="00EC1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EABFEF" w14:textId="77777777" w:rsidR="00311055" w:rsidRPr="002A0C04" w:rsidRDefault="00311055" w:rsidP="00EC1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D22CD5" w14:textId="77777777" w:rsidR="002A0C04" w:rsidRPr="002A0C04" w:rsidRDefault="002A0C04" w:rsidP="00EC1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0ECEA0" w14:textId="77777777" w:rsidR="00F440DA" w:rsidRPr="00F440DA" w:rsidRDefault="00F440DA" w:rsidP="00EC1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19DBDE" w14:textId="77777777" w:rsidR="00F440DA" w:rsidRPr="00F440DA" w:rsidRDefault="00F440DA" w:rsidP="00EC1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14A459" w14:textId="77777777" w:rsidR="00F440DA" w:rsidRPr="00F440DA" w:rsidRDefault="00F440DA" w:rsidP="00EC1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F1B5DB" w14:textId="77777777" w:rsidR="00F440DA" w:rsidRPr="00F440DA" w:rsidRDefault="00F440DA" w:rsidP="00EC1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DA965C" w14:textId="77777777" w:rsidR="00311055" w:rsidRPr="00F440DA" w:rsidRDefault="00311055" w:rsidP="00EC1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11055" w:rsidRPr="00F44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616374"/>
    <w:multiLevelType w:val="hybridMultilevel"/>
    <w:tmpl w:val="40F8C7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958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DA"/>
    <w:rsid w:val="000037BB"/>
    <w:rsid w:val="00095143"/>
    <w:rsid w:val="00261BA9"/>
    <w:rsid w:val="002A0C04"/>
    <w:rsid w:val="00311055"/>
    <w:rsid w:val="00633339"/>
    <w:rsid w:val="00640638"/>
    <w:rsid w:val="00725641"/>
    <w:rsid w:val="00740AB3"/>
    <w:rsid w:val="007713B8"/>
    <w:rsid w:val="007C7339"/>
    <w:rsid w:val="00926EBA"/>
    <w:rsid w:val="00EC1D76"/>
    <w:rsid w:val="00F440DA"/>
    <w:rsid w:val="00FD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F0732"/>
  <w15:chartTrackingRefBased/>
  <w15:docId w15:val="{6E1EA0BA-9902-49B3-9D66-C65F3AC3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7B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33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Udodovsky</dc:creator>
  <cp:keywords/>
  <dc:description/>
  <cp:lastModifiedBy>Mirela Gašpert Bertić</cp:lastModifiedBy>
  <cp:revision>4</cp:revision>
  <cp:lastPrinted>2024-05-20T12:29:00Z</cp:lastPrinted>
  <dcterms:created xsi:type="dcterms:W3CDTF">2024-05-19T16:37:00Z</dcterms:created>
  <dcterms:modified xsi:type="dcterms:W3CDTF">2024-07-19T08:33:00Z</dcterms:modified>
</cp:coreProperties>
</file>